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78D" w:rsidRPr="001419CB" w:rsidRDefault="00EC2D49" w:rsidP="00C432AD">
      <w:pPr>
        <w:adjustRightInd w:val="0"/>
        <w:snapToGrid w:val="0"/>
        <w:jc w:val="center"/>
        <w:rPr>
          <w:rFonts w:ascii="DFKai-SB" w:eastAsia="DFKai-SB" w:hAnsi="DFKai-SB"/>
          <w:b/>
          <w:color w:val="000000"/>
          <w:sz w:val="28"/>
          <w:szCs w:val="28"/>
          <w:lang w:eastAsia="zh-TW"/>
        </w:rPr>
      </w:pPr>
      <w:bookmarkStart w:id="0" w:name="_GoBack"/>
      <w:bookmarkEnd w:id="0"/>
      <w:r w:rsidRPr="001419CB">
        <w:rPr>
          <w:rFonts w:ascii="DFKai-SB" w:eastAsia="DFKai-SB" w:hAnsi="DFKai-SB" w:hint="eastAsia"/>
          <w:b/>
          <w:color w:val="000000"/>
          <w:sz w:val="28"/>
          <w:szCs w:val="28"/>
          <w:lang w:eastAsia="zh-TW"/>
        </w:rPr>
        <w:t>撒母耳記上 第</w:t>
      </w:r>
      <w:r w:rsidR="00824721" w:rsidRPr="001419CB">
        <w:rPr>
          <w:rFonts w:ascii="DFKai-SB" w:eastAsia="DFKai-SB" w:hAnsi="DFKai-SB" w:hint="eastAsia"/>
          <w:b/>
          <w:color w:val="000000"/>
          <w:sz w:val="28"/>
          <w:szCs w:val="28"/>
          <w:lang w:eastAsia="zh-TW"/>
        </w:rPr>
        <w:t>8</w:t>
      </w:r>
      <w:r w:rsidRPr="001419CB">
        <w:rPr>
          <w:rFonts w:ascii="DFKai-SB" w:eastAsia="DFKai-SB" w:hAnsi="DFKai-SB" w:hint="eastAsia"/>
          <w:b/>
          <w:color w:val="000000"/>
          <w:sz w:val="28"/>
          <w:szCs w:val="28"/>
          <w:lang w:eastAsia="zh-TW"/>
        </w:rPr>
        <w:t xml:space="preserve">章 </w:t>
      </w:r>
      <w:r w:rsidR="004C08E5" w:rsidRPr="001419CB">
        <w:rPr>
          <w:rFonts w:ascii="DFKai-SB" w:eastAsia="DFKai-SB" w:hAnsi="DFKai-SB" w:hint="eastAsia"/>
          <w:b/>
          <w:color w:val="000000"/>
          <w:sz w:val="28"/>
          <w:szCs w:val="28"/>
          <w:lang w:eastAsia="zh-TW"/>
        </w:rPr>
        <w:t>以色列人求立王</w:t>
      </w:r>
    </w:p>
    <w:p w:rsidR="00C72F60" w:rsidRPr="00380A5F" w:rsidRDefault="00C72F60" w:rsidP="00C432AD">
      <w:pPr>
        <w:adjustRightInd w:val="0"/>
        <w:snapToGrid w:val="0"/>
        <w:jc w:val="both"/>
        <w:rPr>
          <w:rFonts w:ascii="DFKai-SB" w:eastAsia="DFKai-SB" w:hAnsi="DFKai-SB" w:hint="eastAsia"/>
          <w:b/>
          <w:color w:val="000000"/>
          <w:lang w:eastAsia="zh-TW"/>
        </w:rPr>
      </w:pPr>
    </w:p>
    <w:p w:rsidR="00A3512B" w:rsidRPr="00380A5F" w:rsidRDefault="00EC2D49" w:rsidP="00C432AD">
      <w:pPr>
        <w:adjustRightInd w:val="0"/>
        <w:snapToGrid w:val="0"/>
        <w:jc w:val="both"/>
        <w:rPr>
          <w:rFonts w:ascii="DFKai-SB" w:eastAsia="DFKai-SB" w:hAnsi="DFKai-SB"/>
          <w:lang w:eastAsia="zh-TW"/>
        </w:rPr>
      </w:pPr>
      <w:r w:rsidRPr="00380A5F">
        <w:rPr>
          <w:rFonts w:ascii="DFKai-SB" w:eastAsia="DFKai-SB" w:hAnsi="DFKai-SB" w:hint="eastAsia"/>
          <w:b/>
          <w:color w:val="000000"/>
          <w:lang w:eastAsia="zh-TW"/>
        </w:rPr>
        <w:t>引題：</w:t>
      </w:r>
      <w:r w:rsidR="00C72F60" w:rsidRPr="00380A5F">
        <w:rPr>
          <w:rFonts w:ascii="DFKai-SB" w:eastAsia="DFKai-SB" w:hAnsi="DFKai-SB" w:hint="eastAsia"/>
          <w:lang w:eastAsia="zh-TW"/>
        </w:rPr>
        <w:t>分享自己遇到師長的責罵或不公平的對待</w:t>
      </w:r>
      <w:r w:rsidR="0010250E" w:rsidRPr="00380A5F">
        <w:rPr>
          <w:rFonts w:ascii="DFKai-SB" w:eastAsia="DFKai-SB" w:hAnsi="DFKai-SB" w:hint="eastAsia"/>
          <w:lang w:eastAsia="zh-TW"/>
        </w:rPr>
        <w:t>，</w:t>
      </w:r>
      <w:r w:rsidR="00C72F60" w:rsidRPr="00380A5F">
        <w:rPr>
          <w:rFonts w:ascii="DFKai-SB" w:eastAsia="DFKai-SB" w:hAnsi="DFKai-SB" w:hint="eastAsia"/>
          <w:lang w:eastAsia="zh-TW"/>
        </w:rPr>
        <w:t>或被人輕視</w:t>
      </w:r>
      <w:r w:rsidR="00CB7926" w:rsidRPr="00380A5F">
        <w:rPr>
          <w:rFonts w:ascii="DFKai-SB" w:eastAsia="DFKai-SB" w:hAnsi="DFKai-SB" w:hint="eastAsia"/>
          <w:lang w:eastAsia="zh-TW"/>
        </w:rPr>
        <w:t>、</w:t>
      </w:r>
      <w:r w:rsidR="00C72F60" w:rsidRPr="00380A5F">
        <w:rPr>
          <w:rFonts w:ascii="DFKai-SB" w:eastAsia="DFKai-SB" w:hAnsi="DFKai-SB" w:hint="eastAsia"/>
          <w:lang w:eastAsia="zh-TW"/>
        </w:rPr>
        <w:t>侮辱時的心情與態度</w:t>
      </w:r>
      <w:r w:rsidR="00C72F60" w:rsidRPr="00380A5F">
        <w:rPr>
          <w:rFonts w:ascii="DFKai-SB" w:eastAsia="DFKai-SB" w:hAnsi="DFKai-SB"/>
          <w:lang w:eastAsia="zh-TW"/>
        </w:rPr>
        <w:t>。</w:t>
      </w:r>
    </w:p>
    <w:p w:rsidR="00557FF7" w:rsidRPr="00380A5F" w:rsidRDefault="00557FF7" w:rsidP="00C432AD">
      <w:pPr>
        <w:adjustRightInd w:val="0"/>
        <w:snapToGrid w:val="0"/>
        <w:ind w:left="720" w:hangingChars="300" w:hanging="720"/>
        <w:jc w:val="both"/>
        <w:rPr>
          <w:rFonts w:ascii="DFKai-SB" w:eastAsia="DFKai-SB" w:hAnsi="DFKai-SB"/>
          <w:lang w:eastAsia="zh-TW"/>
        </w:rPr>
      </w:pPr>
    </w:p>
    <w:p w:rsidR="00E52A17" w:rsidRPr="00380A5F" w:rsidRDefault="00EC2D49" w:rsidP="00005887">
      <w:pPr>
        <w:tabs>
          <w:tab w:val="left" w:pos="220"/>
          <w:tab w:val="left" w:pos="720"/>
        </w:tabs>
        <w:autoSpaceDE w:val="0"/>
        <w:autoSpaceDN w:val="0"/>
        <w:adjustRightInd w:val="0"/>
        <w:snapToGrid w:val="0"/>
        <w:ind w:left="721" w:hangingChars="300" w:hanging="721"/>
        <w:contextualSpacing/>
        <w:rPr>
          <w:rFonts w:ascii="DFKai-SB" w:eastAsia="DFKai-SB" w:hAnsi="DFKai-SB" w:cs="Heiti SC"/>
          <w:lang w:eastAsia="zh-TW"/>
        </w:rPr>
      </w:pPr>
      <w:r w:rsidRPr="00380A5F">
        <w:rPr>
          <w:rFonts w:ascii="DFKai-SB" w:eastAsia="DFKai-SB" w:hAnsi="DFKai-SB" w:hint="eastAsia"/>
          <w:b/>
          <w:lang w:eastAsia="zh-TW"/>
        </w:rPr>
        <w:t>前言：</w:t>
      </w:r>
      <w:r w:rsidR="00E96E40" w:rsidRPr="00380A5F">
        <w:rPr>
          <w:rFonts w:ascii="DFKai-SB" w:eastAsia="DFKai-SB" w:hAnsi="DFKai-SB" w:hint="eastAsia"/>
          <w:lang w:eastAsia="zh-TW"/>
        </w:rPr>
        <w:t>以色列</w:t>
      </w:r>
      <w:r w:rsidR="00CB7926" w:rsidRPr="00380A5F">
        <w:rPr>
          <w:rFonts w:ascii="DFKai-SB" w:eastAsia="DFKai-SB" w:hAnsi="DFKai-SB" w:hint="eastAsia"/>
          <w:lang w:eastAsia="zh-TW"/>
        </w:rPr>
        <w:t>族從來是神權政治之國，有神直接管理他們</w:t>
      </w:r>
      <w:r w:rsidR="0010250E" w:rsidRPr="00380A5F">
        <w:rPr>
          <w:rFonts w:ascii="DFKai-SB" w:eastAsia="DFKai-SB" w:hAnsi="DFKai-SB" w:hint="eastAsia"/>
          <w:lang w:eastAsia="zh-TW"/>
        </w:rPr>
        <w:t>。</w:t>
      </w:r>
      <w:r w:rsidR="00CB7926" w:rsidRPr="00380A5F">
        <w:rPr>
          <w:rFonts w:ascii="DFKai-SB" w:eastAsia="DFKai-SB" w:hAnsi="DFKai-SB" w:hint="eastAsia"/>
          <w:lang w:eastAsia="zh-TW"/>
        </w:rPr>
        <w:t>所有先知、士師皆是神的</w:t>
      </w:r>
      <w:r w:rsidR="002C12C6">
        <w:rPr>
          <w:rFonts w:ascii="DFKai-SB" w:eastAsia="DFKai-SB" w:hAnsi="DFKai-SB" w:hint="eastAsia"/>
          <w:lang w:eastAsia="zh-TW"/>
        </w:rPr>
        <w:t>僕人，</w:t>
      </w:r>
      <w:r w:rsidR="00E96E40" w:rsidRPr="00380A5F">
        <w:rPr>
          <w:rFonts w:ascii="DFKai-SB" w:eastAsia="DFKai-SB" w:hAnsi="DFKai-SB" w:hint="eastAsia"/>
          <w:lang w:eastAsia="zh-TW"/>
        </w:rPr>
        <w:t>在神旨意中，施行神的政治。無奈當撒母耳年老時，百姓</w:t>
      </w:r>
      <w:r w:rsidR="002C12C6">
        <w:rPr>
          <w:rFonts w:ascii="DFKai-SB" w:eastAsia="DFKai-SB" w:hAnsi="DFKai-SB" w:hint="eastAsia"/>
          <w:lang w:eastAsia="zh-TW"/>
        </w:rPr>
        <w:t>想要</w:t>
      </w:r>
      <w:r w:rsidR="00E96E40" w:rsidRPr="00380A5F">
        <w:rPr>
          <w:rFonts w:ascii="DFKai-SB" w:eastAsia="DFKai-SB" w:hAnsi="DFKai-SB" w:hint="eastAsia"/>
          <w:lang w:eastAsia="zh-TW"/>
        </w:rPr>
        <w:t>仿效列國，就要求立王。</w:t>
      </w:r>
      <w:r w:rsidR="00DB0865" w:rsidRPr="00380A5F">
        <w:rPr>
          <w:rFonts w:ascii="DFKai-SB" w:eastAsia="DFKai-SB" w:hAnsi="DFKai-SB" w:hint="eastAsia"/>
          <w:lang w:eastAsia="zh-TW"/>
        </w:rPr>
        <w:t>神雖不歡喜人立王，但他待人從不用强迫手段，所以就允許百姓的要</w:t>
      </w:r>
      <w:r w:rsidR="00E96E40" w:rsidRPr="00380A5F">
        <w:rPr>
          <w:rFonts w:ascii="DFKai-SB" w:eastAsia="DFKai-SB" w:hAnsi="DFKai-SB" w:hint="eastAsia"/>
          <w:lang w:eastAsia="zh-TW"/>
        </w:rPr>
        <w:t>求</w:t>
      </w:r>
      <w:r w:rsidR="00E96E40" w:rsidRPr="00380A5F">
        <w:rPr>
          <w:rFonts w:ascii="DFKai-SB" w:eastAsia="DFKai-SB" w:hAnsi="DFKai-SB" w:cs="Heiti SC" w:hint="eastAsia"/>
          <w:lang w:eastAsia="zh-TW"/>
        </w:rPr>
        <w:t>。</w:t>
      </w:r>
    </w:p>
    <w:p w:rsidR="001221C3" w:rsidRPr="00380A5F" w:rsidRDefault="001221C3" w:rsidP="00C432AD">
      <w:pPr>
        <w:adjustRightInd w:val="0"/>
        <w:snapToGrid w:val="0"/>
        <w:jc w:val="both"/>
        <w:rPr>
          <w:rFonts w:ascii="DFKai-SB" w:eastAsia="DFKai-SB" w:hAnsi="DFKai-SB"/>
          <w:lang w:eastAsia="zh-TW"/>
        </w:rPr>
      </w:pPr>
    </w:p>
    <w:p w:rsidR="00A9132F" w:rsidRPr="00380A5F" w:rsidRDefault="00EC2D49" w:rsidP="00C432AD">
      <w:pPr>
        <w:adjustRightInd w:val="0"/>
        <w:snapToGrid w:val="0"/>
        <w:jc w:val="both"/>
        <w:rPr>
          <w:rFonts w:ascii="DFKai-SB" w:eastAsia="DFKai-SB" w:hAnsi="DFKai-SB"/>
          <w:lang w:eastAsia="zh-TW"/>
        </w:rPr>
      </w:pPr>
      <w:r w:rsidRPr="00380A5F">
        <w:rPr>
          <w:rFonts w:ascii="DFKai-SB" w:eastAsia="DFKai-SB" w:hAnsi="DFKai-SB" w:hint="eastAsia"/>
          <w:b/>
          <w:lang w:eastAsia="zh-TW"/>
        </w:rPr>
        <w:t>分段：</w:t>
      </w:r>
      <w:r w:rsidRPr="00380A5F">
        <w:rPr>
          <w:rFonts w:ascii="DFKai-SB" w:eastAsia="DFKai-SB" w:hAnsi="DFKai-SB" w:hint="eastAsia"/>
          <w:lang w:eastAsia="zh-TW"/>
        </w:rPr>
        <w:t>一</w:t>
      </w:r>
      <w:r w:rsidRPr="00380A5F">
        <w:rPr>
          <w:rFonts w:ascii="DFKai-SB" w:eastAsia="DFKai-SB" w:hAnsi="DFKai-SB"/>
          <w:lang w:eastAsia="zh-TW"/>
        </w:rPr>
        <w:t>.</w:t>
      </w:r>
      <w:r w:rsidR="0010250E" w:rsidRPr="00380A5F">
        <w:rPr>
          <w:rFonts w:ascii="DFKai-SB" w:eastAsia="DFKai-SB" w:hAnsi="DFKai-SB"/>
          <w:lang w:eastAsia="zh-TW"/>
        </w:rPr>
        <w:t xml:space="preserve"> </w:t>
      </w:r>
      <w:r w:rsidR="00F91A0A" w:rsidRPr="00380A5F">
        <w:rPr>
          <w:rFonts w:ascii="DFKai-SB" w:eastAsia="DFKai-SB" w:hAnsi="DFKai-SB" w:hint="eastAsia"/>
          <w:lang w:eastAsia="zh-TW"/>
        </w:rPr>
        <w:t>百姓要求立王</w:t>
      </w:r>
      <w:r w:rsidR="000E61A1" w:rsidRPr="00380A5F">
        <w:rPr>
          <w:rFonts w:ascii="DFKai-SB" w:eastAsia="DFKai-SB" w:hAnsi="DFKai-SB" w:hint="eastAsia"/>
          <w:lang w:eastAsia="zh-TW"/>
        </w:rPr>
        <w:t>與撒母耳的作為</w:t>
      </w:r>
      <w:r w:rsidR="0010250E" w:rsidRPr="00380A5F">
        <w:rPr>
          <w:rFonts w:ascii="DFKai-SB" w:eastAsia="DFKai-SB" w:hAnsi="DFKai-SB" w:hint="eastAsia"/>
          <w:lang w:eastAsia="zh-TW"/>
        </w:rPr>
        <w:t>（</w:t>
      </w:r>
      <w:r w:rsidR="000E61A1" w:rsidRPr="00380A5F">
        <w:rPr>
          <w:rFonts w:ascii="DFKai-SB" w:eastAsia="DFKai-SB" w:hAnsi="DFKai-SB" w:hint="eastAsia"/>
          <w:lang w:eastAsia="zh-TW"/>
        </w:rPr>
        <w:t>8:1-9</w:t>
      </w:r>
      <w:r w:rsidR="0010250E" w:rsidRPr="00380A5F">
        <w:rPr>
          <w:rFonts w:ascii="DFKai-SB" w:eastAsia="DFKai-SB" w:hAnsi="DFKai-SB" w:hint="eastAsia"/>
          <w:lang w:eastAsia="zh-TW"/>
        </w:rPr>
        <w:t>）</w:t>
      </w:r>
    </w:p>
    <w:p w:rsidR="00A9132F" w:rsidRPr="00380A5F" w:rsidRDefault="00EC2D49" w:rsidP="00C432AD">
      <w:pPr>
        <w:adjustRightInd w:val="0"/>
        <w:snapToGrid w:val="0"/>
        <w:ind w:firstLineChars="300" w:firstLine="720"/>
        <w:rPr>
          <w:rFonts w:ascii="DFKai-SB" w:eastAsia="DFKai-SB" w:hAnsi="DFKai-SB"/>
          <w:lang w:eastAsia="zh-TW"/>
        </w:rPr>
      </w:pPr>
      <w:r w:rsidRPr="00380A5F">
        <w:rPr>
          <w:rFonts w:ascii="DFKai-SB" w:eastAsia="DFKai-SB" w:hAnsi="DFKai-SB" w:hint="eastAsia"/>
          <w:lang w:eastAsia="zh-TW"/>
        </w:rPr>
        <w:t>二</w:t>
      </w:r>
      <w:r w:rsidRPr="00380A5F">
        <w:rPr>
          <w:rFonts w:ascii="DFKai-SB" w:eastAsia="DFKai-SB" w:hAnsi="DFKai-SB"/>
          <w:lang w:eastAsia="zh-TW"/>
        </w:rPr>
        <w:t>.</w:t>
      </w:r>
      <w:r w:rsidR="0010250E" w:rsidRPr="00380A5F">
        <w:rPr>
          <w:rFonts w:ascii="DFKai-SB" w:eastAsia="DFKai-SB" w:hAnsi="DFKai-SB"/>
          <w:lang w:eastAsia="zh-TW"/>
        </w:rPr>
        <w:t xml:space="preserve"> </w:t>
      </w:r>
      <w:r w:rsidR="000E61A1" w:rsidRPr="00380A5F">
        <w:rPr>
          <w:rFonts w:ascii="DFKai-SB" w:eastAsia="DFKai-SB" w:hAnsi="DFKai-SB" w:hint="eastAsia"/>
          <w:lang w:eastAsia="zh-TW"/>
        </w:rPr>
        <w:t>世上</w:t>
      </w:r>
      <w:r w:rsidR="00C46E70" w:rsidRPr="00380A5F">
        <w:rPr>
          <w:rFonts w:ascii="DFKai-SB" w:eastAsia="DFKai-SB" w:hAnsi="DFKai-SB"/>
          <w:lang w:eastAsia="zh-TW"/>
        </w:rPr>
        <w:t>君主政權的內容</w:t>
      </w:r>
      <w:r w:rsidR="0010250E" w:rsidRPr="00380A5F">
        <w:rPr>
          <w:rFonts w:ascii="DFKai-SB" w:eastAsia="DFKai-SB" w:hAnsi="DFKai-SB" w:hint="eastAsia"/>
          <w:lang w:eastAsia="zh-TW"/>
        </w:rPr>
        <w:t>（</w:t>
      </w:r>
      <w:r w:rsidR="00F91A0A" w:rsidRPr="00380A5F">
        <w:rPr>
          <w:rFonts w:ascii="DFKai-SB" w:eastAsia="DFKai-SB" w:hAnsi="DFKai-SB" w:hint="eastAsia"/>
          <w:lang w:eastAsia="zh-TW"/>
        </w:rPr>
        <w:t>8:</w:t>
      </w:r>
      <w:r w:rsidR="00C46E70" w:rsidRPr="00380A5F">
        <w:rPr>
          <w:rFonts w:ascii="DFKai-SB" w:eastAsia="DFKai-SB" w:hAnsi="DFKai-SB" w:hint="eastAsia"/>
          <w:lang w:eastAsia="zh-TW"/>
        </w:rPr>
        <w:t>10</w:t>
      </w:r>
      <w:r w:rsidR="00F91A0A" w:rsidRPr="00380A5F">
        <w:rPr>
          <w:rFonts w:ascii="DFKai-SB" w:eastAsia="DFKai-SB" w:hAnsi="DFKai-SB" w:hint="eastAsia"/>
          <w:lang w:eastAsia="zh-TW"/>
        </w:rPr>
        <w:t>-18</w:t>
      </w:r>
      <w:r w:rsidR="0010250E" w:rsidRPr="00380A5F">
        <w:rPr>
          <w:rFonts w:ascii="DFKai-SB" w:eastAsia="DFKai-SB" w:hAnsi="DFKai-SB" w:hint="eastAsia"/>
          <w:lang w:eastAsia="zh-TW"/>
        </w:rPr>
        <w:t>）</w:t>
      </w:r>
    </w:p>
    <w:p w:rsidR="00C46E70" w:rsidRPr="00380A5F" w:rsidRDefault="00C46E70" w:rsidP="00C432AD">
      <w:pPr>
        <w:pStyle w:val="HTML"/>
        <w:adjustRightInd w:val="0"/>
        <w:snapToGrid w:val="0"/>
        <w:jc w:val="both"/>
        <w:rPr>
          <w:rFonts w:ascii="DFKai-SB" w:eastAsia="DFKai-SB" w:hAnsi="DFKai-SB" w:cs="MingLiU"/>
          <w:lang w:val="en-US" w:eastAsia="zh-TW"/>
        </w:rPr>
      </w:pPr>
      <w:r w:rsidRPr="00380A5F">
        <w:rPr>
          <w:rFonts w:ascii="DFKai-SB" w:eastAsia="DFKai-SB" w:hAnsi="DFKai-SB" w:hint="eastAsia"/>
          <w:lang w:val="en-US" w:eastAsia="zh-TW"/>
        </w:rPr>
        <w:t xml:space="preserve">      </w:t>
      </w:r>
      <w:r w:rsidR="00EC2D49" w:rsidRPr="00380A5F">
        <w:rPr>
          <w:rFonts w:ascii="DFKai-SB" w:eastAsia="DFKai-SB" w:hAnsi="DFKai-SB" w:hint="eastAsia"/>
          <w:lang w:eastAsia="zh-TW"/>
        </w:rPr>
        <w:t>三</w:t>
      </w:r>
      <w:r w:rsidR="00EC2D49" w:rsidRPr="00380A5F">
        <w:rPr>
          <w:rFonts w:ascii="DFKai-SB" w:eastAsia="DFKai-SB" w:hAnsi="DFKai-SB"/>
          <w:lang w:eastAsia="zh-TW"/>
        </w:rPr>
        <w:t>.</w:t>
      </w:r>
      <w:r w:rsidR="0010250E" w:rsidRPr="00380A5F">
        <w:rPr>
          <w:rFonts w:ascii="DFKai-SB" w:eastAsia="DFKai-SB" w:hAnsi="DFKai-SB"/>
          <w:lang w:eastAsia="zh-TW"/>
        </w:rPr>
        <w:t xml:space="preserve"> </w:t>
      </w:r>
      <w:r w:rsidRPr="00380A5F">
        <w:rPr>
          <w:rFonts w:ascii="DFKai-SB" w:eastAsia="DFKai-SB" w:hAnsi="DFKai-SB" w:hint="eastAsia"/>
          <w:lang w:eastAsia="zh-TW"/>
        </w:rPr>
        <w:t>神應允</w:t>
      </w:r>
      <w:r w:rsidRPr="00380A5F">
        <w:rPr>
          <w:rFonts w:ascii="DFKai-SB" w:eastAsia="DFKai-SB" w:hAnsi="DFKai-SB" w:cs="MingLiU"/>
          <w:lang w:val="en-US" w:eastAsia="zh-TW"/>
        </w:rPr>
        <w:t>以色列人立王</w:t>
      </w:r>
      <w:r w:rsidR="0010250E" w:rsidRPr="00380A5F">
        <w:rPr>
          <w:rFonts w:ascii="DFKai-SB" w:eastAsia="DFKai-SB" w:hAnsi="DFKai-SB" w:cs="MingLiU" w:hint="eastAsia"/>
          <w:lang w:val="en-US" w:eastAsia="zh-TW"/>
        </w:rPr>
        <w:t>（</w:t>
      </w:r>
      <w:r w:rsidRPr="00380A5F">
        <w:rPr>
          <w:rFonts w:ascii="DFKai-SB" w:eastAsia="DFKai-SB" w:hAnsi="DFKai-SB" w:cs="MingLiU" w:hint="eastAsia"/>
          <w:lang w:val="en-US" w:eastAsia="zh-TW"/>
        </w:rPr>
        <w:t>8:19-22</w:t>
      </w:r>
      <w:r w:rsidR="0010250E" w:rsidRPr="00380A5F">
        <w:rPr>
          <w:rFonts w:ascii="DFKai-SB" w:eastAsia="DFKai-SB" w:hAnsi="DFKai-SB" w:cs="MingLiU" w:hint="eastAsia"/>
          <w:lang w:val="en-US" w:eastAsia="zh-TW"/>
        </w:rPr>
        <w:t>）</w:t>
      </w:r>
    </w:p>
    <w:p w:rsidR="00A2078D" w:rsidRPr="00380A5F" w:rsidRDefault="00A2078D" w:rsidP="00C432AD">
      <w:pPr>
        <w:adjustRightInd w:val="0"/>
        <w:snapToGrid w:val="0"/>
        <w:jc w:val="both"/>
        <w:rPr>
          <w:rFonts w:ascii="DFKai-SB" w:eastAsia="DFKai-SB" w:hAnsi="DFKai-SB"/>
          <w:b/>
          <w:lang w:eastAsia="zh-TW"/>
        </w:rPr>
      </w:pPr>
    </w:p>
    <w:p w:rsidR="00A12E4D" w:rsidRPr="00380A5F" w:rsidRDefault="00431A8B" w:rsidP="00AF7A93">
      <w:pPr>
        <w:adjustRightInd w:val="0"/>
        <w:snapToGrid w:val="0"/>
        <w:jc w:val="center"/>
        <w:rPr>
          <w:rFonts w:ascii="DFKai-SB" w:eastAsia="DFKai-SB" w:hAnsi="DFKai-SB"/>
          <w:b/>
          <w:lang w:eastAsia="zh-TW"/>
        </w:rPr>
      </w:pPr>
      <w:r w:rsidRPr="00380A5F">
        <w:rPr>
          <w:rFonts w:ascii="DFKai-SB" w:eastAsia="DFKai-SB" w:hAnsi="DFKai-SB" w:hint="eastAsia"/>
          <w:b/>
          <w:lang w:eastAsia="zh-TW"/>
        </w:rPr>
        <w:t>一</w:t>
      </w:r>
      <w:r w:rsidRPr="00380A5F">
        <w:rPr>
          <w:rFonts w:ascii="DFKai-SB" w:eastAsia="DFKai-SB" w:hAnsi="DFKai-SB"/>
          <w:b/>
          <w:lang w:eastAsia="zh-TW"/>
        </w:rPr>
        <w:t>.</w:t>
      </w:r>
      <w:r w:rsidR="0010250E" w:rsidRPr="00380A5F">
        <w:rPr>
          <w:rFonts w:ascii="DFKai-SB" w:eastAsia="DFKai-SB" w:hAnsi="DFKai-SB"/>
          <w:b/>
          <w:lang w:eastAsia="zh-TW"/>
        </w:rPr>
        <w:t xml:space="preserve"> </w:t>
      </w:r>
      <w:r w:rsidRPr="00380A5F">
        <w:rPr>
          <w:rFonts w:ascii="DFKai-SB" w:eastAsia="DFKai-SB" w:hAnsi="DFKai-SB" w:hint="eastAsia"/>
          <w:b/>
          <w:lang w:eastAsia="zh-TW"/>
        </w:rPr>
        <w:t>百姓要求立王與撒母耳的作為</w:t>
      </w:r>
      <w:r w:rsidRPr="00380A5F">
        <w:rPr>
          <w:rFonts w:ascii="DFKai-SB" w:eastAsia="DFKai-SB" w:hAnsi="DFKai-SB"/>
          <w:b/>
          <w:lang w:eastAsia="zh-TW"/>
        </w:rPr>
        <w:t xml:space="preserve"> </w:t>
      </w:r>
      <w:r w:rsidR="0010250E" w:rsidRPr="00380A5F">
        <w:rPr>
          <w:rFonts w:ascii="DFKai-SB" w:eastAsia="DFKai-SB" w:hAnsi="DFKai-SB" w:hint="eastAsia"/>
          <w:b/>
          <w:lang w:eastAsia="zh-TW"/>
        </w:rPr>
        <w:t>（</w:t>
      </w:r>
      <w:r w:rsidRPr="00380A5F">
        <w:rPr>
          <w:rFonts w:ascii="DFKai-SB" w:eastAsia="DFKai-SB" w:hAnsi="DFKai-SB" w:hint="eastAsia"/>
          <w:b/>
          <w:lang w:eastAsia="zh-TW"/>
        </w:rPr>
        <w:t>8:1-9</w:t>
      </w:r>
      <w:r w:rsidR="0010250E" w:rsidRPr="00380A5F">
        <w:rPr>
          <w:rFonts w:ascii="DFKai-SB" w:eastAsia="DFKai-SB" w:hAnsi="DFKai-SB" w:hint="eastAsia"/>
          <w:b/>
          <w:lang w:eastAsia="zh-TW"/>
        </w:rPr>
        <w:t>）</w:t>
      </w:r>
    </w:p>
    <w:p w:rsidR="00CC4234" w:rsidRPr="00380A5F" w:rsidRDefault="00CC4234" w:rsidP="00C432AD">
      <w:pPr>
        <w:adjustRightInd w:val="0"/>
        <w:snapToGrid w:val="0"/>
        <w:rPr>
          <w:rFonts w:ascii="DFKai-SB" w:eastAsia="DFKai-SB" w:hAnsi="DFKai-SB"/>
          <w:b/>
          <w:lang w:eastAsia="zh-TW"/>
        </w:rPr>
      </w:pPr>
    </w:p>
    <w:p w:rsidR="00F91A0A" w:rsidRPr="00380A5F" w:rsidRDefault="00F91A0A" w:rsidP="00C432AD">
      <w:pPr>
        <w:autoSpaceDE w:val="0"/>
        <w:autoSpaceDN w:val="0"/>
        <w:adjustRightInd w:val="0"/>
        <w:snapToGrid w:val="0"/>
        <w:rPr>
          <w:rFonts w:ascii="DFKai-SB" w:eastAsia="DFKai-SB" w:hAnsi="DFKai-SB" w:cs="宋体"/>
          <w:b/>
          <w:lang w:eastAsia="zh-TW"/>
        </w:rPr>
      </w:pPr>
      <w:r w:rsidRPr="00380A5F">
        <w:rPr>
          <w:rFonts w:ascii="DFKai-SB" w:eastAsia="DFKai-SB" w:hAnsi="DFKai-SB" w:cs="PMingLiU" w:hint="eastAsia"/>
          <w:b/>
          <w:lang w:eastAsia="zh-TW"/>
        </w:rPr>
        <w:t>【觀察問題】</w:t>
      </w:r>
    </w:p>
    <w:p w:rsidR="004F4513" w:rsidRPr="00380A5F" w:rsidRDefault="002C12C6" w:rsidP="002C12C6">
      <w:pPr>
        <w:adjustRightInd w:val="0"/>
        <w:snapToGrid w:val="0"/>
        <w:jc w:val="both"/>
        <w:rPr>
          <w:rFonts w:ascii="DFKai-SB" w:eastAsia="DFKai-SB" w:hAnsi="DFKai-SB" w:hint="eastAsia"/>
          <w:lang w:eastAsia="zh-TW"/>
        </w:rPr>
      </w:pPr>
      <w:r>
        <w:rPr>
          <w:rFonts w:ascii="DFKai-SB" w:eastAsia="DFKai-SB" w:hAnsi="DFKai-SB" w:hint="eastAsia"/>
          <w:lang w:eastAsia="zh-TW"/>
        </w:rPr>
        <w:t>1.</w:t>
      </w:r>
      <w:r w:rsidR="00651C9D" w:rsidRPr="00380A5F">
        <w:rPr>
          <w:rFonts w:ascii="DFKai-SB" w:eastAsia="DFKai-SB" w:hAnsi="DFKai-SB" w:hint="eastAsia"/>
          <w:lang w:eastAsia="zh-TW"/>
        </w:rPr>
        <w:t>撒母耳為何</w:t>
      </w:r>
      <w:r w:rsidR="006E4D96" w:rsidRPr="00380A5F">
        <w:rPr>
          <w:rFonts w:ascii="DFKai-SB" w:eastAsia="DFKai-SB" w:hAnsi="DFKai-SB" w:hint="eastAsia"/>
          <w:lang w:eastAsia="zh-TW"/>
        </w:rPr>
        <w:t>會</w:t>
      </w:r>
      <w:r w:rsidR="00651C9D" w:rsidRPr="00380A5F">
        <w:rPr>
          <w:rFonts w:ascii="DFKai-SB" w:eastAsia="DFKai-SB" w:hAnsi="DFKai-SB" w:hint="eastAsia"/>
          <w:lang w:eastAsia="zh-TW"/>
        </w:rPr>
        <w:t>立自己的兒子為士師</w:t>
      </w:r>
      <w:r w:rsidR="0010250E" w:rsidRPr="00380A5F">
        <w:rPr>
          <w:rFonts w:ascii="DFKai-SB" w:eastAsia="DFKai-SB" w:hAnsi="DFKai-SB" w:hint="eastAsia"/>
          <w:lang w:eastAsia="zh-TW"/>
        </w:rPr>
        <w:t>？</w:t>
      </w:r>
    </w:p>
    <w:p w:rsidR="00431A8B" w:rsidRPr="00380A5F" w:rsidRDefault="002C12C6" w:rsidP="002C12C6">
      <w:pPr>
        <w:adjustRightInd w:val="0"/>
        <w:snapToGrid w:val="0"/>
        <w:jc w:val="both"/>
        <w:rPr>
          <w:rFonts w:ascii="DFKai-SB" w:eastAsia="DFKai-SB" w:hAnsi="DFKai-SB"/>
          <w:lang w:eastAsia="zh-TW"/>
        </w:rPr>
      </w:pPr>
      <w:r>
        <w:rPr>
          <w:rFonts w:ascii="DFKai-SB" w:eastAsia="DFKai-SB" w:hAnsi="DFKai-SB" w:hint="eastAsia"/>
          <w:lang w:eastAsia="zh-TW"/>
        </w:rPr>
        <w:t>2.</w:t>
      </w:r>
      <w:r w:rsidR="00431A8B" w:rsidRPr="00380A5F">
        <w:rPr>
          <w:rFonts w:ascii="DFKai-SB" w:eastAsia="DFKai-SB" w:hAnsi="DFKai-SB" w:hint="eastAsia"/>
          <w:lang w:eastAsia="zh-TW"/>
        </w:rPr>
        <w:t>以色列長老要求立王的原因有哪些</w:t>
      </w:r>
      <w:r w:rsidR="0010250E" w:rsidRPr="00380A5F">
        <w:rPr>
          <w:rFonts w:ascii="DFKai-SB" w:eastAsia="DFKai-SB" w:hAnsi="DFKai-SB" w:hint="eastAsia"/>
          <w:lang w:eastAsia="zh-TW"/>
        </w:rPr>
        <w:t>？</w:t>
      </w:r>
    </w:p>
    <w:p w:rsidR="00651C9D" w:rsidRPr="00380A5F" w:rsidRDefault="002C12C6" w:rsidP="002C12C6">
      <w:pPr>
        <w:adjustRightInd w:val="0"/>
        <w:snapToGrid w:val="0"/>
        <w:jc w:val="both"/>
        <w:rPr>
          <w:rFonts w:ascii="DFKai-SB" w:eastAsia="DFKai-SB" w:hAnsi="DFKai-SB" w:hint="eastAsia"/>
          <w:lang w:eastAsia="zh-TW"/>
        </w:rPr>
      </w:pPr>
      <w:r>
        <w:rPr>
          <w:rFonts w:ascii="DFKai-SB" w:eastAsia="DFKai-SB" w:hAnsi="DFKai-SB" w:hint="eastAsia"/>
          <w:lang w:eastAsia="zh-TW"/>
        </w:rPr>
        <w:t>3.</w:t>
      </w:r>
      <w:r w:rsidR="00E25662" w:rsidRPr="00380A5F">
        <w:rPr>
          <w:rFonts w:ascii="DFKai-SB" w:eastAsia="DFKai-SB" w:hAnsi="DFKai-SB" w:hint="eastAsia"/>
          <w:lang w:eastAsia="zh-TW"/>
        </w:rPr>
        <w:t>聽到百姓的要求</w:t>
      </w:r>
      <w:r w:rsidR="0010250E" w:rsidRPr="00380A5F">
        <w:rPr>
          <w:rFonts w:ascii="DFKai-SB" w:eastAsia="DFKai-SB" w:hAnsi="DFKai-SB" w:hint="eastAsia"/>
          <w:lang w:eastAsia="zh-TW"/>
        </w:rPr>
        <w:t>，</w:t>
      </w:r>
      <w:r w:rsidR="00E25662" w:rsidRPr="00380A5F">
        <w:rPr>
          <w:rFonts w:ascii="DFKai-SB" w:eastAsia="DFKai-SB" w:hAnsi="DFKai-SB" w:hint="eastAsia"/>
          <w:lang w:eastAsia="zh-TW"/>
        </w:rPr>
        <w:t>撒母耳如何處理</w:t>
      </w:r>
      <w:r w:rsidR="0010250E" w:rsidRPr="00380A5F">
        <w:rPr>
          <w:rFonts w:ascii="DFKai-SB" w:eastAsia="DFKai-SB" w:hAnsi="DFKai-SB" w:hint="eastAsia"/>
          <w:lang w:eastAsia="zh-TW"/>
        </w:rPr>
        <w:t>？</w:t>
      </w:r>
      <w:r w:rsidR="00E25662" w:rsidRPr="00380A5F">
        <w:rPr>
          <w:rFonts w:ascii="DFKai-SB" w:eastAsia="DFKai-SB" w:hAnsi="DFKai-SB" w:hint="eastAsia"/>
          <w:lang w:eastAsia="zh-TW"/>
        </w:rPr>
        <w:t xml:space="preserve"> 神如何的回應</w:t>
      </w:r>
      <w:r w:rsidR="0010250E" w:rsidRPr="00380A5F">
        <w:rPr>
          <w:rFonts w:ascii="DFKai-SB" w:eastAsia="DFKai-SB" w:hAnsi="DFKai-SB" w:hint="eastAsia"/>
          <w:lang w:eastAsia="zh-TW"/>
        </w:rPr>
        <w:t>？</w:t>
      </w:r>
    </w:p>
    <w:p w:rsidR="004F4513" w:rsidRPr="002C12C6" w:rsidRDefault="004F4513" w:rsidP="00C432AD">
      <w:pPr>
        <w:adjustRightInd w:val="0"/>
        <w:snapToGrid w:val="0"/>
        <w:jc w:val="both"/>
        <w:rPr>
          <w:rFonts w:ascii="DFKai-SB" w:eastAsia="DFKai-SB" w:hAnsi="DFKai-SB" w:hint="eastAsia"/>
          <w:lang w:eastAsia="zh-TW"/>
        </w:rPr>
      </w:pPr>
    </w:p>
    <w:p w:rsidR="00625D61" w:rsidRPr="00380A5F" w:rsidRDefault="0010250E" w:rsidP="00005887">
      <w:pPr>
        <w:pStyle w:val="p1"/>
        <w:snapToGrid w:val="0"/>
        <w:spacing w:before="0" w:beforeAutospacing="0" w:after="0" w:afterAutospacing="0"/>
        <w:ind w:left="721" w:hangingChars="300" w:hanging="721"/>
        <w:rPr>
          <w:rFonts w:ascii="DFKai-SB" w:eastAsia="DFKai-SB" w:hAnsi="DFKai-SB" w:hint="eastAsia"/>
          <w:b/>
        </w:rPr>
      </w:pPr>
      <w:r w:rsidRPr="00380A5F">
        <w:rPr>
          <w:rFonts w:ascii="DFKai-SB" w:eastAsia="DFKai-SB" w:hAnsi="DFKai-SB" w:hint="eastAsia"/>
          <w:b/>
        </w:rPr>
        <w:t>歷史背景：</w:t>
      </w:r>
    </w:p>
    <w:p w:rsidR="008800FD" w:rsidRPr="00380A5F" w:rsidRDefault="008800FD" w:rsidP="00C432AD">
      <w:pPr>
        <w:autoSpaceDE w:val="0"/>
        <w:autoSpaceDN w:val="0"/>
        <w:adjustRightInd w:val="0"/>
        <w:snapToGrid w:val="0"/>
        <w:rPr>
          <w:rFonts w:ascii="DFKai-SB" w:eastAsia="DFKai-SB" w:hAnsi="DFKai-SB" w:cs="DFKai-SB" w:hint="eastAsia"/>
          <w:b/>
          <w:bCs/>
          <w:lang w:eastAsia="zh-TW"/>
        </w:rPr>
      </w:pPr>
      <w:r w:rsidRPr="00380A5F">
        <w:rPr>
          <w:rFonts w:ascii="DFKai-SB" w:eastAsia="DFKai-SB" w:hAnsi="DFKai-SB" w:cs="DFKai-SB" w:hint="eastAsia"/>
          <w:bCs/>
          <w:lang w:eastAsia="zh-TW"/>
        </w:rPr>
        <w:t>約書亞帶領以色列百姓進入迦南地</w:t>
      </w:r>
      <w:r w:rsidR="0010250E" w:rsidRPr="00380A5F">
        <w:rPr>
          <w:rFonts w:ascii="DFKai-SB" w:eastAsia="DFKai-SB" w:hAnsi="DFKai-SB" w:cs="DFKai-SB" w:hint="eastAsia"/>
          <w:bCs/>
          <w:lang w:eastAsia="zh-TW"/>
        </w:rPr>
        <w:t>，</w:t>
      </w:r>
      <w:r w:rsidRPr="00380A5F">
        <w:rPr>
          <w:rFonts w:ascii="DFKai-SB" w:eastAsia="DFKai-SB" w:hAnsi="DFKai-SB" w:cs="DFKai-SB" w:hint="eastAsia"/>
          <w:bCs/>
          <w:lang w:eastAsia="zh-TW"/>
        </w:rPr>
        <w:t>他們面對不斷的征戰</w:t>
      </w:r>
      <w:r w:rsidR="0010250E" w:rsidRPr="00380A5F">
        <w:rPr>
          <w:rFonts w:ascii="DFKai-SB" w:eastAsia="DFKai-SB" w:hAnsi="DFKai-SB" w:cs="DFKai-SB" w:hint="eastAsia"/>
          <w:bCs/>
          <w:lang w:eastAsia="zh-TW"/>
        </w:rPr>
        <w:t>，</w:t>
      </w:r>
      <w:r w:rsidR="0073345B">
        <w:rPr>
          <w:rFonts w:ascii="DFKai-SB" w:eastAsia="DFKai-SB" w:hAnsi="DFKai-SB" w:cs="DFKai-SB" w:hint="eastAsia"/>
          <w:bCs/>
          <w:lang w:eastAsia="zh-TW"/>
        </w:rPr>
        <w:t>但</w:t>
      </w:r>
      <w:r w:rsidRPr="00380A5F">
        <w:rPr>
          <w:rFonts w:ascii="DFKai-SB" w:eastAsia="DFKai-SB" w:hAnsi="DFKai-SB" w:cs="DFKai-SB" w:hint="eastAsia"/>
          <w:bCs/>
          <w:lang w:eastAsia="zh-TW"/>
        </w:rPr>
        <w:t>許多支派沒有把迦南地居民趕出去</w:t>
      </w:r>
      <w:r w:rsidR="0010250E" w:rsidRPr="00380A5F">
        <w:rPr>
          <w:rFonts w:ascii="DFKai-SB" w:eastAsia="DFKai-SB" w:hAnsi="DFKai-SB" w:cs="DFKai-SB" w:hint="eastAsia"/>
          <w:bCs/>
          <w:lang w:eastAsia="zh-TW"/>
        </w:rPr>
        <w:t>，</w:t>
      </w:r>
      <w:r w:rsidRPr="00380A5F">
        <w:rPr>
          <w:rFonts w:ascii="DFKai-SB" w:eastAsia="DFKai-SB" w:hAnsi="DFKai-SB" w:cs="DFKai-SB" w:hint="eastAsia"/>
          <w:bCs/>
          <w:lang w:eastAsia="zh-TW"/>
        </w:rPr>
        <w:t>於是就住在他們中間</w:t>
      </w:r>
      <w:r w:rsidR="0010250E" w:rsidRPr="00380A5F">
        <w:rPr>
          <w:rFonts w:ascii="DFKai-SB" w:eastAsia="DFKai-SB" w:hAnsi="DFKai-SB" w:cs="DFKai-SB" w:hint="eastAsia"/>
          <w:bCs/>
          <w:lang w:eastAsia="zh-TW"/>
        </w:rPr>
        <w:t>（</w:t>
      </w:r>
      <w:r w:rsidRPr="00380A5F">
        <w:rPr>
          <w:rFonts w:ascii="DFKai-SB" w:eastAsia="DFKai-SB" w:hAnsi="DFKai-SB" w:cs="DFKai-SB" w:hint="eastAsia"/>
          <w:bCs/>
          <w:lang w:eastAsia="zh-TW"/>
        </w:rPr>
        <w:t>士1:27-34</w:t>
      </w:r>
      <w:r w:rsidR="0010250E" w:rsidRPr="00380A5F">
        <w:rPr>
          <w:rFonts w:ascii="DFKai-SB" w:eastAsia="DFKai-SB" w:hAnsi="DFKai-SB" w:cs="DFKai-SB" w:hint="eastAsia"/>
          <w:bCs/>
          <w:lang w:eastAsia="zh-TW"/>
        </w:rPr>
        <w:t>）</w:t>
      </w:r>
      <w:r w:rsidR="000F7499" w:rsidRPr="00380A5F">
        <w:rPr>
          <w:rFonts w:ascii="DFKai-SB" w:eastAsia="DFKai-SB" w:hAnsi="DFKai-SB"/>
          <w:lang w:eastAsia="zh-TW"/>
        </w:rPr>
        <w:t>。</w:t>
      </w:r>
      <w:r w:rsidR="000F7499" w:rsidRPr="00380A5F">
        <w:rPr>
          <w:rFonts w:ascii="DFKai-SB" w:eastAsia="DFKai-SB" w:hAnsi="DFKai-SB" w:hint="eastAsia"/>
          <w:lang w:eastAsia="zh-TW"/>
        </w:rPr>
        <w:t>約書亞與那世代的人死了</w:t>
      </w:r>
      <w:r w:rsidR="0010250E" w:rsidRPr="00380A5F">
        <w:rPr>
          <w:rFonts w:ascii="DFKai-SB" w:eastAsia="DFKai-SB" w:hAnsi="DFKai-SB" w:hint="eastAsia"/>
          <w:lang w:eastAsia="zh-TW"/>
        </w:rPr>
        <w:t>，</w:t>
      </w:r>
      <w:r w:rsidR="000F7499" w:rsidRPr="00380A5F">
        <w:rPr>
          <w:rFonts w:ascii="DFKai-SB" w:eastAsia="DFKai-SB" w:hAnsi="DFKai-SB" w:hint="eastAsia"/>
          <w:lang w:eastAsia="zh-TW"/>
        </w:rPr>
        <w:t>後來的世代興起</w:t>
      </w:r>
      <w:r w:rsidR="0010250E" w:rsidRPr="00380A5F">
        <w:rPr>
          <w:rFonts w:ascii="DFKai-SB" w:eastAsia="DFKai-SB" w:hAnsi="DFKai-SB" w:hint="eastAsia"/>
          <w:lang w:eastAsia="zh-TW"/>
        </w:rPr>
        <w:t>，</w:t>
      </w:r>
      <w:r w:rsidR="000F7499" w:rsidRPr="00380A5F">
        <w:rPr>
          <w:rFonts w:ascii="DFKai-SB" w:eastAsia="DFKai-SB" w:hAnsi="DFKai-SB" w:hint="eastAsia"/>
          <w:lang w:eastAsia="zh-TW"/>
        </w:rPr>
        <w:t>不知道耶和華為以色列人所行的大事</w:t>
      </w:r>
      <w:r w:rsidR="0010250E" w:rsidRPr="00380A5F">
        <w:rPr>
          <w:rFonts w:ascii="DFKai-SB" w:eastAsia="DFKai-SB" w:hAnsi="DFKai-SB" w:hint="eastAsia"/>
          <w:lang w:eastAsia="zh-TW"/>
        </w:rPr>
        <w:t>，</w:t>
      </w:r>
      <w:r w:rsidR="000F7499" w:rsidRPr="00380A5F">
        <w:rPr>
          <w:rFonts w:ascii="DFKai-SB" w:eastAsia="DFKai-SB" w:hAnsi="DFKai-SB" w:hint="eastAsia"/>
          <w:lang w:eastAsia="zh-TW"/>
        </w:rPr>
        <w:t>以色列人行耶和華眼中看為惡的事</w:t>
      </w:r>
      <w:r w:rsidR="0010250E" w:rsidRPr="00380A5F">
        <w:rPr>
          <w:rFonts w:ascii="DFKai-SB" w:eastAsia="DFKai-SB" w:hAnsi="DFKai-SB" w:hint="eastAsia"/>
          <w:lang w:eastAsia="zh-TW"/>
        </w:rPr>
        <w:t>，</w:t>
      </w:r>
      <w:r w:rsidR="000F7499" w:rsidRPr="00380A5F">
        <w:rPr>
          <w:rFonts w:ascii="DFKai-SB" w:eastAsia="DFKai-SB" w:hAnsi="DFKai-SB" w:hint="eastAsia"/>
          <w:lang w:eastAsia="zh-TW"/>
        </w:rPr>
        <w:t>去事奉巴力和亞斯她</w:t>
      </w:r>
      <w:r w:rsidR="003F352A" w:rsidRPr="00380A5F">
        <w:rPr>
          <w:rFonts w:ascii="DFKai-SB" w:eastAsia="DFKai-SB" w:hAnsi="DFKai-SB" w:hint="eastAsia"/>
          <w:lang w:eastAsia="zh-TW"/>
        </w:rPr>
        <w:t>錄</w:t>
      </w:r>
      <w:r w:rsidR="00DB0865" w:rsidRPr="00380A5F">
        <w:rPr>
          <w:rFonts w:ascii="DFKai-SB" w:eastAsia="DFKai-SB" w:hAnsi="DFKai-SB"/>
          <w:lang w:eastAsia="zh-TW"/>
        </w:rPr>
        <w:t>。</w:t>
      </w:r>
      <w:r w:rsidR="003F352A" w:rsidRPr="00380A5F">
        <w:rPr>
          <w:rFonts w:ascii="DFKai-SB" w:eastAsia="DFKai-SB" w:hAnsi="DFKai-SB" w:hint="eastAsia"/>
          <w:lang w:eastAsia="zh-TW"/>
        </w:rPr>
        <w:t>耶和華怒氣發作</w:t>
      </w:r>
      <w:r w:rsidR="0010250E" w:rsidRPr="00380A5F">
        <w:rPr>
          <w:rFonts w:ascii="DFKai-SB" w:eastAsia="DFKai-SB" w:hAnsi="DFKai-SB" w:hint="eastAsia"/>
          <w:lang w:eastAsia="zh-TW"/>
        </w:rPr>
        <w:t>，</w:t>
      </w:r>
      <w:r w:rsidR="003F352A" w:rsidRPr="00380A5F">
        <w:rPr>
          <w:rFonts w:ascii="DFKai-SB" w:eastAsia="DFKai-SB" w:hAnsi="DFKai-SB" w:hint="eastAsia"/>
          <w:lang w:eastAsia="zh-TW"/>
        </w:rPr>
        <w:t>將他們交付四圍仇敵的手中</w:t>
      </w:r>
      <w:r w:rsidR="0010250E" w:rsidRPr="00380A5F">
        <w:rPr>
          <w:rFonts w:ascii="DFKai-SB" w:eastAsia="DFKai-SB" w:hAnsi="DFKai-SB" w:hint="eastAsia"/>
          <w:lang w:eastAsia="zh-TW"/>
        </w:rPr>
        <w:t>，</w:t>
      </w:r>
      <w:r w:rsidR="003F352A" w:rsidRPr="00380A5F">
        <w:rPr>
          <w:rFonts w:ascii="DFKai-SB" w:eastAsia="DFKai-SB" w:hAnsi="DFKai-SB" w:hint="eastAsia"/>
          <w:lang w:eastAsia="zh-TW"/>
        </w:rPr>
        <w:t>使他們不斷的征戰</w:t>
      </w:r>
      <w:r w:rsidR="0010250E" w:rsidRPr="00380A5F">
        <w:rPr>
          <w:rFonts w:ascii="DFKai-SB" w:eastAsia="DFKai-SB" w:hAnsi="DFKai-SB"/>
          <w:lang w:eastAsia="zh-TW"/>
        </w:rPr>
        <w:t>。</w:t>
      </w:r>
      <w:r w:rsidR="00676729" w:rsidRPr="00380A5F">
        <w:rPr>
          <w:rFonts w:ascii="DFKai-SB" w:eastAsia="DFKai-SB" w:hAnsi="DFKai-SB" w:hint="eastAsia"/>
          <w:lang w:eastAsia="zh-TW"/>
        </w:rPr>
        <w:t>耶和華興起士師</w:t>
      </w:r>
      <w:r w:rsidR="0010250E" w:rsidRPr="00380A5F">
        <w:rPr>
          <w:rFonts w:ascii="DFKai-SB" w:eastAsia="DFKai-SB" w:hAnsi="DFKai-SB" w:hint="eastAsia"/>
          <w:lang w:eastAsia="zh-TW"/>
        </w:rPr>
        <w:t>，</w:t>
      </w:r>
      <w:r w:rsidR="00676729" w:rsidRPr="00380A5F">
        <w:rPr>
          <w:rFonts w:ascii="DFKai-SB" w:eastAsia="DFKai-SB" w:hAnsi="DFKai-SB" w:hint="eastAsia"/>
          <w:lang w:eastAsia="zh-TW"/>
        </w:rPr>
        <w:t>士師拯救</w:t>
      </w:r>
      <w:r w:rsidR="0073345B">
        <w:rPr>
          <w:rFonts w:ascii="DFKai-SB" w:eastAsia="DFKai-SB" w:hAnsi="DFKai-SB" w:hint="eastAsia"/>
          <w:lang w:eastAsia="zh-TW"/>
        </w:rPr>
        <w:t>他們</w:t>
      </w:r>
      <w:r w:rsidR="00676729" w:rsidRPr="00380A5F">
        <w:rPr>
          <w:rFonts w:ascii="DFKai-SB" w:eastAsia="DFKai-SB" w:hAnsi="DFKai-SB" w:hint="eastAsia"/>
          <w:lang w:eastAsia="zh-TW"/>
        </w:rPr>
        <w:t>脫離仇敵的手</w:t>
      </w:r>
      <w:r w:rsidR="0010250E" w:rsidRPr="00380A5F">
        <w:rPr>
          <w:rFonts w:ascii="DFKai-SB" w:eastAsia="DFKai-SB" w:hAnsi="DFKai-SB" w:hint="eastAsia"/>
          <w:lang w:eastAsia="zh-TW"/>
        </w:rPr>
        <w:t>，</w:t>
      </w:r>
      <w:r w:rsidR="00676729" w:rsidRPr="00380A5F">
        <w:rPr>
          <w:rFonts w:ascii="DFKai-SB" w:eastAsia="DFKai-SB" w:hAnsi="DFKai-SB" w:hint="eastAsia"/>
          <w:lang w:eastAsia="zh-TW"/>
        </w:rPr>
        <w:t>國中太平</w:t>
      </w:r>
      <w:r w:rsidR="0010250E" w:rsidRPr="00380A5F">
        <w:rPr>
          <w:rFonts w:ascii="DFKai-SB" w:eastAsia="DFKai-SB" w:hAnsi="DFKai-SB" w:hint="eastAsia"/>
          <w:lang w:eastAsia="zh-TW"/>
        </w:rPr>
        <w:t>（</w:t>
      </w:r>
      <w:r w:rsidR="00A037C0" w:rsidRPr="00380A5F">
        <w:rPr>
          <w:rFonts w:ascii="DFKai-SB" w:eastAsia="DFKai-SB" w:hAnsi="DFKai-SB" w:hint="eastAsia"/>
          <w:lang w:eastAsia="zh-TW"/>
        </w:rPr>
        <w:t>士2:6-23</w:t>
      </w:r>
      <w:r w:rsidR="0010250E" w:rsidRPr="00380A5F">
        <w:rPr>
          <w:rFonts w:ascii="DFKai-SB" w:eastAsia="DFKai-SB" w:hAnsi="DFKai-SB" w:hint="eastAsia"/>
          <w:lang w:eastAsia="zh-TW"/>
        </w:rPr>
        <w:t>）</w:t>
      </w:r>
      <w:r w:rsidR="00676729" w:rsidRPr="00380A5F">
        <w:rPr>
          <w:rFonts w:ascii="DFKai-SB" w:eastAsia="DFKai-SB" w:hAnsi="DFKai-SB"/>
          <w:lang w:eastAsia="zh-TW"/>
        </w:rPr>
        <w:t>。</w:t>
      </w:r>
      <w:r w:rsidR="00676729" w:rsidRPr="00380A5F">
        <w:rPr>
          <w:rFonts w:ascii="DFKai-SB" w:eastAsia="DFKai-SB" w:hAnsi="DFKai-SB" w:hint="eastAsia"/>
          <w:lang w:eastAsia="zh-TW"/>
        </w:rPr>
        <w:t>一旦</w:t>
      </w:r>
      <w:r w:rsidR="0010250E" w:rsidRPr="00380A5F">
        <w:rPr>
          <w:rFonts w:ascii="DFKai-SB" w:eastAsia="DFKai-SB" w:hAnsi="DFKai-SB" w:hint="eastAsia"/>
          <w:lang w:eastAsia="zh-TW"/>
        </w:rPr>
        <w:t>士師</w:t>
      </w:r>
      <w:r w:rsidR="00925030" w:rsidRPr="00380A5F">
        <w:rPr>
          <w:rFonts w:ascii="DFKai-SB" w:eastAsia="DFKai-SB" w:hAnsi="DFKai-SB" w:hint="eastAsia"/>
          <w:lang w:eastAsia="zh-TW"/>
        </w:rPr>
        <w:t>死了</w:t>
      </w:r>
      <w:r w:rsidR="0010250E" w:rsidRPr="00380A5F">
        <w:rPr>
          <w:rFonts w:ascii="DFKai-SB" w:eastAsia="DFKai-SB" w:hAnsi="DFKai-SB" w:hint="eastAsia"/>
          <w:lang w:eastAsia="zh-TW"/>
        </w:rPr>
        <w:t>，</w:t>
      </w:r>
      <w:r w:rsidR="00925030" w:rsidRPr="00380A5F">
        <w:rPr>
          <w:rFonts w:ascii="DFKai-SB" w:eastAsia="DFKai-SB" w:hAnsi="DFKai-SB" w:hint="eastAsia"/>
          <w:lang w:eastAsia="zh-TW"/>
        </w:rPr>
        <w:t>他們繼續行耶和華眼中看為惡的事</w:t>
      </w:r>
      <w:r w:rsidR="0010250E" w:rsidRPr="00380A5F">
        <w:rPr>
          <w:rFonts w:ascii="DFKai-SB" w:eastAsia="DFKai-SB" w:hAnsi="DFKai-SB" w:hint="eastAsia"/>
          <w:lang w:eastAsia="zh-TW"/>
        </w:rPr>
        <w:t>，</w:t>
      </w:r>
      <w:r w:rsidR="00925030" w:rsidRPr="00380A5F">
        <w:rPr>
          <w:rFonts w:ascii="DFKai-SB" w:eastAsia="DFKai-SB" w:hAnsi="DFKai-SB" w:hint="eastAsia"/>
          <w:lang w:eastAsia="zh-TW"/>
        </w:rPr>
        <w:t>直到士師時代的末期</w:t>
      </w:r>
      <w:r w:rsidR="0010250E" w:rsidRPr="00380A5F">
        <w:rPr>
          <w:rFonts w:ascii="DFKai-SB" w:eastAsia="DFKai-SB" w:hAnsi="DFKai-SB" w:hint="eastAsia"/>
          <w:lang w:eastAsia="zh-TW"/>
        </w:rPr>
        <w:t>，</w:t>
      </w:r>
      <w:r w:rsidR="00925030" w:rsidRPr="00380A5F">
        <w:rPr>
          <w:rFonts w:ascii="DFKai-SB" w:eastAsia="DFKai-SB" w:hAnsi="DFKai-SB" w:hint="eastAsia"/>
          <w:lang w:eastAsia="zh-TW"/>
        </w:rPr>
        <w:t>以色列</w:t>
      </w:r>
      <w:r w:rsidR="00AF7A93">
        <w:rPr>
          <w:rFonts w:ascii="DFKai-SB" w:eastAsia="DFKai-SB" w:hAnsi="DFKai-SB" w:hint="eastAsia"/>
          <w:lang w:eastAsia="zh-TW"/>
        </w:rPr>
        <w:t>中</w:t>
      </w:r>
      <w:r w:rsidR="00925030" w:rsidRPr="00380A5F">
        <w:rPr>
          <w:rFonts w:ascii="DFKai-SB" w:eastAsia="DFKai-SB" w:hAnsi="DFKai-SB" w:hint="eastAsia"/>
          <w:lang w:eastAsia="zh-TW"/>
        </w:rPr>
        <w:t>沒有王</w:t>
      </w:r>
      <w:r w:rsidR="0010250E" w:rsidRPr="00380A5F">
        <w:rPr>
          <w:rFonts w:ascii="DFKai-SB" w:eastAsia="DFKai-SB" w:hAnsi="DFKai-SB" w:hint="eastAsia"/>
          <w:lang w:eastAsia="zh-TW"/>
        </w:rPr>
        <w:t>，</w:t>
      </w:r>
      <w:r w:rsidR="00925030" w:rsidRPr="00380A5F">
        <w:rPr>
          <w:rFonts w:ascii="DFKai-SB" w:eastAsia="DFKai-SB" w:hAnsi="DFKai-SB" w:hint="eastAsia"/>
          <w:lang w:eastAsia="zh-TW"/>
        </w:rPr>
        <w:t>各人任意而行</w:t>
      </w:r>
      <w:r w:rsidR="00925030" w:rsidRPr="00380A5F">
        <w:rPr>
          <w:rFonts w:ascii="DFKai-SB" w:eastAsia="DFKai-SB" w:hAnsi="DFKai-SB"/>
          <w:lang w:eastAsia="zh-TW"/>
        </w:rPr>
        <w:t>。</w:t>
      </w:r>
      <w:r w:rsidR="0010250E" w:rsidRPr="00380A5F">
        <w:rPr>
          <w:rFonts w:ascii="DFKai-SB" w:eastAsia="DFKai-SB" w:hAnsi="DFKai-SB" w:hint="eastAsia"/>
          <w:lang w:eastAsia="zh-TW"/>
        </w:rPr>
        <w:t>（</w:t>
      </w:r>
      <w:r w:rsidR="00925030" w:rsidRPr="00380A5F">
        <w:rPr>
          <w:rFonts w:ascii="DFKai-SB" w:eastAsia="DFKai-SB" w:hAnsi="DFKai-SB" w:hint="eastAsia"/>
          <w:lang w:eastAsia="zh-TW"/>
        </w:rPr>
        <w:t>士17:6</w:t>
      </w:r>
      <w:r w:rsidR="0010250E" w:rsidRPr="00380A5F">
        <w:rPr>
          <w:rFonts w:ascii="DFKai-SB" w:eastAsia="DFKai-SB" w:hAnsi="DFKai-SB" w:hint="eastAsia"/>
          <w:lang w:eastAsia="zh-TW"/>
        </w:rPr>
        <w:t>，</w:t>
      </w:r>
      <w:r w:rsidR="00925030" w:rsidRPr="00380A5F">
        <w:rPr>
          <w:rFonts w:ascii="DFKai-SB" w:eastAsia="DFKai-SB" w:hAnsi="DFKai-SB" w:hint="eastAsia"/>
          <w:lang w:eastAsia="zh-TW"/>
        </w:rPr>
        <w:t>21:25</w:t>
      </w:r>
      <w:r w:rsidR="0010250E" w:rsidRPr="00380A5F">
        <w:rPr>
          <w:rFonts w:ascii="DFKai-SB" w:eastAsia="DFKai-SB" w:hAnsi="DFKai-SB" w:hint="eastAsia"/>
          <w:lang w:eastAsia="zh-TW"/>
        </w:rPr>
        <w:t>）</w:t>
      </w:r>
    </w:p>
    <w:p w:rsidR="008800FD" w:rsidRPr="00380A5F" w:rsidRDefault="008800FD" w:rsidP="00C432AD">
      <w:pPr>
        <w:autoSpaceDE w:val="0"/>
        <w:autoSpaceDN w:val="0"/>
        <w:adjustRightInd w:val="0"/>
        <w:snapToGrid w:val="0"/>
        <w:rPr>
          <w:rFonts w:ascii="DFKai-SB" w:eastAsia="DFKai-SB" w:hAnsi="DFKai-SB" w:cs="DFKai-SB" w:hint="eastAsia"/>
          <w:b/>
          <w:bCs/>
          <w:lang w:eastAsia="zh-TW"/>
        </w:rPr>
      </w:pPr>
    </w:p>
    <w:p w:rsidR="006563DA" w:rsidRPr="00380A5F" w:rsidRDefault="006563DA" w:rsidP="00C432AD">
      <w:pPr>
        <w:autoSpaceDE w:val="0"/>
        <w:autoSpaceDN w:val="0"/>
        <w:adjustRightInd w:val="0"/>
        <w:snapToGrid w:val="0"/>
        <w:rPr>
          <w:rFonts w:ascii="DFKai-SB" w:eastAsia="DFKai-SB" w:hAnsi="DFKai-SB" w:cs="DFKai-SB" w:hint="eastAsia"/>
          <w:lang w:eastAsia="zh-TW"/>
        </w:rPr>
      </w:pPr>
      <w:r w:rsidRPr="00380A5F">
        <w:rPr>
          <w:rFonts w:ascii="DFKai-SB" w:eastAsia="DFKai-SB" w:hAnsi="DFKai-SB" w:cs="DFKai-SB"/>
          <w:b/>
          <w:bCs/>
          <w:lang w:eastAsia="zh-TW"/>
        </w:rPr>
        <w:t>古代近東的君王</w:t>
      </w:r>
      <w:r w:rsidR="0010250E" w:rsidRPr="00380A5F">
        <w:rPr>
          <w:rFonts w:ascii="DFKai-SB" w:eastAsia="DFKai-SB" w:hAnsi="DFKai-SB" w:cs="DFKai-SB"/>
          <w:b/>
          <w:bCs/>
          <w:lang w:eastAsia="zh-TW"/>
        </w:rPr>
        <w:t>：</w:t>
      </w:r>
      <w:r w:rsidRPr="00380A5F">
        <w:rPr>
          <w:rFonts w:ascii="DFKai-SB" w:eastAsia="DFKai-SB" w:hAnsi="DFKai-SB" w:cs="DFKai-SB"/>
          <w:lang w:eastAsia="zh-TW"/>
        </w:rPr>
        <w:t>古代君王的勢力和權柄幾乎沒有限度，並且經常聲言其統治有神明的支</w:t>
      </w:r>
      <w:r w:rsidR="00E25662" w:rsidRPr="00380A5F">
        <w:rPr>
          <w:rFonts w:ascii="DFKai-SB" w:eastAsia="DFKai-SB" w:hAnsi="DFKai-SB" w:cs="DFKai-SB" w:hint="eastAsia"/>
          <w:lang w:eastAsia="zh-TW"/>
        </w:rPr>
        <w:t xml:space="preserve"> </w:t>
      </w:r>
      <w:r w:rsidR="00093F47" w:rsidRPr="00380A5F">
        <w:rPr>
          <w:rFonts w:ascii="DFKai-SB" w:eastAsia="DFKai-SB" w:hAnsi="DFKai-SB" w:cs="DFKai-SB" w:hint="eastAsia"/>
          <w:lang w:eastAsia="zh-TW"/>
        </w:rPr>
        <w:t xml:space="preserve"> </w:t>
      </w:r>
      <w:r w:rsidR="00560F3E" w:rsidRPr="00380A5F">
        <w:rPr>
          <w:rFonts w:ascii="DFKai-SB" w:eastAsia="DFKai-SB" w:hAnsi="DFKai-SB" w:cs="DFKai-SB"/>
          <w:lang w:eastAsia="zh-TW"/>
        </w:rPr>
        <w:t>持</w:t>
      </w:r>
      <w:r w:rsidR="0010250E" w:rsidRPr="00380A5F">
        <w:rPr>
          <w:rFonts w:ascii="DFKai-SB" w:eastAsia="DFKai-SB" w:hAnsi="DFKai-SB" w:cs="DFKai-SB"/>
          <w:lang w:eastAsia="zh-TW"/>
        </w:rPr>
        <w:t>。</w:t>
      </w:r>
      <w:r w:rsidR="00560F3E" w:rsidRPr="00380A5F">
        <w:rPr>
          <w:rFonts w:ascii="DFKai-SB" w:eastAsia="DFKai-SB" w:hAnsi="DFKai-SB" w:cs="DFKai-SB" w:hint="eastAsia"/>
          <w:lang w:eastAsia="zh-TW"/>
        </w:rPr>
        <w:t>古代居民</w:t>
      </w:r>
      <w:r w:rsidRPr="00380A5F">
        <w:rPr>
          <w:rFonts w:ascii="DFKai-SB" w:eastAsia="DFKai-SB" w:hAnsi="DFKai-SB" w:cs="DFKai-SB"/>
          <w:lang w:eastAsia="zh-TW"/>
        </w:rPr>
        <w:t>相信王權自天而降，君</w:t>
      </w:r>
      <w:r w:rsidR="00560F3E" w:rsidRPr="00380A5F">
        <w:rPr>
          <w:rFonts w:ascii="DFKai-SB" w:eastAsia="DFKai-SB" w:hAnsi="DFKai-SB" w:cs="DFKai-SB"/>
          <w:lang w:eastAsia="zh-TW"/>
        </w:rPr>
        <w:t>王的功用是作為神聖統治者的副攝政者，維持社會秩序和正義是其職責</w:t>
      </w:r>
      <w:r w:rsidR="0010250E" w:rsidRPr="00380A5F">
        <w:rPr>
          <w:rFonts w:ascii="DFKai-SB" w:eastAsia="DFKai-SB" w:hAnsi="DFKai-SB" w:cs="DFKai-SB" w:hint="eastAsia"/>
          <w:lang w:eastAsia="zh-TW"/>
        </w:rPr>
        <w:t>，</w:t>
      </w:r>
      <w:r w:rsidR="00255C57" w:rsidRPr="00380A5F">
        <w:rPr>
          <w:rFonts w:ascii="DFKai-SB" w:eastAsia="DFKai-SB" w:hAnsi="DFKai-SB" w:cs="DFKai-SB"/>
          <w:lang w:eastAsia="zh-TW"/>
        </w:rPr>
        <w:t>神</w:t>
      </w:r>
      <w:r w:rsidRPr="00380A5F">
        <w:rPr>
          <w:rFonts w:ascii="DFKai-SB" w:eastAsia="DFKai-SB" w:hAnsi="DFKai-SB" w:cs="DFKai-SB"/>
          <w:lang w:eastAsia="zh-TW"/>
        </w:rPr>
        <w:t>托他照</w:t>
      </w:r>
      <w:r w:rsidR="00560F3E" w:rsidRPr="00380A5F">
        <w:rPr>
          <w:rFonts w:ascii="DFKai-SB" w:eastAsia="DFKai-SB" w:hAnsi="DFKai-SB" w:cs="DFKai-SB"/>
          <w:lang w:eastAsia="zh-TW"/>
        </w:rPr>
        <w:t>管百姓和國土</w:t>
      </w:r>
      <w:r w:rsidR="00255C57" w:rsidRPr="00380A5F">
        <w:rPr>
          <w:rFonts w:ascii="DFKai-SB" w:eastAsia="DFKai-SB" w:hAnsi="DFKai-SB" w:cs="DFKai-SB"/>
          <w:lang w:eastAsia="zh-TW"/>
        </w:rPr>
        <w:t>。古代近東各處的君王同時</w:t>
      </w:r>
      <w:r w:rsidR="0073345B">
        <w:rPr>
          <w:rFonts w:ascii="DFKai-SB" w:eastAsia="DFKai-SB" w:hAnsi="DFKai-SB" w:cs="DFKai-SB"/>
          <w:lang w:eastAsia="zh-TW"/>
        </w:rPr>
        <w:t>都</w:t>
      </w:r>
      <w:r w:rsidR="00255C57" w:rsidRPr="00380A5F">
        <w:rPr>
          <w:rFonts w:ascii="DFKai-SB" w:eastAsia="DFKai-SB" w:hAnsi="DFKai-SB" w:cs="DFKai-SB"/>
          <w:lang w:eastAsia="zh-TW"/>
        </w:rPr>
        <w:t>是軍事領袖</w:t>
      </w:r>
      <w:r w:rsidR="0010250E" w:rsidRPr="00380A5F">
        <w:rPr>
          <w:rFonts w:ascii="DFKai-SB" w:eastAsia="DFKai-SB" w:hAnsi="DFKai-SB" w:cs="DFKai-SB" w:hint="eastAsia"/>
          <w:lang w:eastAsia="zh-TW"/>
        </w:rPr>
        <w:t>，</w:t>
      </w:r>
      <w:r w:rsidRPr="00380A5F">
        <w:rPr>
          <w:rFonts w:ascii="DFKai-SB" w:eastAsia="DFKai-SB" w:hAnsi="DFKai-SB" w:cs="DFKai-SB"/>
          <w:lang w:eastAsia="zh-TW"/>
        </w:rPr>
        <w:t>他們保護拯救百姓，並且攻取新的領土</w:t>
      </w:r>
      <w:r w:rsidR="0010250E" w:rsidRPr="00380A5F">
        <w:rPr>
          <w:rFonts w:ascii="DFKai-SB" w:eastAsia="DFKai-SB" w:hAnsi="DFKai-SB" w:cs="DFKai-SB"/>
          <w:lang w:eastAsia="zh-TW"/>
        </w:rPr>
        <w:t>。</w:t>
      </w:r>
      <w:r w:rsidRPr="00380A5F">
        <w:rPr>
          <w:rFonts w:ascii="DFKai-SB" w:eastAsia="DFKai-SB" w:hAnsi="DFKai-SB" w:cs="DFKai-SB"/>
          <w:lang w:eastAsia="zh-TW"/>
        </w:rPr>
        <w:t>擴張領土不但能夠</w:t>
      </w:r>
      <w:r w:rsidR="00C72F60" w:rsidRPr="00380A5F">
        <w:rPr>
          <w:rFonts w:ascii="DFKai-SB" w:eastAsia="DFKai-SB" w:hAnsi="DFKai-SB" w:cs="DFKai-SB"/>
          <w:lang w:eastAsia="zh-TW"/>
        </w:rPr>
        <w:t>帶來更多的自然資源和商道，更為國庫帶來掠物，為國家帶來奴隸勞工</w:t>
      </w:r>
      <w:r w:rsidR="0010250E" w:rsidRPr="00380A5F">
        <w:rPr>
          <w:rFonts w:ascii="DFKai-SB" w:eastAsia="DFKai-SB" w:hAnsi="DFKai-SB" w:cs="DFKai-SB" w:hint="eastAsia"/>
          <w:lang w:eastAsia="zh-TW"/>
        </w:rPr>
        <w:t>，</w:t>
      </w:r>
      <w:r w:rsidRPr="00380A5F">
        <w:rPr>
          <w:rFonts w:ascii="DFKai-SB" w:eastAsia="DFKai-SB" w:hAnsi="DFKai-SB" w:cs="DFKai-SB"/>
          <w:lang w:eastAsia="zh-TW"/>
        </w:rPr>
        <w:t>兩者都能減輕百姓和國家的負擔。</w:t>
      </w:r>
    </w:p>
    <w:p w:rsidR="0010250E" w:rsidRPr="00380A5F" w:rsidRDefault="0010250E" w:rsidP="00C432AD">
      <w:pPr>
        <w:adjustRightInd w:val="0"/>
        <w:snapToGrid w:val="0"/>
        <w:ind w:left="480" w:hangingChars="200" w:hanging="480"/>
        <w:rPr>
          <w:rFonts w:ascii="DFKai-SB" w:eastAsia="DFKai-SB" w:hAnsi="DFKai-SB" w:hint="eastAsia"/>
          <w:lang w:eastAsia="zh-TW"/>
        </w:rPr>
      </w:pPr>
    </w:p>
    <w:p w:rsidR="0010250E" w:rsidRPr="00380A5F" w:rsidRDefault="001F7E38" w:rsidP="00C432AD">
      <w:pPr>
        <w:adjustRightInd w:val="0"/>
        <w:snapToGrid w:val="0"/>
        <w:ind w:left="720" w:hangingChars="300" w:hanging="720"/>
        <w:rPr>
          <w:rFonts w:ascii="DFKai-SB" w:eastAsia="DFKai-SB" w:hAnsi="DFKai-SB" w:hint="eastAsia"/>
          <w:lang w:eastAsia="zh-TW"/>
        </w:rPr>
      </w:pPr>
      <w:r w:rsidRPr="00380A5F">
        <w:rPr>
          <w:rFonts w:ascii="DFKai-SB" w:eastAsia="DFKai-SB" w:hAnsi="DFKai-SB" w:hint="eastAsia"/>
          <w:lang w:eastAsia="zh-TW"/>
        </w:rPr>
        <w:t>8:1</w:t>
      </w:r>
      <w:r w:rsidR="00C34C0B" w:rsidRPr="00380A5F">
        <w:rPr>
          <w:rFonts w:ascii="DFKai-SB" w:eastAsia="DFKai-SB" w:hAnsi="DFKai-SB" w:hint="eastAsia"/>
          <w:lang w:eastAsia="zh-TW"/>
        </w:rPr>
        <w:t xml:space="preserve"> </w:t>
      </w:r>
      <w:r w:rsidR="0010250E" w:rsidRPr="00380A5F">
        <w:rPr>
          <w:rFonts w:ascii="DFKai-SB" w:eastAsia="DFKai-SB" w:hAnsi="DFKai-SB" w:hint="eastAsia"/>
          <w:lang w:eastAsia="zh-TW"/>
        </w:rPr>
        <w:t xml:space="preserve">  </w:t>
      </w:r>
      <w:r w:rsidR="00C34C0B" w:rsidRPr="00380A5F">
        <w:rPr>
          <w:rFonts w:ascii="DFKai-SB" w:eastAsia="DFKai-SB" w:hAnsi="DFKai-SB" w:cs="MingLiU"/>
          <w:lang w:eastAsia="zh-TW"/>
        </w:rPr>
        <w:t>此時撒母耳大概</w:t>
      </w:r>
      <w:r w:rsidR="00C34C0B" w:rsidRPr="00380A5F">
        <w:rPr>
          <w:rFonts w:ascii="DFKai-SB" w:eastAsia="DFKai-SB" w:hAnsi="DFKai-SB"/>
          <w:lang w:eastAsia="zh-TW"/>
        </w:rPr>
        <w:t>65</w:t>
      </w:r>
      <w:r w:rsidR="00C34C0B" w:rsidRPr="00380A5F">
        <w:rPr>
          <w:rFonts w:ascii="DFKai-SB" w:eastAsia="DFKai-SB" w:hAnsi="DFKai-SB" w:cs="MingLiU"/>
          <w:lang w:eastAsia="zh-TW"/>
        </w:rPr>
        <w:t>歲，算是老年人</w:t>
      </w:r>
      <w:r w:rsidR="0010250E" w:rsidRPr="00380A5F">
        <w:rPr>
          <w:rFonts w:ascii="DFKai-SB" w:eastAsia="DFKai-SB" w:hAnsi="DFKai-SB" w:cs="MingLiU" w:hint="eastAsia"/>
          <w:lang w:eastAsia="zh-TW"/>
        </w:rPr>
        <w:t>，</w:t>
      </w:r>
      <w:r w:rsidR="00255C57" w:rsidRPr="00380A5F">
        <w:rPr>
          <w:rFonts w:ascii="DFKai-SB" w:eastAsia="DFKai-SB" w:hAnsi="DFKai-SB"/>
          <w:lang w:eastAsia="zh-TW"/>
        </w:rPr>
        <w:t>距米斯巴的勝利已有20年</w:t>
      </w:r>
      <w:r w:rsidR="0010250E" w:rsidRPr="00380A5F">
        <w:rPr>
          <w:lang w:eastAsia="zh-TW"/>
        </w:rPr>
        <w:t>。</w:t>
      </w:r>
      <w:r w:rsidR="00255C57" w:rsidRPr="00380A5F">
        <w:rPr>
          <w:rFonts w:ascii="DFKai-SB" w:eastAsia="DFKai-SB" w:hAnsi="DFKai-SB"/>
          <w:lang w:eastAsia="zh-TW"/>
        </w:rPr>
        <w:t>他</w:t>
      </w:r>
      <w:r w:rsidR="00C34C0B" w:rsidRPr="00380A5F">
        <w:rPr>
          <w:rFonts w:ascii="DFKai-SB" w:eastAsia="DFKai-SB" w:hAnsi="DFKai-SB"/>
          <w:lang w:eastAsia="zh-TW"/>
        </w:rPr>
        <w:t>立兒子作士師</w:t>
      </w:r>
      <w:r w:rsidR="0010250E" w:rsidRPr="00380A5F">
        <w:rPr>
          <w:rFonts w:ascii="DFKai-SB" w:eastAsia="DFKai-SB" w:hAnsi="DFKai-SB" w:hint="eastAsia"/>
          <w:lang w:eastAsia="zh-TW"/>
        </w:rPr>
        <w:t>，</w:t>
      </w:r>
      <w:r w:rsidR="00C34C0B" w:rsidRPr="00380A5F">
        <w:rPr>
          <w:rFonts w:ascii="DFKai-SB" w:eastAsia="DFKai-SB" w:hAnsi="DFKai-SB" w:hint="eastAsia"/>
          <w:lang w:eastAsia="zh-TW"/>
        </w:rPr>
        <w:t>這</w:t>
      </w:r>
      <w:r w:rsidR="00C34C0B" w:rsidRPr="00380A5F">
        <w:rPr>
          <w:rFonts w:ascii="DFKai-SB" w:eastAsia="DFKai-SB" w:hAnsi="DFKai-SB"/>
          <w:lang w:eastAsia="zh-TW"/>
        </w:rPr>
        <w:t>與撒上7:15</w:t>
      </w:r>
      <w:r w:rsidR="00C34C0B" w:rsidRPr="00380A5F">
        <w:rPr>
          <w:rFonts w:ascii="DFKai-SB" w:eastAsia="DFKai-SB" w:hAnsi="DFKai-SB" w:hint="eastAsia"/>
          <w:lang w:eastAsia="zh-TW"/>
        </w:rPr>
        <w:t>上文下理的呼應</w:t>
      </w:r>
      <w:r w:rsidR="0010250E" w:rsidRPr="00380A5F">
        <w:rPr>
          <w:rFonts w:ascii="DFKai-SB" w:eastAsia="DFKai-SB" w:hAnsi="DFKai-SB" w:hint="eastAsia"/>
          <w:lang w:eastAsia="zh-TW"/>
        </w:rPr>
        <w:t>，</w:t>
      </w:r>
      <w:r w:rsidR="00C34C0B" w:rsidRPr="00380A5F">
        <w:rPr>
          <w:rFonts w:ascii="DFKai-SB" w:eastAsia="DFKai-SB" w:hAnsi="DFKai-SB"/>
          <w:lang w:eastAsia="zh-TW"/>
        </w:rPr>
        <w:t>當撒母耳到了不再能巡行全國各地的年紀時，他就指定他的兒子們作助手，把他們安置在別示巴，他們從未憑本身的頭銜秉政。</w:t>
      </w:r>
      <w:r w:rsidR="009A3906" w:rsidRPr="00380A5F">
        <w:rPr>
          <w:rFonts w:ascii="DFKai-SB" w:eastAsia="DFKai-SB" w:hAnsi="DFKai-SB" w:hint="eastAsia"/>
          <w:b/>
          <w:lang w:eastAsia="zh-TW"/>
        </w:rPr>
        <w:t>士師</w:t>
      </w:r>
      <w:r w:rsidR="0010250E" w:rsidRPr="00380A5F">
        <w:rPr>
          <w:rFonts w:ascii="DFKai-SB" w:eastAsia="DFKai-SB" w:hAnsi="DFKai-SB" w:hint="eastAsia"/>
          <w:b/>
          <w:lang w:eastAsia="zh-TW"/>
        </w:rPr>
        <w:t>：</w:t>
      </w:r>
      <w:r w:rsidR="009A3906" w:rsidRPr="00380A5F">
        <w:rPr>
          <w:rFonts w:ascii="DFKai-SB" w:eastAsia="DFKai-SB" w:hAnsi="DFKai-SB" w:hint="eastAsia"/>
          <w:lang w:eastAsia="zh-TW"/>
        </w:rPr>
        <w:t>每一個士師都是由神所任命的</w:t>
      </w:r>
      <w:r w:rsidR="0010250E" w:rsidRPr="00380A5F">
        <w:rPr>
          <w:rFonts w:ascii="DFKai-SB" w:eastAsia="DFKai-SB" w:hAnsi="DFKai-SB" w:hint="eastAsia"/>
          <w:lang w:eastAsia="zh-TW"/>
        </w:rPr>
        <w:t>。</w:t>
      </w:r>
      <w:r w:rsidR="009A3906" w:rsidRPr="00380A5F">
        <w:rPr>
          <w:rFonts w:ascii="DFKai-SB" w:eastAsia="DFKai-SB" w:hAnsi="DFKai-SB" w:hint="eastAsia"/>
          <w:lang w:eastAsia="zh-TW"/>
        </w:rPr>
        <w:t>士師的原意是</w:t>
      </w:r>
      <w:r w:rsidR="0010250E" w:rsidRPr="00380A5F">
        <w:rPr>
          <w:rFonts w:ascii="DFKai-SB" w:eastAsia="DFKai-SB" w:hAnsi="DFKai-SB"/>
          <w:lang w:eastAsia="zh-TW"/>
        </w:rPr>
        <w:t>“</w:t>
      </w:r>
      <w:r w:rsidR="009A3906" w:rsidRPr="00380A5F">
        <w:rPr>
          <w:rFonts w:ascii="DFKai-SB" w:eastAsia="DFKai-SB" w:hAnsi="DFKai-SB" w:hint="eastAsia"/>
          <w:lang w:eastAsia="zh-TW"/>
        </w:rPr>
        <w:t>審判者</w:t>
      </w:r>
      <w:r w:rsidR="0010250E" w:rsidRPr="00380A5F">
        <w:rPr>
          <w:rFonts w:ascii="DFKai-SB" w:eastAsia="DFKai-SB" w:hAnsi="DFKai-SB"/>
          <w:lang w:eastAsia="zh-TW"/>
        </w:rPr>
        <w:t>”，</w:t>
      </w:r>
      <w:r w:rsidR="009A3906" w:rsidRPr="00380A5F">
        <w:rPr>
          <w:rFonts w:ascii="DFKai-SB" w:eastAsia="DFKai-SB" w:hAnsi="DFKai-SB" w:hint="eastAsia"/>
          <w:lang w:eastAsia="zh-TW"/>
        </w:rPr>
        <w:t>不過他們往往是在以色列人遭遇外族</w:t>
      </w:r>
      <w:r w:rsidR="0010250E" w:rsidRPr="00380A5F">
        <w:rPr>
          <w:rFonts w:ascii="DFKai-SB" w:eastAsia="DFKai-SB" w:hAnsi="DFKai-SB" w:hint="eastAsia"/>
          <w:lang w:eastAsia="zh-TW"/>
        </w:rPr>
        <w:t>欺凌</w:t>
      </w:r>
      <w:r w:rsidR="009A3906" w:rsidRPr="00380A5F">
        <w:rPr>
          <w:rFonts w:ascii="DFKai-SB" w:eastAsia="DFKai-SB" w:hAnsi="DFKai-SB" w:hint="eastAsia"/>
          <w:lang w:eastAsia="zh-TW"/>
        </w:rPr>
        <w:t>時的拯救</w:t>
      </w:r>
      <w:r w:rsidR="0010250E" w:rsidRPr="00380A5F">
        <w:rPr>
          <w:rFonts w:ascii="DFKai-SB" w:eastAsia="DFKai-SB" w:hAnsi="DFKai-SB"/>
          <w:lang w:eastAsia="zh-TW"/>
        </w:rPr>
        <w:t>（</w:t>
      </w:r>
      <w:r w:rsidR="009A3906" w:rsidRPr="00380A5F">
        <w:rPr>
          <w:rFonts w:ascii="DFKai-SB" w:eastAsia="DFKai-SB" w:hAnsi="DFKai-SB" w:hint="eastAsia"/>
          <w:lang w:eastAsia="zh-TW"/>
        </w:rPr>
        <w:t>士</w:t>
      </w:r>
      <w:r w:rsidR="0010250E" w:rsidRPr="00380A5F">
        <w:rPr>
          <w:rFonts w:ascii="DFKai-SB" w:eastAsia="DFKai-SB" w:hAnsi="DFKai-SB" w:hint="eastAsia"/>
          <w:lang w:eastAsia="zh-TW"/>
        </w:rPr>
        <w:t>3:</w:t>
      </w:r>
      <w:r w:rsidR="009A3906" w:rsidRPr="00380A5F">
        <w:rPr>
          <w:rFonts w:ascii="DFKai-SB" w:eastAsia="DFKai-SB" w:hAnsi="DFKai-SB"/>
          <w:lang w:eastAsia="zh-TW"/>
        </w:rPr>
        <w:t>9</w:t>
      </w:r>
      <w:r w:rsidR="0010250E" w:rsidRPr="00380A5F">
        <w:rPr>
          <w:rFonts w:ascii="DFKai-SB" w:eastAsia="DFKai-SB" w:hAnsi="DFKai-SB"/>
          <w:lang w:eastAsia="zh-TW"/>
        </w:rPr>
        <w:t>）</w:t>
      </w:r>
      <w:r w:rsidR="0010250E" w:rsidRPr="00380A5F">
        <w:rPr>
          <w:rFonts w:ascii="DFKai-SB" w:eastAsia="DFKai-SB" w:hAnsi="DFKai-SB" w:hint="eastAsia"/>
          <w:lang w:eastAsia="zh-TW"/>
        </w:rPr>
        <w:t>。</w:t>
      </w:r>
    </w:p>
    <w:p w:rsidR="00380A5F" w:rsidRPr="00380A5F" w:rsidRDefault="00F044AC" w:rsidP="00C432AD">
      <w:pPr>
        <w:adjustRightInd w:val="0"/>
        <w:snapToGrid w:val="0"/>
        <w:ind w:left="720" w:hangingChars="300" w:hanging="720"/>
        <w:rPr>
          <w:rFonts w:ascii="DFKai-SB" w:eastAsia="DFKai-SB" w:hAnsi="DFKai-SB" w:cs="MSungHKS-Light" w:hint="eastAsia"/>
          <w:lang w:eastAsia="zh-TW"/>
        </w:rPr>
      </w:pPr>
      <w:r w:rsidRPr="00380A5F">
        <w:rPr>
          <w:rFonts w:ascii="DFKai-SB" w:eastAsia="DFKai-SB" w:hAnsi="DFKai-SB" w:hint="eastAsia"/>
          <w:lang w:eastAsia="zh-TW"/>
        </w:rPr>
        <w:t>8</w:t>
      </w:r>
      <w:r w:rsidRPr="00380A5F">
        <w:rPr>
          <w:rFonts w:ascii="DFKai-SB" w:eastAsia="DFKai-SB" w:hAnsi="DFKai-SB"/>
          <w:lang w:eastAsia="zh-TW"/>
        </w:rPr>
        <w:t>:</w:t>
      </w:r>
      <w:r w:rsidRPr="00380A5F">
        <w:rPr>
          <w:rFonts w:ascii="DFKai-SB" w:eastAsia="DFKai-SB" w:hAnsi="DFKai-SB" w:hint="eastAsia"/>
          <w:lang w:eastAsia="zh-TW"/>
        </w:rPr>
        <w:t>2</w:t>
      </w:r>
      <w:r w:rsidRPr="00380A5F">
        <w:rPr>
          <w:rFonts w:ascii="DFKai-SB" w:eastAsia="DFKai-SB" w:hAnsi="DFKai-SB"/>
          <w:lang w:eastAsia="zh-TW"/>
        </w:rPr>
        <w:t xml:space="preserve"> </w:t>
      </w:r>
      <w:r w:rsidR="0010250E" w:rsidRPr="00380A5F">
        <w:rPr>
          <w:rFonts w:ascii="DFKai-SB" w:eastAsia="DFKai-SB" w:hAnsi="DFKai-SB"/>
          <w:lang w:eastAsia="zh-TW"/>
        </w:rPr>
        <w:t xml:space="preserve">  </w:t>
      </w:r>
      <w:r w:rsidR="00431A8B" w:rsidRPr="00380A5F">
        <w:rPr>
          <w:rFonts w:ascii="DFKai-SB" w:eastAsia="DFKai-SB" w:hAnsi="DFKai-SB" w:cs="MingLiU"/>
          <w:b/>
          <w:noProof w:val="0"/>
          <w:kern w:val="0"/>
          <w:lang w:eastAsia="zh-TW"/>
        </w:rPr>
        <w:t>約珥：</w:t>
      </w:r>
      <w:r w:rsidR="00431A8B" w:rsidRPr="00380A5F">
        <w:rPr>
          <w:rFonts w:ascii="DFKai-SB" w:eastAsia="DFKai-SB" w:hAnsi="DFKai-SB" w:cs="MingLiU"/>
          <w:noProof w:val="0"/>
          <w:kern w:val="0"/>
          <w:lang w:eastAsia="zh-TW"/>
        </w:rPr>
        <w:t>字義是「耶和華是神」</w:t>
      </w:r>
      <w:r w:rsidR="0010250E" w:rsidRPr="00380A5F">
        <w:rPr>
          <w:rFonts w:ascii="DFKai-SB" w:eastAsia="DFKai-SB" w:hAnsi="DFKai-SB" w:cs="MingLiU"/>
          <w:noProof w:val="0"/>
          <w:kern w:val="0"/>
          <w:lang w:eastAsia="zh-TW"/>
        </w:rPr>
        <w:t>。</w:t>
      </w:r>
      <w:r w:rsidR="00431A8B" w:rsidRPr="00380A5F">
        <w:rPr>
          <w:rFonts w:ascii="DFKai-SB" w:eastAsia="DFKai-SB" w:hAnsi="DFKai-SB" w:cs="MingLiU"/>
          <w:b/>
          <w:noProof w:val="0"/>
          <w:kern w:val="0"/>
          <w:lang w:eastAsia="zh-TW"/>
        </w:rPr>
        <w:t>亞比亞：</w:t>
      </w:r>
      <w:r w:rsidR="00431A8B" w:rsidRPr="00380A5F">
        <w:rPr>
          <w:rFonts w:ascii="DFKai-SB" w:eastAsia="DFKai-SB" w:hAnsi="DFKai-SB" w:cs="MingLiU"/>
          <w:noProof w:val="0"/>
          <w:kern w:val="0"/>
          <w:lang w:eastAsia="zh-TW"/>
        </w:rPr>
        <w:t>字義是「耶和華是父親」</w:t>
      </w:r>
      <w:r w:rsidR="0010250E" w:rsidRPr="00380A5F">
        <w:rPr>
          <w:rFonts w:ascii="DFKai-SB" w:eastAsia="DFKai-SB" w:hAnsi="DFKai-SB" w:cs="MingLiU" w:hint="eastAsia"/>
          <w:noProof w:val="0"/>
          <w:kern w:val="0"/>
          <w:lang w:eastAsia="zh-TW"/>
        </w:rPr>
        <w:t>，</w:t>
      </w:r>
      <w:r w:rsidR="00255C57" w:rsidRPr="00380A5F">
        <w:rPr>
          <w:rFonts w:ascii="DFKai-SB" w:eastAsia="DFKai-SB" w:hAnsi="DFKai-SB"/>
          <w:lang w:eastAsia="zh-TW"/>
        </w:rPr>
        <w:t>表示撒母耳一直樂於侍奉神，不顧全國性的偶像崇拜</w:t>
      </w:r>
      <w:r w:rsidR="00255C57" w:rsidRPr="00380A5F">
        <w:rPr>
          <w:lang w:eastAsia="zh-TW"/>
        </w:rPr>
        <w:t>。</w:t>
      </w:r>
      <w:r w:rsidR="00431A8B" w:rsidRPr="00380A5F">
        <w:rPr>
          <w:rFonts w:ascii="DFKai-SB" w:eastAsia="DFKai-SB" w:hAnsi="DFKai-SB"/>
          <w:b/>
          <w:lang w:eastAsia="zh-TW"/>
        </w:rPr>
        <w:t>别是巴</w:t>
      </w:r>
      <w:r w:rsidR="0010250E" w:rsidRPr="00380A5F">
        <w:rPr>
          <w:rFonts w:ascii="DFKai-SB" w:eastAsia="DFKai-SB" w:hAnsi="DFKai-SB"/>
          <w:b/>
          <w:lang w:eastAsia="zh-TW"/>
        </w:rPr>
        <w:t>：</w:t>
      </w:r>
      <w:r w:rsidRPr="00380A5F">
        <w:rPr>
          <w:rFonts w:ascii="DFKai-SB" w:eastAsia="DFKai-SB" w:hAnsi="DFKai-SB"/>
          <w:lang w:eastAsia="zh-TW"/>
        </w:rPr>
        <w:t>位</w:t>
      </w:r>
      <w:r w:rsidR="0010250E" w:rsidRPr="00380A5F">
        <w:rPr>
          <w:rFonts w:ascii="DFKai-SB" w:eastAsia="DFKai-SB" w:hAnsi="DFKai-SB"/>
          <w:lang w:eastAsia="zh-TW"/>
        </w:rPr>
        <w:t>於</w:t>
      </w:r>
      <w:r w:rsidRPr="00380A5F">
        <w:rPr>
          <w:rFonts w:ascii="DFKai-SB" w:eastAsia="DFKai-SB" w:hAnsi="DFKai-SB"/>
          <w:lang w:eastAsia="zh-TW"/>
        </w:rPr>
        <w:t>以色列地的南端，</w:t>
      </w:r>
      <w:r w:rsidR="00431A8B" w:rsidRPr="00380A5F">
        <w:rPr>
          <w:rFonts w:ascii="DFKai-SB" w:eastAsia="DFKai-SB" w:hAnsi="DFKai-SB" w:cs="MSungHKS-Light"/>
          <w:lang w:eastAsia="zh-TW"/>
        </w:rPr>
        <w:t>在耶路撒冷以南</w:t>
      </w:r>
      <w:r w:rsidR="0010250E" w:rsidRPr="00380A5F">
        <w:rPr>
          <w:rFonts w:ascii="DFKai-SB" w:eastAsia="DFKai-SB" w:hAnsi="DFKai-SB" w:cs="MSungHKS-Light" w:hint="eastAsia"/>
          <w:lang w:eastAsia="zh-TW"/>
        </w:rPr>
        <w:t>48</w:t>
      </w:r>
      <w:r w:rsidR="00431A8B" w:rsidRPr="00380A5F">
        <w:rPr>
          <w:rFonts w:ascii="DFKai-SB" w:eastAsia="DFKai-SB" w:hAnsi="DFKai-SB" w:cs="MSungHKS-Light"/>
          <w:lang w:eastAsia="zh-TW"/>
        </w:rPr>
        <w:t>英里（77公里）</w:t>
      </w:r>
      <w:r w:rsidR="0010250E" w:rsidRPr="00380A5F">
        <w:rPr>
          <w:rFonts w:ascii="DFKai-SB" w:eastAsia="DFKai-SB" w:hAnsi="DFKai-SB" w:hint="eastAsia"/>
          <w:lang w:eastAsia="zh-TW"/>
        </w:rPr>
        <w:t>，</w:t>
      </w:r>
      <w:r w:rsidR="00C34C0B" w:rsidRPr="00380A5F">
        <w:rPr>
          <w:rFonts w:ascii="DFKai-SB" w:eastAsia="DFKai-SB" w:hAnsi="DFKai-SB"/>
          <w:lang w:eastAsia="zh-TW"/>
        </w:rPr>
        <w:t>屬於猶大區域最南端的城鎮之一</w:t>
      </w:r>
      <w:r w:rsidR="00431A8B" w:rsidRPr="00380A5F">
        <w:rPr>
          <w:rFonts w:ascii="DFKai-SB" w:eastAsia="DFKai-SB" w:hAnsi="DFKai-SB" w:cs="MSungHKS-Light"/>
          <w:lang w:eastAsia="zh-TW"/>
        </w:rPr>
        <w:t>。</w:t>
      </w:r>
    </w:p>
    <w:p w:rsidR="00380A5F" w:rsidRPr="00380A5F" w:rsidRDefault="00C57959" w:rsidP="00C432AD">
      <w:pPr>
        <w:adjustRightInd w:val="0"/>
        <w:snapToGrid w:val="0"/>
        <w:ind w:left="720" w:hangingChars="300" w:hanging="720"/>
        <w:rPr>
          <w:rFonts w:ascii="DFKai-SB" w:eastAsia="DFKai-SB" w:hAnsi="DFKai-SB" w:hint="eastAsia"/>
          <w:lang w:eastAsia="zh-TW"/>
        </w:rPr>
      </w:pPr>
      <w:r w:rsidRPr="00380A5F">
        <w:rPr>
          <w:rFonts w:ascii="DFKai-SB" w:eastAsia="DFKai-SB" w:hAnsi="DFKai-SB" w:hint="eastAsia"/>
          <w:lang w:eastAsia="zh-TW"/>
        </w:rPr>
        <w:t>8</w:t>
      </w:r>
      <w:r w:rsidRPr="00380A5F">
        <w:rPr>
          <w:rFonts w:ascii="DFKai-SB" w:eastAsia="DFKai-SB" w:hAnsi="DFKai-SB"/>
          <w:lang w:eastAsia="zh-TW"/>
        </w:rPr>
        <w:t>:</w:t>
      </w:r>
      <w:r w:rsidRPr="00380A5F">
        <w:rPr>
          <w:rFonts w:ascii="DFKai-SB" w:eastAsia="DFKai-SB" w:hAnsi="DFKai-SB" w:hint="eastAsia"/>
          <w:lang w:eastAsia="zh-TW"/>
        </w:rPr>
        <w:t xml:space="preserve">3 </w:t>
      </w:r>
      <w:r w:rsidR="00380A5F" w:rsidRPr="00380A5F">
        <w:rPr>
          <w:rFonts w:ascii="DFKai-SB" w:eastAsia="DFKai-SB" w:hAnsi="DFKai-SB" w:hint="eastAsia"/>
          <w:lang w:eastAsia="zh-TW"/>
        </w:rPr>
        <w:t xml:space="preserve">  </w:t>
      </w:r>
      <w:r w:rsidR="00AA0F23" w:rsidRPr="00380A5F">
        <w:rPr>
          <w:rFonts w:ascii="DFKai-SB" w:eastAsia="DFKai-SB" w:hAnsi="DFKai-SB"/>
          <w:lang w:eastAsia="zh-TW"/>
        </w:rPr>
        <w:t>律法嚴禁收受賄賂，民間訴訟應依法審理</w:t>
      </w:r>
      <w:r w:rsidR="00255C57" w:rsidRPr="00380A5F">
        <w:rPr>
          <w:rFonts w:ascii="DFKai-SB" w:eastAsia="DFKai-SB" w:hAnsi="DFKai-SB" w:cs="MSungHKS-Light"/>
          <w:lang w:eastAsia="zh-TW"/>
        </w:rPr>
        <w:t>（出</w:t>
      </w:r>
      <w:r w:rsidR="00380A5F" w:rsidRPr="00380A5F">
        <w:rPr>
          <w:rFonts w:ascii="DFKai-SB" w:eastAsia="DFKai-SB" w:hAnsi="DFKai-SB" w:cs="MSungHKS-Light" w:hint="eastAsia"/>
          <w:lang w:eastAsia="zh-TW"/>
        </w:rPr>
        <w:t>23:</w:t>
      </w:r>
      <w:r w:rsidR="00255C57" w:rsidRPr="00380A5F">
        <w:rPr>
          <w:rFonts w:ascii="DFKai-SB" w:eastAsia="DFKai-SB" w:hAnsi="DFKai-SB" w:cs="MSungHKS-Light"/>
          <w:lang w:eastAsia="zh-TW"/>
        </w:rPr>
        <w:t>8；申</w:t>
      </w:r>
      <w:r w:rsidR="00380A5F" w:rsidRPr="00380A5F">
        <w:rPr>
          <w:rFonts w:ascii="DFKai-SB" w:eastAsia="DFKai-SB" w:hAnsi="DFKai-SB" w:cs="MSungHKS-Light"/>
          <w:lang w:eastAsia="zh-TW"/>
        </w:rPr>
        <w:t>16</w:t>
      </w:r>
      <w:r w:rsidR="00380A5F" w:rsidRPr="00380A5F">
        <w:rPr>
          <w:rFonts w:ascii="DFKai-SB" w:eastAsia="DFKai-SB" w:hAnsi="DFKai-SB" w:cs="MSungHKS-Light" w:hint="eastAsia"/>
          <w:lang w:eastAsia="zh-TW"/>
        </w:rPr>
        <w:t>:</w:t>
      </w:r>
      <w:r w:rsidR="00255C57" w:rsidRPr="00380A5F">
        <w:rPr>
          <w:rFonts w:ascii="DFKai-SB" w:eastAsia="DFKai-SB" w:hAnsi="DFKai-SB" w:cs="MSungHKS-Light"/>
          <w:lang w:eastAsia="zh-TW"/>
        </w:rPr>
        <w:t>19</w:t>
      </w:r>
      <w:r w:rsidR="0073345B">
        <w:rPr>
          <w:rFonts w:ascii="DFKai-SB" w:eastAsia="DFKai-SB" w:hAnsi="DFKai-SB" w:cs="MSungHKS-Light"/>
          <w:lang w:eastAsia="zh-TW"/>
        </w:rPr>
        <w:t>）。</w:t>
      </w:r>
      <w:r w:rsidR="00AA0F23" w:rsidRPr="00380A5F">
        <w:rPr>
          <w:rFonts w:ascii="DFKai-SB" w:eastAsia="DFKai-SB" w:hAnsi="DFKai-SB"/>
          <w:lang w:eastAsia="zh-TW"/>
        </w:rPr>
        <w:t>撒母耳二子的行</w:t>
      </w:r>
      <w:r w:rsidR="00AA0F23" w:rsidRPr="00380A5F">
        <w:rPr>
          <w:rFonts w:ascii="DFKai-SB" w:eastAsia="DFKai-SB" w:hAnsi="DFKai-SB" w:hint="eastAsia"/>
          <w:lang w:eastAsia="zh-TW"/>
        </w:rPr>
        <w:t>為</w:t>
      </w:r>
      <w:r w:rsidR="00AA0F23" w:rsidRPr="00380A5F">
        <w:rPr>
          <w:rFonts w:ascii="DFKai-SB" w:eastAsia="DFKai-SB" w:hAnsi="DFKai-SB"/>
          <w:lang w:eastAsia="zh-TW"/>
        </w:rPr>
        <w:t>與</w:t>
      </w:r>
      <w:r w:rsidR="00AA0F23" w:rsidRPr="00380A5F">
        <w:rPr>
          <w:rFonts w:ascii="DFKai-SB" w:eastAsia="DFKai-SB" w:hAnsi="DFKai-SB" w:hint="eastAsia"/>
          <w:lang w:eastAsia="zh-TW"/>
        </w:rPr>
        <w:t>父親</w:t>
      </w:r>
      <w:r w:rsidR="00255C57" w:rsidRPr="00380A5F">
        <w:rPr>
          <w:rFonts w:ascii="DFKai-SB" w:eastAsia="DFKai-SB" w:hAnsi="DFKai-SB"/>
          <w:lang w:eastAsia="zh-TW"/>
        </w:rPr>
        <w:t>有</w:t>
      </w:r>
      <w:r w:rsidR="00255C57" w:rsidRPr="00380A5F">
        <w:rPr>
          <w:rFonts w:ascii="DFKai-SB" w:eastAsia="DFKai-SB" w:hAnsi="DFKai-SB" w:hint="eastAsia"/>
          <w:lang w:eastAsia="zh-TW"/>
        </w:rPr>
        <w:t>如</w:t>
      </w:r>
      <w:r w:rsidR="00AA0F23" w:rsidRPr="00380A5F">
        <w:rPr>
          <w:rFonts w:ascii="DFKai-SB" w:eastAsia="DFKai-SB" w:hAnsi="DFKai-SB"/>
          <w:lang w:eastAsia="zh-TW"/>
        </w:rPr>
        <w:t>天壤</w:t>
      </w:r>
      <w:r w:rsidR="00AA0F23" w:rsidRPr="00380A5F">
        <w:rPr>
          <w:rFonts w:ascii="DFKai-SB" w:eastAsia="DFKai-SB" w:hAnsi="DFKai-SB" w:hint="eastAsia"/>
          <w:lang w:eastAsia="zh-TW"/>
        </w:rPr>
        <w:t>之別</w:t>
      </w:r>
      <w:r w:rsidR="00AA0F23" w:rsidRPr="00380A5F">
        <w:rPr>
          <w:rFonts w:ascii="DFKai-SB" w:eastAsia="DFKai-SB" w:hAnsi="DFKai-SB"/>
          <w:lang w:eastAsia="zh-TW"/>
        </w:rPr>
        <w:t>（</w:t>
      </w:r>
      <w:r w:rsidR="00380A5F" w:rsidRPr="00380A5F">
        <w:rPr>
          <w:rFonts w:ascii="DFKai-SB" w:eastAsia="DFKai-SB" w:hAnsi="DFKai-SB"/>
          <w:lang w:eastAsia="zh-TW"/>
        </w:rPr>
        <w:t>3</w:t>
      </w:r>
      <w:r w:rsidR="00380A5F" w:rsidRPr="00380A5F">
        <w:rPr>
          <w:rFonts w:ascii="DFKai-SB" w:eastAsia="DFKai-SB" w:hAnsi="DFKai-SB" w:hint="eastAsia"/>
          <w:lang w:eastAsia="zh-TW"/>
        </w:rPr>
        <w:t>:</w:t>
      </w:r>
      <w:r w:rsidR="00AA0F23" w:rsidRPr="00380A5F">
        <w:rPr>
          <w:rFonts w:ascii="DFKai-SB" w:eastAsia="DFKai-SB" w:hAnsi="DFKai-SB"/>
          <w:lang w:eastAsia="zh-TW"/>
        </w:rPr>
        <w:t>19；</w:t>
      </w:r>
      <w:r w:rsidR="00380A5F" w:rsidRPr="00380A5F">
        <w:rPr>
          <w:rFonts w:ascii="DFKai-SB" w:eastAsia="DFKai-SB" w:hAnsi="DFKai-SB"/>
          <w:lang w:eastAsia="zh-TW"/>
        </w:rPr>
        <w:t>7</w:t>
      </w:r>
      <w:r w:rsidR="00380A5F" w:rsidRPr="00380A5F">
        <w:rPr>
          <w:rFonts w:ascii="DFKai-SB" w:eastAsia="DFKai-SB" w:hAnsi="DFKai-SB" w:hint="eastAsia"/>
          <w:lang w:eastAsia="zh-TW"/>
        </w:rPr>
        <w:t>:</w:t>
      </w:r>
      <w:r w:rsidR="00AA0F23" w:rsidRPr="00380A5F">
        <w:rPr>
          <w:rFonts w:ascii="DFKai-SB" w:eastAsia="DFKai-SB" w:hAnsi="DFKai-SB"/>
          <w:lang w:eastAsia="zh-TW"/>
        </w:rPr>
        <w:t>15），實</w:t>
      </w:r>
      <w:r w:rsidR="00AA0F23" w:rsidRPr="00380A5F">
        <w:rPr>
          <w:rFonts w:ascii="DFKai-SB" w:eastAsia="DFKai-SB" w:hAnsi="DFKai-SB" w:hint="eastAsia"/>
          <w:lang w:eastAsia="zh-TW"/>
        </w:rPr>
        <w:t>在不是</w:t>
      </w:r>
      <w:r w:rsidR="00AA0F23" w:rsidRPr="00380A5F">
        <w:rPr>
          <w:rFonts w:ascii="DFKai-SB" w:eastAsia="DFKai-SB" w:hAnsi="DFKai-SB"/>
          <w:lang w:eastAsia="zh-TW"/>
        </w:rPr>
        <w:t>承接士師職位的理想人選，給了以</w:t>
      </w:r>
      <w:r w:rsidR="00AA0F23" w:rsidRPr="00380A5F">
        <w:rPr>
          <w:rFonts w:ascii="DFKai-SB" w:eastAsia="DFKai-SB" w:hAnsi="DFKai-SB" w:hint="eastAsia"/>
          <w:lang w:eastAsia="zh-TW"/>
        </w:rPr>
        <w:t>色列</w:t>
      </w:r>
      <w:r w:rsidR="00AA0F23" w:rsidRPr="00380A5F">
        <w:rPr>
          <w:rFonts w:ascii="DFKai-SB" w:eastAsia="DFKai-SB" w:hAnsi="DFKai-SB"/>
          <w:lang w:eastAsia="zh-TW"/>
        </w:rPr>
        <w:t>長老要求立王的機會。</w:t>
      </w:r>
    </w:p>
    <w:p w:rsidR="00DB1A04" w:rsidRPr="00380A5F" w:rsidRDefault="000C2C6A" w:rsidP="00C432AD">
      <w:pPr>
        <w:adjustRightInd w:val="0"/>
        <w:snapToGrid w:val="0"/>
        <w:ind w:left="720" w:hangingChars="300" w:hanging="720"/>
        <w:rPr>
          <w:rFonts w:ascii="DFKai-SB" w:eastAsia="DFKai-SB" w:hAnsi="DFKai-SB" w:cs="MingLiU" w:hint="eastAsia"/>
          <w:noProof w:val="0"/>
          <w:kern w:val="0"/>
          <w:lang w:eastAsia="zh-TW"/>
        </w:rPr>
      </w:pPr>
      <w:r w:rsidRPr="00380A5F">
        <w:rPr>
          <w:rFonts w:ascii="DFKai-SB" w:eastAsia="DFKai-SB" w:hAnsi="DFKai-SB"/>
          <w:lang w:eastAsia="zh-TW"/>
        </w:rPr>
        <w:t>8:4-5</w:t>
      </w:r>
      <w:r w:rsidR="00380A5F" w:rsidRPr="00380A5F">
        <w:rPr>
          <w:rFonts w:ascii="DFKai-SB" w:eastAsia="DFKai-SB" w:hAnsi="DFKai-SB"/>
          <w:lang w:eastAsia="zh-TW"/>
        </w:rPr>
        <w:t xml:space="preserve"> </w:t>
      </w:r>
      <w:r w:rsidRPr="00380A5F">
        <w:rPr>
          <w:rFonts w:ascii="DFKai-SB" w:eastAsia="DFKai-SB" w:hAnsi="DFKai-SB" w:hint="eastAsia"/>
          <w:b/>
          <w:lang w:eastAsia="zh-TW"/>
        </w:rPr>
        <w:t>長老</w:t>
      </w:r>
      <w:r w:rsidR="00380A5F" w:rsidRPr="00380A5F">
        <w:rPr>
          <w:rFonts w:ascii="DFKai-SB" w:eastAsia="DFKai-SB" w:hAnsi="DFKai-SB" w:hint="eastAsia"/>
          <w:b/>
          <w:lang w:eastAsia="zh-TW"/>
        </w:rPr>
        <w:t>：</w:t>
      </w:r>
      <w:r w:rsidRPr="00380A5F">
        <w:rPr>
          <w:rFonts w:ascii="DFKai-SB" w:eastAsia="DFKai-SB" w:hAnsi="DFKai-SB" w:hint="eastAsia"/>
          <w:lang w:eastAsia="zh-TW"/>
        </w:rPr>
        <w:t>古代以色列人的宗教和行政領袖</w:t>
      </w:r>
      <w:r w:rsidR="0010250E" w:rsidRPr="00380A5F">
        <w:rPr>
          <w:rFonts w:ascii="DFKai-SB" w:eastAsia="DFKai-SB" w:hAnsi="DFKai-SB"/>
          <w:lang w:eastAsia="zh-TW"/>
        </w:rPr>
        <w:t>（</w:t>
      </w:r>
      <w:r w:rsidRPr="00380A5F">
        <w:rPr>
          <w:rFonts w:ascii="DFKai-SB" w:eastAsia="DFKai-SB" w:hAnsi="DFKai-SB" w:hint="eastAsia"/>
          <w:lang w:eastAsia="zh-TW"/>
        </w:rPr>
        <w:t>出</w:t>
      </w:r>
      <w:r w:rsidR="00380A5F" w:rsidRPr="00380A5F">
        <w:rPr>
          <w:rFonts w:ascii="DFKai-SB" w:eastAsia="DFKai-SB" w:hAnsi="DFKai-SB" w:hint="eastAsia"/>
          <w:lang w:eastAsia="zh-TW"/>
        </w:rPr>
        <w:t>3:</w:t>
      </w:r>
      <w:r w:rsidRPr="00380A5F">
        <w:rPr>
          <w:rFonts w:ascii="DFKai-SB" w:eastAsia="DFKai-SB" w:hAnsi="DFKai-SB"/>
          <w:lang w:eastAsia="zh-TW"/>
        </w:rPr>
        <w:t>16</w:t>
      </w:r>
      <w:r w:rsidR="0010250E" w:rsidRPr="00380A5F">
        <w:rPr>
          <w:rFonts w:ascii="DFKai-SB" w:eastAsia="DFKai-SB" w:hAnsi="DFKai-SB"/>
          <w:lang w:eastAsia="zh-TW"/>
        </w:rPr>
        <w:t>）</w:t>
      </w:r>
      <w:r w:rsidR="0010250E" w:rsidRPr="00380A5F">
        <w:rPr>
          <w:rFonts w:ascii="DFKai-SB" w:eastAsia="DFKai-SB" w:hAnsi="DFKai-SB" w:hint="eastAsia"/>
          <w:lang w:eastAsia="zh-TW"/>
        </w:rPr>
        <w:t>，</w:t>
      </w:r>
      <w:r w:rsidR="00DB1A04" w:rsidRPr="00380A5F">
        <w:rPr>
          <w:rFonts w:ascii="DFKai-SB" w:eastAsia="DFKai-SB" w:hAnsi="DFKai-SB"/>
          <w:lang w:eastAsia="zh-TW"/>
        </w:rPr>
        <w:t>是處於權威職位的成年人</w:t>
      </w:r>
      <w:r w:rsidR="0010250E" w:rsidRPr="00380A5F">
        <w:rPr>
          <w:rFonts w:ascii="DFKai-SB" w:eastAsia="DFKai-SB" w:hAnsi="DFKai-SB" w:hint="eastAsia"/>
          <w:lang w:eastAsia="zh-TW"/>
        </w:rPr>
        <w:t>。</w:t>
      </w:r>
      <w:r w:rsidRPr="00380A5F">
        <w:rPr>
          <w:rFonts w:ascii="DFKai-SB" w:eastAsia="DFKai-SB" w:hAnsi="DFKai-SB" w:hint="eastAsia"/>
          <w:lang w:eastAsia="zh-TW"/>
        </w:rPr>
        <w:t>各支派長老組成以色列的政治基礎，</w:t>
      </w:r>
      <w:r w:rsidR="00DB1A04" w:rsidRPr="00380A5F">
        <w:rPr>
          <w:rFonts w:ascii="DFKai-SB" w:eastAsia="DFKai-SB" w:hAnsi="DFKai-SB"/>
          <w:lang w:eastAsia="zh-TW"/>
        </w:rPr>
        <w:t>撒母耳在各地用負責任的領袖們把各支派組織起來</w:t>
      </w:r>
      <w:r w:rsidR="0010250E" w:rsidRPr="00380A5F">
        <w:rPr>
          <w:rFonts w:ascii="DFKai-SB" w:eastAsia="DFKai-SB" w:hAnsi="DFKai-SB" w:hint="eastAsia"/>
          <w:lang w:eastAsia="zh-TW"/>
        </w:rPr>
        <w:t>，</w:t>
      </w:r>
      <w:r w:rsidR="00255C57" w:rsidRPr="00380A5F">
        <w:rPr>
          <w:rFonts w:ascii="DFKai-SB" w:eastAsia="DFKai-SB" w:hAnsi="DFKai-SB" w:hint="eastAsia"/>
          <w:lang w:eastAsia="zh-TW"/>
        </w:rPr>
        <w:t xml:space="preserve">      </w:t>
      </w:r>
      <w:r w:rsidRPr="00380A5F">
        <w:rPr>
          <w:rFonts w:ascii="DFKai-SB" w:eastAsia="DFKai-SB" w:hAnsi="DFKai-SB" w:hint="eastAsia"/>
          <w:lang w:eastAsia="zh-TW"/>
        </w:rPr>
        <w:lastRenderedPageBreak/>
        <w:t>按照習慣來處理百姓間的糾紛</w:t>
      </w:r>
      <w:r w:rsidR="00380A5F" w:rsidRPr="00380A5F">
        <w:rPr>
          <w:rFonts w:ascii="DFKai-SB" w:eastAsia="DFKai-SB" w:hAnsi="DFKai-SB" w:hint="eastAsia"/>
          <w:lang w:eastAsia="zh-TW"/>
        </w:rPr>
        <w:t>。</w:t>
      </w:r>
      <w:r w:rsidR="00DB1A04" w:rsidRPr="00380A5F">
        <w:rPr>
          <w:rFonts w:ascii="DFKai-SB" w:eastAsia="DFKai-SB" w:hAnsi="DFKai-SB" w:cs="MingLiU"/>
          <w:b/>
          <w:noProof w:val="0"/>
          <w:kern w:val="0"/>
          <w:lang w:eastAsia="zh-TW"/>
        </w:rPr>
        <w:t>以色列的長老都：</w:t>
      </w:r>
      <w:r w:rsidR="00DB1A04" w:rsidRPr="00380A5F">
        <w:rPr>
          <w:rFonts w:ascii="DFKai-SB" w:eastAsia="DFKai-SB" w:hAnsi="DFKai-SB" w:cs="MingLiU"/>
          <w:noProof w:val="0"/>
          <w:kern w:val="0"/>
          <w:lang w:eastAsia="zh-TW"/>
        </w:rPr>
        <w:t>表示這是「全國性的運動」</w:t>
      </w:r>
      <w:r w:rsidR="0010250E" w:rsidRPr="00380A5F">
        <w:rPr>
          <w:rFonts w:ascii="DFKai-SB" w:eastAsia="DFKai-SB" w:hAnsi="DFKai-SB" w:cs="MingLiU"/>
          <w:noProof w:val="0"/>
          <w:kern w:val="0"/>
          <w:lang w:eastAsia="zh-TW"/>
        </w:rPr>
        <w:t>，</w:t>
      </w:r>
      <w:r w:rsidR="00DB1A04" w:rsidRPr="00380A5F">
        <w:rPr>
          <w:rFonts w:ascii="DFKai-SB" w:eastAsia="DFKai-SB" w:hAnsi="DFKai-SB" w:cs="MingLiU"/>
          <w:noProof w:val="0"/>
          <w:kern w:val="0"/>
          <w:lang w:eastAsia="zh-TW"/>
        </w:rPr>
        <w:t>而非少數人的意見。</w:t>
      </w:r>
    </w:p>
    <w:p w:rsidR="00380A5F" w:rsidRPr="00380A5F" w:rsidRDefault="000C2C6A" w:rsidP="00C432AD">
      <w:pPr>
        <w:adjustRightInd w:val="0"/>
        <w:snapToGrid w:val="0"/>
        <w:ind w:leftChars="300" w:left="720"/>
        <w:jc w:val="both"/>
        <w:rPr>
          <w:rFonts w:ascii="DFKai-SB" w:eastAsia="DFKai-SB" w:hAnsi="DFKai-SB" w:hint="eastAsia"/>
          <w:lang w:eastAsia="zh-TW"/>
        </w:rPr>
      </w:pPr>
      <w:r w:rsidRPr="00380A5F">
        <w:rPr>
          <w:rFonts w:ascii="DFKai-SB" w:eastAsia="DFKai-SB" w:hAnsi="DFKai-SB" w:hint="eastAsia"/>
          <w:lang w:eastAsia="zh-TW"/>
        </w:rPr>
        <w:t>要求立王的原因：</w:t>
      </w:r>
      <w:r w:rsidR="00380A5F" w:rsidRPr="00380A5F">
        <w:rPr>
          <w:rFonts w:ascii="DFKai-SB" w:eastAsia="DFKai-SB" w:hAnsi="DFKai-SB" w:hint="eastAsia"/>
          <w:lang w:eastAsia="zh-TW"/>
        </w:rPr>
        <w:t>1.</w:t>
      </w:r>
      <w:r w:rsidR="00E25662" w:rsidRPr="00380A5F">
        <w:rPr>
          <w:rFonts w:ascii="DFKai-SB" w:eastAsia="DFKai-SB" w:hAnsi="DFKai-SB" w:hint="eastAsia"/>
          <w:lang w:eastAsia="zh-TW"/>
        </w:rPr>
        <w:t>撒母耳年事已高；</w:t>
      </w:r>
      <w:r w:rsidR="00380A5F" w:rsidRPr="00380A5F">
        <w:rPr>
          <w:rFonts w:ascii="DFKai-SB" w:eastAsia="DFKai-SB" w:hAnsi="DFKai-SB" w:hint="eastAsia"/>
          <w:lang w:eastAsia="zh-TW"/>
        </w:rPr>
        <w:t>2.</w:t>
      </w:r>
      <w:r w:rsidRPr="00380A5F">
        <w:rPr>
          <w:rFonts w:ascii="DFKai-SB" w:eastAsia="DFKai-SB" w:hAnsi="DFKai-SB" w:hint="eastAsia"/>
          <w:lang w:eastAsia="zh-TW"/>
        </w:rPr>
        <w:t>他的兩個兒子缺乏領導能力而且貪污枉法；</w:t>
      </w:r>
      <w:r w:rsidR="00380A5F" w:rsidRPr="00380A5F">
        <w:rPr>
          <w:rFonts w:ascii="DFKai-SB" w:eastAsia="DFKai-SB" w:hAnsi="DFKai-SB" w:hint="eastAsia"/>
          <w:lang w:eastAsia="zh-TW"/>
        </w:rPr>
        <w:t>3.</w:t>
      </w:r>
      <w:r w:rsidRPr="00380A5F">
        <w:rPr>
          <w:rFonts w:ascii="DFKai-SB" w:eastAsia="DFKai-SB" w:hAnsi="DFKai-SB" w:hint="eastAsia"/>
          <w:lang w:eastAsia="zh-TW"/>
        </w:rPr>
        <w:t>百姓羡慕鄰國的君主政體；</w:t>
      </w:r>
      <w:r w:rsidR="00380A5F" w:rsidRPr="00380A5F">
        <w:rPr>
          <w:rFonts w:ascii="DFKai-SB" w:eastAsia="DFKai-SB" w:hAnsi="DFKai-SB" w:hint="eastAsia"/>
          <w:lang w:eastAsia="zh-TW"/>
        </w:rPr>
        <w:t>4.</w:t>
      </w:r>
      <w:r w:rsidRPr="00380A5F">
        <w:rPr>
          <w:rFonts w:ascii="DFKai-SB" w:eastAsia="DFKai-SB" w:hAnsi="DFKai-SB" w:hint="eastAsia"/>
          <w:lang w:eastAsia="zh-TW"/>
        </w:rPr>
        <w:t>他們厭棄神的領導（</w:t>
      </w:r>
      <w:r w:rsidRPr="00380A5F">
        <w:rPr>
          <w:rFonts w:ascii="DFKai-SB" w:eastAsia="DFKai-SB" w:hAnsi="DFKai-SB"/>
          <w:lang w:eastAsia="zh-TW"/>
        </w:rPr>
        <w:t>8:7</w:t>
      </w:r>
      <w:r w:rsidRPr="00380A5F">
        <w:rPr>
          <w:rFonts w:ascii="DFKai-SB" w:eastAsia="DFKai-SB" w:hAnsi="DFKai-SB" w:hint="eastAsia"/>
          <w:lang w:eastAsia="zh-TW"/>
        </w:rPr>
        <w:t>）。</w:t>
      </w:r>
    </w:p>
    <w:p w:rsidR="00380A5F" w:rsidRPr="00380A5F" w:rsidRDefault="000C2C6A" w:rsidP="00C432AD">
      <w:pPr>
        <w:adjustRightInd w:val="0"/>
        <w:snapToGrid w:val="0"/>
        <w:ind w:left="720" w:hangingChars="300" w:hanging="720"/>
        <w:jc w:val="both"/>
        <w:rPr>
          <w:rFonts w:ascii="DFKai-SB" w:eastAsia="DFKai-SB" w:hAnsi="DFKai-SB" w:cs="MingLiU" w:hint="eastAsia"/>
          <w:noProof w:val="0"/>
          <w:kern w:val="0"/>
          <w:lang w:eastAsia="zh-TW"/>
        </w:rPr>
      </w:pPr>
      <w:r w:rsidRPr="00380A5F">
        <w:rPr>
          <w:rFonts w:ascii="DFKai-SB" w:eastAsia="DFKai-SB" w:hAnsi="DFKai-SB" w:cs="MingLiU"/>
          <w:noProof w:val="0"/>
          <w:kern w:val="0"/>
          <w:lang w:eastAsia="zh-TW"/>
        </w:rPr>
        <w:t>8:6</w:t>
      </w:r>
      <w:r w:rsidR="00380A5F" w:rsidRPr="00380A5F">
        <w:rPr>
          <w:rFonts w:ascii="DFKai-SB" w:eastAsia="DFKai-SB" w:hAnsi="DFKai-SB" w:cs="MingLiU"/>
          <w:noProof w:val="0"/>
          <w:kern w:val="0"/>
          <w:lang w:eastAsia="zh-TW"/>
        </w:rPr>
        <w:t xml:space="preserve">   </w:t>
      </w:r>
      <w:r w:rsidRPr="00380A5F">
        <w:rPr>
          <w:rFonts w:ascii="DFKai-SB" w:eastAsia="DFKai-SB" w:hAnsi="DFKai-SB" w:cs="MingLiU" w:hint="eastAsia"/>
          <w:b/>
          <w:noProof w:val="0"/>
          <w:kern w:val="0"/>
          <w:lang w:eastAsia="zh-TW"/>
        </w:rPr>
        <w:t>撒母耳不喜悅：</w:t>
      </w:r>
      <w:r w:rsidRPr="00380A5F">
        <w:rPr>
          <w:rFonts w:ascii="DFKai-SB" w:eastAsia="DFKai-SB" w:hAnsi="DFKai-SB" w:cs="MingLiU" w:hint="eastAsia"/>
          <w:noProof w:val="0"/>
          <w:kern w:val="0"/>
          <w:lang w:eastAsia="zh-TW"/>
        </w:rPr>
        <w:t>原文是「撒母耳眼中看為壞事」</w:t>
      </w:r>
      <w:r w:rsidR="0010250E" w:rsidRPr="00380A5F">
        <w:rPr>
          <w:rFonts w:ascii="DFKai-SB" w:eastAsia="DFKai-SB" w:hAnsi="DFKai-SB" w:cs="MingLiU" w:hint="eastAsia"/>
          <w:noProof w:val="0"/>
          <w:kern w:val="0"/>
          <w:lang w:eastAsia="zh-TW"/>
        </w:rPr>
        <w:t>。</w:t>
      </w:r>
      <w:r w:rsidRPr="00380A5F">
        <w:rPr>
          <w:rFonts w:ascii="DFKai-SB" w:eastAsia="DFKai-SB" w:hAnsi="DFKai-SB" w:cs="MingLiU" w:hint="eastAsia"/>
          <w:noProof w:val="0"/>
          <w:kern w:val="0"/>
          <w:lang w:eastAsia="zh-TW"/>
        </w:rPr>
        <w:t>撒母耳雖然不喜歡立王的事情，但是他</w:t>
      </w:r>
      <w:r w:rsidR="00380A5F" w:rsidRPr="00380A5F">
        <w:rPr>
          <w:rFonts w:ascii="DFKai-SB" w:eastAsia="DFKai-SB" w:hAnsi="DFKai-SB" w:cs="MingLiU" w:hint="eastAsia"/>
          <w:noProof w:val="0"/>
          <w:kern w:val="0"/>
          <w:lang w:eastAsia="zh-TW"/>
        </w:rPr>
        <w:t>並</w:t>
      </w:r>
      <w:r w:rsidRPr="00380A5F">
        <w:rPr>
          <w:rFonts w:ascii="DFKai-SB" w:eastAsia="DFKai-SB" w:hAnsi="DFKai-SB" w:cs="MingLiU" w:hint="eastAsia"/>
          <w:noProof w:val="0"/>
          <w:kern w:val="0"/>
          <w:lang w:eastAsia="zh-TW"/>
        </w:rPr>
        <w:t>沒有直接反對，而是先向神禱告，以神的</w:t>
      </w:r>
      <w:r w:rsidR="00380A5F" w:rsidRPr="00380A5F">
        <w:rPr>
          <w:rFonts w:ascii="DFKai-SB" w:eastAsia="DFKai-SB" w:hAnsi="DFKai-SB" w:cs="MingLiU" w:hint="eastAsia"/>
          <w:noProof w:val="0"/>
          <w:kern w:val="0"/>
          <w:lang w:eastAsia="zh-TW"/>
        </w:rPr>
        <w:t>決定為決定</w:t>
      </w:r>
      <w:r w:rsidRPr="00380A5F">
        <w:rPr>
          <w:rFonts w:ascii="DFKai-SB" w:eastAsia="DFKai-SB" w:hAnsi="DFKai-SB" w:cs="MingLiU" w:hint="eastAsia"/>
          <w:noProof w:val="0"/>
          <w:kern w:val="0"/>
          <w:lang w:eastAsia="zh-TW"/>
        </w:rPr>
        <w:t>。</w:t>
      </w:r>
    </w:p>
    <w:p w:rsidR="009A3906" w:rsidRPr="00380A5F" w:rsidRDefault="000C2C6A" w:rsidP="00C432AD">
      <w:pPr>
        <w:adjustRightInd w:val="0"/>
        <w:snapToGrid w:val="0"/>
        <w:ind w:left="720" w:hangingChars="300" w:hanging="720"/>
        <w:jc w:val="both"/>
        <w:rPr>
          <w:rFonts w:ascii="DFKai-SB" w:eastAsia="DFKai-SB" w:hAnsi="DFKai-SB" w:hint="eastAsia"/>
          <w:lang w:eastAsia="zh-TW"/>
        </w:rPr>
      </w:pPr>
      <w:r w:rsidRPr="00380A5F">
        <w:rPr>
          <w:rFonts w:ascii="DFKai-SB" w:eastAsia="DFKai-SB" w:hAnsi="DFKai-SB"/>
          <w:lang w:eastAsia="zh-TW"/>
        </w:rPr>
        <w:t>8:7-9</w:t>
      </w:r>
      <w:r w:rsidR="00380A5F" w:rsidRPr="00380A5F">
        <w:rPr>
          <w:rFonts w:ascii="DFKai-SB" w:eastAsia="DFKai-SB" w:hAnsi="DFKai-SB"/>
          <w:lang w:eastAsia="zh-TW"/>
        </w:rPr>
        <w:t xml:space="preserve"> </w:t>
      </w:r>
      <w:r w:rsidR="00C72F60" w:rsidRPr="00380A5F">
        <w:rPr>
          <w:rFonts w:ascii="DFKai-SB" w:eastAsia="DFKai-SB" w:hAnsi="DFKai-SB" w:hint="eastAsia"/>
          <w:lang w:eastAsia="zh-TW"/>
        </w:rPr>
        <w:t>以色列人異口同聲的要求將得</w:t>
      </w:r>
      <w:r w:rsidR="003F77F0" w:rsidRPr="00380A5F">
        <w:rPr>
          <w:rFonts w:ascii="DFKai-SB" w:eastAsia="DFKai-SB" w:hAnsi="DFKai-SB" w:hint="eastAsia"/>
          <w:lang w:eastAsia="zh-TW"/>
        </w:rPr>
        <w:t>到神的</w:t>
      </w:r>
      <w:r w:rsidR="00C72F60" w:rsidRPr="00380A5F">
        <w:rPr>
          <w:rFonts w:ascii="DFKai-SB" w:eastAsia="DFKai-SB" w:hAnsi="DFKai-SB" w:hint="eastAsia"/>
          <w:lang w:eastAsia="zh-TW"/>
        </w:rPr>
        <w:t>允許</w:t>
      </w:r>
      <w:r w:rsidR="0010250E" w:rsidRPr="00380A5F">
        <w:rPr>
          <w:rFonts w:ascii="DFKai-SB" w:eastAsia="DFKai-SB" w:hAnsi="DFKai-SB" w:hint="eastAsia"/>
          <w:lang w:eastAsia="zh-TW"/>
        </w:rPr>
        <w:t>，</w:t>
      </w:r>
      <w:r w:rsidRPr="00380A5F">
        <w:rPr>
          <w:rFonts w:ascii="DFKai-SB" w:eastAsia="DFKai-SB" w:hAnsi="DFKai-SB" w:hint="eastAsia"/>
          <w:lang w:eastAsia="zh-TW"/>
        </w:rPr>
        <w:t>這點說明了兩次（</w:t>
      </w:r>
      <w:r w:rsidRPr="00380A5F">
        <w:rPr>
          <w:rFonts w:ascii="DFKai-SB" w:eastAsia="DFKai-SB" w:hAnsi="DFKai-SB"/>
          <w:lang w:eastAsia="zh-TW"/>
        </w:rPr>
        <w:t>7</w:t>
      </w:r>
      <w:r w:rsidR="00380A5F" w:rsidRPr="00380A5F">
        <w:rPr>
          <w:rFonts w:ascii="DFKai-SB" w:eastAsia="DFKai-SB" w:hAnsi="DFKai-SB" w:hint="eastAsia"/>
          <w:lang w:eastAsia="zh-TW"/>
        </w:rPr>
        <w:t>,</w:t>
      </w:r>
      <w:r w:rsidRPr="00380A5F">
        <w:rPr>
          <w:rFonts w:ascii="DFKai-SB" w:eastAsia="DFKai-SB" w:hAnsi="DFKai-SB"/>
          <w:lang w:eastAsia="zh-TW"/>
        </w:rPr>
        <w:t>9</w:t>
      </w:r>
      <w:r w:rsidRPr="00380A5F">
        <w:rPr>
          <w:rFonts w:ascii="DFKai-SB" w:eastAsia="DFKai-SB" w:hAnsi="DFKai-SB" w:hint="eastAsia"/>
          <w:lang w:eastAsia="zh-TW"/>
        </w:rPr>
        <w:t>節）</w:t>
      </w:r>
      <w:r w:rsidR="0010250E" w:rsidRPr="00380A5F">
        <w:rPr>
          <w:rFonts w:ascii="DFKai-SB" w:eastAsia="DFKai-SB" w:hAnsi="DFKai-SB" w:hint="eastAsia"/>
          <w:lang w:eastAsia="zh-TW"/>
        </w:rPr>
        <w:t>。</w:t>
      </w:r>
      <w:r w:rsidRPr="00380A5F">
        <w:rPr>
          <w:rFonts w:ascii="DFKai-SB" w:eastAsia="DFKai-SB" w:hAnsi="DFKai-SB" w:hint="eastAsia"/>
          <w:lang w:eastAsia="zh-TW"/>
        </w:rPr>
        <w:t>耶和華對祂的</w:t>
      </w:r>
      <w:r w:rsidR="003F77F0" w:rsidRPr="00380A5F">
        <w:rPr>
          <w:rFonts w:ascii="DFKai-SB" w:eastAsia="DFKai-SB" w:hAnsi="DFKai-SB" w:hint="eastAsia"/>
          <w:lang w:eastAsia="zh-TW"/>
        </w:rPr>
        <w:t>百姓有</w:t>
      </w:r>
      <w:r w:rsidRPr="00380A5F">
        <w:rPr>
          <w:rFonts w:ascii="DFKai-SB" w:eastAsia="DFKai-SB" w:hAnsi="DFKai-SB" w:hint="eastAsia"/>
          <w:lang w:eastAsia="zh-TW"/>
        </w:rPr>
        <w:t>祂的理想</w:t>
      </w:r>
      <w:r w:rsidR="003F77F0" w:rsidRPr="00380A5F">
        <w:rPr>
          <w:rFonts w:ascii="DFKai-SB" w:eastAsia="DFKai-SB" w:hAnsi="DFKai-SB" w:hint="eastAsia"/>
          <w:lang w:eastAsia="zh-TW"/>
        </w:rPr>
        <w:t>與計畫</w:t>
      </w:r>
      <w:r w:rsidRPr="00380A5F">
        <w:rPr>
          <w:rFonts w:ascii="DFKai-SB" w:eastAsia="DFKai-SB" w:hAnsi="DFKai-SB" w:hint="eastAsia"/>
          <w:lang w:eastAsia="zh-TW"/>
        </w:rPr>
        <w:t>，但在這遠離理想的現實世界中，祂却修正了祂的旨意，</w:t>
      </w:r>
      <w:r w:rsidR="00380A5F" w:rsidRPr="00380A5F">
        <w:rPr>
          <w:rFonts w:ascii="DFKai-SB" w:eastAsia="DFKai-SB" w:hAnsi="DFKai-SB" w:hint="eastAsia"/>
          <w:lang w:eastAsia="zh-TW"/>
        </w:rPr>
        <w:t>並</w:t>
      </w:r>
      <w:r w:rsidRPr="00380A5F">
        <w:rPr>
          <w:rFonts w:ascii="DFKai-SB" w:eastAsia="DFKai-SB" w:hAnsi="DFKai-SB" w:hint="eastAsia"/>
          <w:lang w:eastAsia="zh-TW"/>
        </w:rPr>
        <w:t>且默許以色列人設立一位</w:t>
      </w:r>
      <w:r w:rsidR="00C72F60" w:rsidRPr="00380A5F">
        <w:rPr>
          <w:rFonts w:ascii="DFKai-SB" w:eastAsia="DFKai-SB" w:hAnsi="DFKai-SB" w:hint="eastAsia"/>
          <w:lang w:eastAsia="zh-TW"/>
        </w:rPr>
        <w:t>君王</w:t>
      </w:r>
      <w:r w:rsidR="0010250E" w:rsidRPr="00380A5F">
        <w:rPr>
          <w:rFonts w:ascii="DFKai-SB" w:eastAsia="DFKai-SB" w:hAnsi="DFKai-SB" w:hint="eastAsia"/>
          <w:lang w:eastAsia="zh-TW"/>
        </w:rPr>
        <w:t>。</w:t>
      </w:r>
      <w:r w:rsidRPr="00380A5F">
        <w:rPr>
          <w:rFonts w:ascii="DFKai-SB" w:eastAsia="DFKai-SB" w:hAnsi="DFKai-SB" w:hint="eastAsia"/>
          <w:lang w:eastAsia="zh-TW"/>
        </w:rPr>
        <w:t>撒母耳感覺自己被人厭</w:t>
      </w:r>
      <w:r w:rsidR="00380A5F" w:rsidRPr="00380A5F">
        <w:rPr>
          <w:rFonts w:ascii="DFKai-SB" w:eastAsia="DFKai-SB" w:hAnsi="DFKai-SB" w:hint="eastAsia"/>
          <w:lang w:eastAsia="zh-TW"/>
        </w:rPr>
        <w:t>棄</w:t>
      </w:r>
      <w:r w:rsidRPr="00380A5F">
        <w:rPr>
          <w:rFonts w:ascii="DFKai-SB" w:eastAsia="DFKai-SB" w:hAnsi="DFKai-SB" w:hint="eastAsia"/>
          <w:lang w:eastAsia="zh-TW"/>
        </w:rPr>
        <w:t>了，但這基本上是因</w:t>
      </w:r>
      <w:r w:rsidR="00380A5F" w:rsidRPr="00380A5F">
        <w:rPr>
          <w:rFonts w:ascii="DFKai-SB" w:eastAsia="DFKai-SB" w:hAnsi="DFKai-SB" w:hint="eastAsia"/>
          <w:lang w:eastAsia="zh-TW"/>
        </w:rPr>
        <w:t>為</w:t>
      </w:r>
      <w:r w:rsidRPr="00380A5F">
        <w:rPr>
          <w:rFonts w:ascii="DFKai-SB" w:eastAsia="DFKai-SB" w:hAnsi="DFKai-SB" w:hint="eastAsia"/>
          <w:lang w:eastAsia="zh-TW"/>
        </w:rPr>
        <w:t>他是被人等同</w:t>
      </w:r>
      <w:r w:rsidR="00380A5F" w:rsidRPr="00380A5F">
        <w:rPr>
          <w:rFonts w:ascii="DFKai-SB" w:eastAsia="DFKai-SB" w:hAnsi="DFKai-SB" w:hint="eastAsia"/>
          <w:lang w:eastAsia="zh-TW"/>
        </w:rPr>
        <w:t>於</w:t>
      </w:r>
      <w:r w:rsidRPr="00380A5F">
        <w:rPr>
          <w:rFonts w:ascii="DFKai-SB" w:eastAsia="DFKai-SB" w:hAnsi="DFKai-SB" w:hint="eastAsia"/>
          <w:lang w:eastAsia="zh-TW"/>
        </w:rPr>
        <w:t>耶和華</w:t>
      </w:r>
      <w:r w:rsidR="0010250E" w:rsidRPr="00380A5F">
        <w:rPr>
          <w:rFonts w:ascii="DFKai-SB" w:eastAsia="DFKai-SB" w:hAnsi="DFKai-SB" w:hint="eastAsia"/>
          <w:lang w:eastAsia="zh-TW"/>
        </w:rPr>
        <w:t>。</w:t>
      </w:r>
      <w:r w:rsidRPr="00380A5F">
        <w:rPr>
          <w:rFonts w:ascii="DFKai-SB" w:eastAsia="DFKai-SB" w:hAnsi="DFKai-SB" w:hint="eastAsia"/>
          <w:lang w:eastAsia="zh-TW"/>
        </w:rPr>
        <w:t>神直接指出</w:t>
      </w:r>
      <w:r w:rsidR="0010250E" w:rsidRPr="00380A5F">
        <w:rPr>
          <w:rFonts w:ascii="DFKai-SB" w:eastAsia="DFKai-SB" w:hAnsi="DFKai-SB"/>
          <w:lang w:eastAsia="zh-TW"/>
        </w:rPr>
        <w:t>，</w:t>
      </w:r>
      <w:r w:rsidRPr="00380A5F">
        <w:rPr>
          <w:rFonts w:ascii="DFKai-SB" w:eastAsia="DFKai-SB" w:hAnsi="DFKai-SB" w:hint="eastAsia"/>
          <w:lang w:eastAsia="zh-TW"/>
        </w:rPr>
        <w:t>是百姓的犯罪</w:t>
      </w:r>
      <w:r w:rsidR="0010250E" w:rsidRPr="00380A5F">
        <w:rPr>
          <w:rFonts w:ascii="DFKai-SB" w:eastAsia="DFKai-SB" w:hAnsi="DFKai-SB"/>
          <w:lang w:eastAsia="zh-TW"/>
        </w:rPr>
        <w:t>，</w:t>
      </w:r>
      <w:r w:rsidRPr="00380A5F">
        <w:rPr>
          <w:rFonts w:ascii="DFKai-SB" w:eastAsia="DFKai-SB" w:hAnsi="DFKai-SB" w:hint="eastAsia"/>
          <w:lang w:eastAsia="zh-TW"/>
        </w:rPr>
        <w:t>如出埃及時</w:t>
      </w:r>
      <w:r w:rsidR="0010250E" w:rsidRPr="00380A5F">
        <w:rPr>
          <w:rFonts w:ascii="DFKai-SB" w:eastAsia="DFKai-SB" w:hAnsi="DFKai-SB"/>
          <w:lang w:eastAsia="zh-TW"/>
        </w:rPr>
        <w:t>，</w:t>
      </w:r>
      <w:r w:rsidRPr="00380A5F">
        <w:rPr>
          <w:rFonts w:ascii="DFKai-SB" w:eastAsia="DFKai-SB" w:hAnsi="DFKai-SB" w:hint="eastAsia"/>
          <w:lang w:eastAsia="zh-TW"/>
        </w:rPr>
        <w:t>拒絕順服耶和華的治理與帶領</w:t>
      </w:r>
      <w:r w:rsidR="0010250E" w:rsidRPr="00380A5F">
        <w:rPr>
          <w:rFonts w:ascii="DFKai-SB" w:eastAsia="DFKai-SB" w:hAnsi="DFKai-SB" w:hint="eastAsia"/>
          <w:lang w:eastAsia="zh-TW"/>
        </w:rPr>
        <w:t>。</w:t>
      </w:r>
      <w:r w:rsidRPr="00380A5F">
        <w:rPr>
          <w:rFonts w:ascii="DFKai-SB" w:eastAsia="DFKai-SB" w:hAnsi="DFKai-SB" w:cs="Courier New" w:hint="eastAsia"/>
          <w:lang w:eastAsia="zh-TW"/>
        </w:rPr>
        <w:t>他們向撒母耳提出要求，要依照異教鄰國的政府形式，這才是神不喜悅的原因</w:t>
      </w:r>
      <w:r w:rsidRPr="00AF7A93">
        <w:rPr>
          <w:rFonts w:ascii="DFKai-SB" w:eastAsia="DFKai-SB" w:hAnsi="DFKai-SB" w:hint="eastAsia"/>
          <w:lang w:eastAsia="zh-TW"/>
        </w:rPr>
        <w:t>。</w:t>
      </w:r>
      <w:r w:rsidR="00AF7A93" w:rsidRPr="00AF7A93">
        <w:rPr>
          <w:rFonts w:ascii="DFKai-SB" w:eastAsia="DFKai-SB" w:hAnsi="DFKai-SB" w:hint="eastAsia"/>
          <w:lang w:eastAsia="zh-TW"/>
        </w:rPr>
        <w:t>神</w:t>
      </w:r>
      <w:r w:rsidR="003F77F0" w:rsidRPr="00380A5F">
        <w:rPr>
          <w:rFonts w:ascii="DFKai-SB" w:eastAsia="DFKai-SB" w:hAnsi="DFKai-SB" w:hint="eastAsia"/>
          <w:lang w:eastAsia="zh-TW"/>
        </w:rPr>
        <w:t>准許他們立</w:t>
      </w:r>
      <w:r w:rsidR="00F4660F" w:rsidRPr="00380A5F">
        <w:rPr>
          <w:rFonts w:ascii="DFKai-SB" w:eastAsia="DFKai-SB" w:hAnsi="DFKai-SB" w:hint="eastAsia"/>
          <w:lang w:eastAsia="zh-TW"/>
        </w:rPr>
        <w:t>王，是容許他們自由</w:t>
      </w:r>
      <w:r w:rsidR="003F77F0" w:rsidRPr="00380A5F">
        <w:rPr>
          <w:rFonts w:ascii="DFKai-SB" w:eastAsia="DFKai-SB" w:hAnsi="DFKai-SB" w:hint="eastAsia"/>
          <w:lang w:eastAsia="zh-TW"/>
        </w:rPr>
        <w:t>意志</w:t>
      </w:r>
      <w:r w:rsidR="00F4660F" w:rsidRPr="00380A5F">
        <w:rPr>
          <w:rFonts w:ascii="DFKai-SB" w:eastAsia="DFKai-SB" w:hAnsi="DFKai-SB" w:hint="eastAsia"/>
          <w:lang w:eastAsia="zh-TW"/>
        </w:rPr>
        <w:t>的選擇</w:t>
      </w:r>
      <w:r w:rsidR="0010250E" w:rsidRPr="00380A5F">
        <w:rPr>
          <w:rFonts w:ascii="DFKai-SB" w:eastAsia="DFKai-SB" w:hAnsi="DFKai-SB" w:hint="eastAsia"/>
          <w:lang w:eastAsia="zh-TW"/>
        </w:rPr>
        <w:t>，</w:t>
      </w:r>
      <w:r w:rsidRPr="00380A5F">
        <w:rPr>
          <w:rFonts w:ascii="DFKai-SB" w:eastAsia="DFKai-SB" w:hAnsi="DFKai-SB" w:hint="eastAsia"/>
          <w:lang w:eastAsia="zh-TW"/>
        </w:rPr>
        <w:t>王權統治事實上是有利有弊的。</w:t>
      </w:r>
    </w:p>
    <w:p w:rsidR="000C2C6A" w:rsidRPr="00380A5F" w:rsidRDefault="000C2C6A" w:rsidP="00C432AD">
      <w:pPr>
        <w:adjustRightInd w:val="0"/>
        <w:snapToGrid w:val="0"/>
        <w:rPr>
          <w:rFonts w:ascii="DFKai-SB" w:eastAsia="DFKai-SB" w:hAnsi="DFKai-SB" w:hint="eastAsia"/>
          <w:lang w:eastAsia="zh-TW"/>
        </w:rPr>
      </w:pPr>
    </w:p>
    <w:p w:rsidR="00B520DA" w:rsidRPr="00380A5F" w:rsidRDefault="00EC2D49" w:rsidP="00C432AD">
      <w:pPr>
        <w:adjustRightInd w:val="0"/>
        <w:snapToGrid w:val="0"/>
        <w:rPr>
          <w:rFonts w:ascii="DFKai-SB" w:eastAsia="DFKai-SB" w:hAnsi="DFKai-SB" w:hint="eastAsia"/>
          <w:b/>
          <w:lang w:eastAsia="zh-TW"/>
        </w:rPr>
      </w:pPr>
      <w:r w:rsidRPr="00380A5F">
        <w:rPr>
          <w:rFonts w:ascii="DFKai-SB" w:eastAsia="DFKai-SB" w:hAnsi="DFKai-SB" w:hint="eastAsia"/>
          <w:b/>
          <w:lang w:eastAsia="zh-TW"/>
        </w:rPr>
        <w:t>【問題】</w:t>
      </w:r>
      <w:r w:rsidR="00A037C0" w:rsidRPr="00380A5F">
        <w:rPr>
          <w:rFonts w:ascii="DFKai-SB" w:eastAsia="DFKai-SB" w:hAnsi="DFKai-SB" w:hint="eastAsia"/>
          <w:b/>
          <w:lang w:eastAsia="zh-TW"/>
        </w:rPr>
        <w:t>早在摩西時代</w:t>
      </w:r>
      <w:r w:rsidR="0010250E" w:rsidRPr="00380A5F">
        <w:rPr>
          <w:rFonts w:ascii="DFKai-SB" w:eastAsia="DFKai-SB" w:hAnsi="DFKai-SB" w:hint="eastAsia"/>
          <w:b/>
          <w:lang w:eastAsia="zh-TW"/>
        </w:rPr>
        <w:t>，</w:t>
      </w:r>
      <w:r w:rsidR="00A037C0" w:rsidRPr="00380A5F">
        <w:rPr>
          <w:rFonts w:ascii="DFKai-SB" w:eastAsia="DFKai-SB" w:hAnsi="DFKai-SB" w:hint="eastAsia"/>
          <w:b/>
          <w:lang w:eastAsia="zh-TW"/>
        </w:rPr>
        <w:t>神已立下</w:t>
      </w:r>
      <w:r w:rsidR="00A037C0" w:rsidRPr="00380A5F">
        <w:rPr>
          <w:rFonts w:ascii="DFKai-SB" w:eastAsia="DFKai-SB" w:hAnsi="DFKai-SB"/>
          <w:b/>
          <w:lang w:eastAsia="zh-TW"/>
        </w:rPr>
        <w:t>王者的規範（申17:14-20），為什</w:t>
      </w:r>
      <w:r w:rsidR="00380A5F" w:rsidRPr="00380A5F">
        <w:rPr>
          <w:rFonts w:ascii="DFKai-SB" w:eastAsia="DFKai-SB" w:hAnsi="DFKai-SB"/>
          <w:b/>
          <w:lang w:eastAsia="zh-TW"/>
        </w:rPr>
        <w:t>麼</w:t>
      </w:r>
      <w:r w:rsidR="00A037C0" w:rsidRPr="00380A5F">
        <w:rPr>
          <w:rFonts w:ascii="DFKai-SB" w:eastAsia="DFKai-SB" w:hAnsi="DFKai-SB"/>
          <w:b/>
          <w:lang w:eastAsia="zh-TW"/>
        </w:rPr>
        <w:t>這時候又</w:t>
      </w:r>
      <w:r w:rsidR="00F4660F" w:rsidRPr="00380A5F">
        <w:rPr>
          <w:rFonts w:ascii="DFKai-SB" w:eastAsia="DFKai-SB" w:hAnsi="DFKai-SB"/>
          <w:b/>
          <w:lang w:eastAsia="zh-TW"/>
        </w:rPr>
        <w:t>表示不</w:t>
      </w:r>
      <w:r w:rsidR="00F4660F" w:rsidRPr="00380A5F">
        <w:rPr>
          <w:rFonts w:ascii="DFKai-SB" w:eastAsia="DFKai-SB" w:hAnsi="DFKai-SB" w:hint="eastAsia"/>
          <w:b/>
          <w:lang w:eastAsia="zh-TW"/>
        </w:rPr>
        <w:t>悅</w:t>
      </w:r>
      <w:r w:rsidR="0010250E" w:rsidRPr="00380A5F">
        <w:rPr>
          <w:rFonts w:ascii="DFKai-SB" w:eastAsia="DFKai-SB" w:hAnsi="DFKai-SB" w:cs="Courier New" w:hint="eastAsia"/>
          <w:b/>
          <w:bCs/>
          <w:lang w:eastAsia="zh-TW"/>
        </w:rPr>
        <w:t>，</w:t>
      </w:r>
      <w:r w:rsidR="003F77F0" w:rsidRPr="00380A5F">
        <w:rPr>
          <w:rFonts w:ascii="DFKai-SB" w:eastAsia="DFKai-SB" w:hAnsi="DFKai-SB" w:cs="Courier New" w:hint="eastAsia"/>
          <w:b/>
          <w:bCs/>
          <w:lang w:eastAsia="zh-TW"/>
        </w:rPr>
        <w:t xml:space="preserve">            卻</w:t>
      </w:r>
      <w:r w:rsidR="007B4888" w:rsidRPr="00380A5F">
        <w:rPr>
          <w:rFonts w:ascii="DFKai-SB" w:eastAsia="DFKai-SB" w:hAnsi="DFKai-SB" w:cs="Courier New"/>
          <w:b/>
          <w:bCs/>
          <w:lang w:eastAsia="zh-TW"/>
        </w:rPr>
        <w:t>要定以色列人有罪</w:t>
      </w:r>
      <w:r w:rsidR="00A037C0" w:rsidRPr="00380A5F">
        <w:rPr>
          <w:rFonts w:ascii="DFKai-SB" w:eastAsia="DFKai-SB" w:hAnsi="DFKai-SB"/>
          <w:b/>
          <w:lang w:eastAsia="zh-TW"/>
        </w:rPr>
        <w:t>呢？</w:t>
      </w:r>
    </w:p>
    <w:p w:rsidR="007B4888" w:rsidRPr="00380A5F" w:rsidRDefault="007B4888" w:rsidP="00C432AD">
      <w:pPr>
        <w:adjustRightInd w:val="0"/>
        <w:snapToGrid w:val="0"/>
        <w:rPr>
          <w:rFonts w:ascii="DFKai-SB" w:eastAsia="DFKai-SB" w:hAnsi="DFKai-SB" w:cs="Courier New" w:hint="eastAsia"/>
          <w:lang w:eastAsia="zh-TW"/>
        </w:rPr>
      </w:pPr>
      <w:r w:rsidRPr="00380A5F">
        <w:rPr>
          <w:rFonts w:ascii="DFKai-SB" w:eastAsia="DFKai-SB" w:hAnsi="DFKai-SB" w:hint="eastAsia"/>
          <w:lang w:eastAsia="zh-TW"/>
        </w:rPr>
        <w:t>參考答案</w:t>
      </w:r>
      <w:r w:rsidR="00380A5F" w:rsidRPr="00380A5F">
        <w:rPr>
          <w:rFonts w:ascii="DFKai-SB" w:eastAsia="DFKai-SB" w:hAnsi="DFKai-SB" w:hint="eastAsia"/>
          <w:lang w:eastAsia="zh-TW"/>
        </w:rPr>
        <w:t>：</w:t>
      </w:r>
      <w:r w:rsidRPr="00380A5F">
        <w:rPr>
          <w:rFonts w:ascii="DFKai-SB" w:eastAsia="DFKai-SB" w:hAnsi="DFKai-SB" w:cs="Courier New"/>
          <w:lang w:eastAsia="zh-TW"/>
        </w:rPr>
        <w:t>聖經顯示出神從最初的時候，就有意為他的子民設立一個王權統治的政府。他甚至向亞伯</w:t>
      </w:r>
      <w:r w:rsidR="00E96E40" w:rsidRPr="00380A5F">
        <w:rPr>
          <w:rFonts w:ascii="DFKai-SB" w:eastAsia="DFKai-SB" w:hAnsi="DFKai-SB" w:cs="Courier New"/>
          <w:lang w:eastAsia="zh-TW"/>
        </w:rPr>
        <w:t>拉罕應許：「國度從你而立，君</w:t>
      </w:r>
      <w:r w:rsidR="00E96E40" w:rsidRPr="00380A5F">
        <w:rPr>
          <w:rFonts w:ascii="DFKai-SB" w:eastAsia="DFKai-SB" w:hAnsi="DFKai-SB" w:cs="Courier New" w:hint="eastAsia"/>
          <w:lang w:eastAsia="zh-TW"/>
        </w:rPr>
        <w:t>王</w:t>
      </w:r>
      <w:r w:rsidRPr="00380A5F">
        <w:rPr>
          <w:rFonts w:ascii="DFKai-SB" w:eastAsia="DFKai-SB" w:hAnsi="DFKai-SB" w:cs="Courier New"/>
          <w:lang w:eastAsia="zh-TW"/>
        </w:rPr>
        <w:t>從你而出。」（創</w:t>
      </w:r>
      <w:r w:rsidR="00380A5F" w:rsidRPr="00380A5F">
        <w:rPr>
          <w:rFonts w:ascii="DFKai-SB" w:eastAsia="DFKai-SB" w:hAnsi="DFKai-SB" w:cs="Courier New" w:hint="eastAsia"/>
          <w:lang w:eastAsia="zh-TW"/>
        </w:rPr>
        <w:t>17:</w:t>
      </w:r>
      <w:r w:rsidRPr="00380A5F">
        <w:rPr>
          <w:rFonts w:ascii="DFKai-SB" w:eastAsia="DFKai-SB" w:hAnsi="DFKai-SB" w:cs="Courier New"/>
          <w:lang w:eastAsia="zh-TW"/>
        </w:rPr>
        <w:t>6）神更頒下諭令，那被揀選的王族，會出自猶大：「圭必不離猶大，杖必不離他兩腳之間，直等細羅來到」</w:t>
      </w:r>
      <w:r w:rsidR="00771E0D" w:rsidRPr="00380A5F">
        <w:rPr>
          <w:rFonts w:ascii="DFKai-SB" w:eastAsia="DFKai-SB" w:hAnsi="DFKai-SB" w:cs="Courier New" w:hint="eastAsia"/>
          <w:lang w:eastAsia="zh-TW"/>
        </w:rPr>
        <w:t xml:space="preserve"> </w:t>
      </w:r>
      <w:r w:rsidR="0010250E" w:rsidRPr="00380A5F">
        <w:rPr>
          <w:rFonts w:ascii="DFKai-SB" w:eastAsia="DFKai-SB" w:hAnsi="DFKai-SB" w:cs="Courier New" w:hint="eastAsia"/>
          <w:lang w:eastAsia="zh-TW"/>
        </w:rPr>
        <w:t>（</w:t>
      </w:r>
      <w:r w:rsidR="00771E0D" w:rsidRPr="00380A5F">
        <w:rPr>
          <w:rFonts w:ascii="DFKai-SB" w:eastAsia="DFKai-SB" w:hAnsi="DFKai-SB" w:cs="Courier New" w:hint="eastAsia"/>
          <w:lang w:eastAsia="zh-TW"/>
        </w:rPr>
        <w:t>創49:10</w:t>
      </w:r>
      <w:r w:rsidR="0010250E" w:rsidRPr="00380A5F">
        <w:rPr>
          <w:rFonts w:ascii="DFKai-SB" w:eastAsia="DFKai-SB" w:hAnsi="DFKai-SB" w:cs="Courier New" w:hint="eastAsia"/>
          <w:lang w:eastAsia="zh-TW"/>
        </w:rPr>
        <w:t>）</w:t>
      </w:r>
      <w:r w:rsidR="00771E0D" w:rsidRPr="00380A5F">
        <w:rPr>
          <w:rFonts w:ascii="DFKai-SB" w:eastAsia="DFKai-SB" w:hAnsi="DFKai-SB" w:cs="Courier New"/>
          <w:lang w:eastAsia="zh-TW"/>
        </w:rPr>
        <w:t>。</w:t>
      </w:r>
      <w:r w:rsidR="00771E0D" w:rsidRPr="00380A5F">
        <w:rPr>
          <w:rFonts w:ascii="DFKai-SB" w:eastAsia="DFKai-SB" w:hAnsi="DFKai-SB" w:cs="Courier New" w:hint="eastAsia"/>
          <w:lang w:eastAsia="zh-TW"/>
        </w:rPr>
        <w:t>而且</w:t>
      </w:r>
      <w:r w:rsidR="0010250E" w:rsidRPr="00380A5F">
        <w:rPr>
          <w:rFonts w:ascii="DFKai-SB" w:eastAsia="DFKai-SB" w:hAnsi="DFKai-SB" w:cs="Courier New" w:hint="eastAsia"/>
          <w:lang w:eastAsia="zh-TW"/>
        </w:rPr>
        <w:t>，</w:t>
      </w:r>
      <w:r w:rsidR="00771E0D" w:rsidRPr="00380A5F">
        <w:rPr>
          <w:rFonts w:ascii="DFKai-SB" w:eastAsia="DFKai-SB" w:hAnsi="DFKai-SB"/>
          <w:lang w:eastAsia="zh-TW"/>
        </w:rPr>
        <w:t>在摩西時代，神已立下王者的規範（參</w:t>
      </w:r>
      <w:r w:rsidR="0073345B">
        <w:rPr>
          <w:rFonts w:ascii="DFKai-SB" w:eastAsia="DFKai-SB" w:hAnsi="DFKai-SB"/>
          <w:lang w:eastAsia="zh-TW"/>
        </w:rPr>
        <w:t xml:space="preserve"> </w:t>
      </w:r>
      <w:r w:rsidR="00771E0D" w:rsidRPr="00380A5F">
        <w:rPr>
          <w:rFonts w:ascii="DFKai-SB" w:eastAsia="DFKai-SB" w:hAnsi="DFKai-SB"/>
          <w:lang w:eastAsia="zh-TW"/>
        </w:rPr>
        <w:t>申17:14-20）</w:t>
      </w:r>
      <w:r w:rsidR="0010250E" w:rsidRPr="00380A5F">
        <w:rPr>
          <w:rFonts w:ascii="DFKai-SB" w:eastAsia="DFKai-SB" w:hAnsi="DFKai-SB" w:cs="Courier New" w:hint="eastAsia"/>
          <w:lang w:eastAsia="zh-TW"/>
        </w:rPr>
        <w:t>，</w:t>
      </w:r>
      <w:r w:rsidR="00771E0D" w:rsidRPr="00380A5F">
        <w:rPr>
          <w:rFonts w:ascii="DFKai-SB" w:eastAsia="DFKai-SB" w:hAnsi="DFKai-SB" w:cs="Courier New" w:hint="eastAsia"/>
          <w:lang w:eastAsia="zh-TW"/>
        </w:rPr>
        <w:t>是要</w:t>
      </w:r>
      <w:r w:rsidR="00771E0D" w:rsidRPr="00380A5F">
        <w:rPr>
          <w:rFonts w:ascii="DFKai-SB" w:eastAsia="DFKai-SB" w:hAnsi="DFKai-SB" w:cs="Courier New"/>
          <w:lang w:eastAsia="zh-TW"/>
        </w:rPr>
        <w:t>以</w:t>
      </w:r>
      <w:r w:rsidR="00771E0D" w:rsidRPr="00380A5F">
        <w:rPr>
          <w:rFonts w:ascii="DFKai-SB" w:eastAsia="DFKai-SB" w:hAnsi="DFKai-SB" w:cs="Courier New" w:hint="eastAsia"/>
          <w:lang w:eastAsia="zh-TW"/>
        </w:rPr>
        <w:t>這位</w:t>
      </w:r>
      <w:r w:rsidR="00771E0D" w:rsidRPr="00380A5F">
        <w:rPr>
          <w:rFonts w:ascii="DFKai-SB" w:eastAsia="DFKai-SB" w:hAnsi="DFKai-SB" w:cs="Courier New"/>
          <w:lang w:eastAsia="zh-TW"/>
        </w:rPr>
        <w:t>神權統治的王</w:t>
      </w:r>
      <w:r w:rsidR="0010250E" w:rsidRPr="00380A5F">
        <w:rPr>
          <w:rFonts w:ascii="DFKai-SB" w:eastAsia="DFKai-SB" w:hAnsi="DFKai-SB" w:cs="Courier New" w:hint="eastAsia"/>
          <w:lang w:eastAsia="zh-TW"/>
        </w:rPr>
        <w:t>，</w:t>
      </w:r>
      <w:r w:rsidR="00771E0D" w:rsidRPr="00380A5F">
        <w:rPr>
          <w:rFonts w:ascii="DFKai-SB" w:eastAsia="DFKai-SB" w:hAnsi="DFKai-SB" w:cs="Courier New"/>
          <w:lang w:eastAsia="zh-TW"/>
        </w:rPr>
        <w:t>遵行</w:t>
      </w:r>
      <w:r w:rsidR="00E96E40" w:rsidRPr="00380A5F">
        <w:rPr>
          <w:rFonts w:ascii="DFKai-SB" w:eastAsia="DFKai-SB" w:hAnsi="DFKai-SB" w:cs="Courier New" w:hint="eastAsia"/>
          <w:lang w:eastAsia="zh-TW"/>
        </w:rPr>
        <w:t>立下的原則</w:t>
      </w:r>
      <w:r w:rsidR="0010250E" w:rsidRPr="00380A5F">
        <w:rPr>
          <w:rFonts w:ascii="DFKai-SB" w:eastAsia="DFKai-SB" w:hAnsi="DFKai-SB" w:cs="Courier New" w:hint="eastAsia"/>
          <w:lang w:eastAsia="zh-TW"/>
        </w:rPr>
        <w:t>，</w:t>
      </w:r>
      <w:r w:rsidR="00771E0D" w:rsidRPr="00380A5F">
        <w:rPr>
          <w:rFonts w:ascii="DFKai-SB" w:eastAsia="DFKai-SB" w:hAnsi="DFKai-SB" w:cs="Courier New"/>
          <w:lang w:eastAsia="zh-TW"/>
        </w:rPr>
        <w:t>特別是避免過分的積聚財富、馬匹及妃嬪</w:t>
      </w:r>
      <w:r w:rsidR="00771E0D" w:rsidRPr="00380A5F">
        <w:rPr>
          <w:rFonts w:ascii="DFKai-SB" w:eastAsia="DFKai-SB" w:hAnsi="DFKai-SB" w:hint="eastAsia"/>
          <w:lang w:eastAsia="zh-TW"/>
        </w:rPr>
        <w:t>。</w:t>
      </w:r>
      <w:r w:rsidR="00E96E40" w:rsidRPr="00380A5F">
        <w:rPr>
          <w:rFonts w:ascii="DFKai-SB" w:eastAsia="DFKai-SB" w:hAnsi="DFKai-SB" w:cs="Courier New" w:hint="eastAsia"/>
          <w:lang w:eastAsia="zh-TW"/>
        </w:rPr>
        <w:t>但</w:t>
      </w:r>
      <w:r w:rsidRPr="00380A5F">
        <w:rPr>
          <w:rFonts w:ascii="DFKai-SB" w:eastAsia="DFKai-SB" w:hAnsi="DFKai-SB" w:cs="Courier New"/>
          <w:lang w:eastAsia="zh-TW"/>
        </w:rPr>
        <w:t>他們向撒母耳提出要求，要依照異教鄰國的政府形式，這才是神不喜悅的原因。他們的動機是與其他國家看齊，而不是謹守神所頒下的聖潔而全備的法規，這些法規就是摩西記載於五經中的法典</w:t>
      </w:r>
      <w:r w:rsidR="0010250E" w:rsidRPr="00380A5F">
        <w:rPr>
          <w:rFonts w:ascii="DFKai-SB" w:eastAsia="DFKai-SB" w:hAnsi="DFKai-SB" w:cs="Courier New"/>
          <w:lang w:eastAsia="zh-TW"/>
        </w:rPr>
        <w:t>。</w:t>
      </w:r>
      <w:r w:rsidRPr="00380A5F">
        <w:rPr>
          <w:rFonts w:ascii="DFKai-SB" w:eastAsia="DFKai-SB" w:hAnsi="DFKai-SB" w:cs="Courier New"/>
          <w:lang w:eastAsia="zh-TW"/>
        </w:rPr>
        <w:t>以色列人把神的律法撇棄在一旁，認為這些法規不足以滿足他們的需要。反之，更走向敬拜別神的異教國家的墮落地步。</w:t>
      </w:r>
    </w:p>
    <w:p w:rsidR="007B4888" w:rsidRPr="00380A5F" w:rsidRDefault="007B4888" w:rsidP="00C432AD">
      <w:pPr>
        <w:adjustRightInd w:val="0"/>
        <w:snapToGrid w:val="0"/>
        <w:rPr>
          <w:rFonts w:ascii="DFKai-SB" w:eastAsia="DFKai-SB" w:hAnsi="DFKai-SB"/>
          <w:lang w:eastAsia="zh-TW"/>
        </w:rPr>
      </w:pPr>
    </w:p>
    <w:p w:rsidR="00DC6C92" w:rsidRPr="00380A5F" w:rsidRDefault="00771E0D" w:rsidP="00C432AD">
      <w:pPr>
        <w:adjustRightInd w:val="0"/>
        <w:snapToGrid w:val="0"/>
        <w:rPr>
          <w:rFonts w:ascii="DFKai-SB" w:eastAsia="DFKai-SB" w:hAnsi="DFKai-SB"/>
          <w:b/>
          <w:lang w:eastAsia="zh-TW"/>
        </w:rPr>
      </w:pPr>
      <w:r w:rsidRPr="00380A5F">
        <w:rPr>
          <w:rFonts w:ascii="DFKai-SB" w:eastAsia="DFKai-SB" w:hAnsi="DFKai-SB" w:hint="eastAsia"/>
          <w:b/>
          <w:lang w:eastAsia="zh-TW"/>
        </w:rPr>
        <w:t>【</w:t>
      </w:r>
      <w:r w:rsidR="00380A5F" w:rsidRPr="00380A5F">
        <w:rPr>
          <w:rFonts w:ascii="DFKai-SB" w:eastAsia="DFKai-SB" w:hAnsi="DFKai-SB" w:hint="eastAsia"/>
          <w:b/>
          <w:lang w:eastAsia="zh-TW"/>
        </w:rPr>
        <w:t>問題</w:t>
      </w:r>
      <w:r w:rsidR="00B520DA" w:rsidRPr="00380A5F">
        <w:rPr>
          <w:rFonts w:ascii="DFKai-SB" w:eastAsia="DFKai-SB" w:hAnsi="DFKai-SB" w:hint="eastAsia"/>
          <w:b/>
          <w:lang w:eastAsia="zh-TW"/>
        </w:rPr>
        <w:t>】</w:t>
      </w:r>
      <w:r w:rsidR="0010497B" w:rsidRPr="00380A5F">
        <w:rPr>
          <w:rFonts w:ascii="DFKai-SB" w:eastAsia="DFKai-SB" w:hAnsi="DFKai-SB"/>
          <w:b/>
          <w:lang w:eastAsia="zh-TW"/>
        </w:rPr>
        <w:t>撒母耳和以利</w:t>
      </w:r>
      <w:r w:rsidR="0010497B" w:rsidRPr="00380A5F">
        <w:rPr>
          <w:rFonts w:ascii="DFKai-SB" w:eastAsia="DFKai-SB" w:hAnsi="DFKai-SB" w:hint="eastAsia"/>
          <w:b/>
          <w:lang w:eastAsia="zh-TW"/>
        </w:rPr>
        <w:t>對兒子所犯的罪</w:t>
      </w:r>
      <w:r w:rsidR="0010250E" w:rsidRPr="00380A5F">
        <w:rPr>
          <w:rFonts w:ascii="DFKai-SB" w:eastAsia="DFKai-SB" w:hAnsi="DFKai-SB" w:hint="eastAsia"/>
          <w:b/>
          <w:lang w:eastAsia="zh-TW"/>
        </w:rPr>
        <w:t>，</w:t>
      </w:r>
      <w:r w:rsidR="0010497B" w:rsidRPr="00380A5F">
        <w:rPr>
          <w:rFonts w:ascii="DFKai-SB" w:eastAsia="DFKai-SB" w:hAnsi="DFKai-SB"/>
          <w:b/>
          <w:lang w:eastAsia="zh-TW"/>
        </w:rPr>
        <w:t>有何共通點？這對身為父母的</w:t>
      </w:r>
      <w:r w:rsidR="0010497B" w:rsidRPr="00380A5F">
        <w:rPr>
          <w:rFonts w:ascii="DFKai-SB" w:eastAsia="DFKai-SB" w:hAnsi="DFKai-SB" w:hint="eastAsia"/>
          <w:b/>
          <w:lang w:eastAsia="zh-TW"/>
        </w:rPr>
        <w:t>基督徒</w:t>
      </w:r>
      <w:r w:rsidR="00925030" w:rsidRPr="00380A5F">
        <w:rPr>
          <w:rFonts w:ascii="DFKai-SB" w:eastAsia="DFKai-SB" w:hAnsi="DFKai-SB"/>
          <w:b/>
          <w:lang w:eastAsia="zh-TW"/>
        </w:rPr>
        <w:t>有何警惕</w:t>
      </w:r>
      <w:r w:rsidR="00925030" w:rsidRPr="00380A5F">
        <w:rPr>
          <w:b/>
          <w:lang w:eastAsia="zh-TW"/>
        </w:rPr>
        <w:t>？</w:t>
      </w:r>
    </w:p>
    <w:p w:rsidR="00D91766" w:rsidRPr="00380A5F" w:rsidRDefault="00D91766" w:rsidP="00C432AD">
      <w:pPr>
        <w:adjustRightInd w:val="0"/>
        <w:snapToGrid w:val="0"/>
        <w:rPr>
          <w:rFonts w:ascii="DFKai-SB" w:eastAsia="DFKai-SB" w:hAnsi="DFKai-SB"/>
          <w:b/>
          <w:lang w:eastAsia="zh-TW"/>
        </w:rPr>
      </w:pPr>
    </w:p>
    <w:p w:rsidR="00DB1A04" w:rsidRPr="00380A5F" w:rsidRDefault="00DB1A04" w:rsidP="00005887">
      <w:pPr>
        <w:adjustRightInd w:val="0"/>
        <w:snapToGrid w:val="0"/>
        <w:ind w:firstLineChars="500" w:firstLine="1201"/>
        <w:jc w:val="center"/>
        <w:rPr>
          <w:rFonts w:ascii="DFKai-SB" w:eastAsia="DFKai-SB" w:hAnsi="DFKai-SB" w:hint="eastAsia"/>
          <w:b/>
          <w:lang w:eastAsia="zh-TW"/>
        </w:rPr>
      </w:pPr>
      <w:r w:rsidRPr="00380A5F">
        <w:rPr>
          <w:rFonts w:ascii="DFKai-SB" w:eastAsia="DFKai-SB" w:hAnsi="DFKai-SB" w:hint="eastAsia"/>
          <w:b/>
          <w:lang w:eastAsia="zh-TW"/>
        </w:rPr>
        <w:t>二</w:t>
      </w:r>
      <w:r w:rsidRPr="00380A5F">
        <w:rPr>
          <w:rFonts w:ascii="DFKai-SB" w:eastAsia="DFKai-SB" w:hAnsi="DFKai-SB"/>
          <w:b/>
          <w:lang w:eastAsia="zh-TW"/>
        </w:rPr>
        <w:t xml:space="preserve">. </w:t>
      </w:r>
      <w:r w:rsidRPr="00380A5F">
        <w:rPr>
          <w:rFonts w:ascii="DFKai-SB" w:eastAsia="DFKai-SB" w:hAnsi="DFKai-SB" w:hint="eastAsia"/>
          <w:b/>
          <w:lang w:eastAsia="zh-TW"/>
        </w:rPr>
        <w:t>世上</w:t>
      </w:r>
      <w:r w:rsidRPr="00380A5F">
        <w:rPr>
          <w:rFonts w:ascii="DFKai-SB" w:eastAsia="DFKai-SB" w:hAnsi="DFKai-SB"/>
          <w:b/>
          <w:lang w:eastAsia="zh-TW"/>
        </w:rPr>
        <w:t>君主政權的內容</w:t>
      </w:r>
      <w:r w:rsidR="0010250E" w:rsidRPr="00380A5F">
        <w:rPr>
          <w:rFonts w:ascii="DFKai-SB" w:eastAsia="DFKai-SB" w:hAnsi="DFKai-SB" w:hint="eastAsia"/>
          <w:b/>
          <w:lang w:eastAsia="zh-TW"/>
        </w:rPr>
        <w:t>（</w:t>
      </w:r>
      <w:r w:rsidRPr="00380A5F">
        <w:rPr>
          <w:rFonts w:ascii="DFKai-SB" w:eastAsia="DFKai-SB" w:hAnsi="DFKai-SB" w:hint="eastAsia"/>
          <w:b/>
          <w:lang w:eastAsia="zh-TW"/>
        </w:rPr>
        <w:t>8:10-18</w:t>
      </w:r>
      <w:r w:rsidR="0010250E" w:rsidRPr="00380A5F">
        <w:rPr>
          <w:rFonts w:ascii="DFKai-SB" w:eastAsia="DFKai-SB" w:hAnsi="DFKai-SB" w:hint="eastAsia"/>
          <w:b/>
          <w:lang w:eastAsia="zh-TW"/>
        </w:rPr>
        <w:t>）</w:t>
      </w:r>
    </w:p>
    <w:p w:rsidR="00380A5F" w:rsidRDefault="00380A5F" w:rsidP="00C432AD">
      <w:pPr>
        <w:autoSpaceDE w:val="0"/>
        <w:autoSpaceDN w:val="0"/>
        <w:adjustRightInd w:val="0"/>
        <w:snapToGrid w:val="0"/>
        <w:rPr>
          <w:rFonts w:ascii="DFKai-SB" w:eastAsia="DFKai-SB" w:hAnsi="DFKai-SB" w:cs="PMingLiU" w:hint="eastAsia"/>
          <w:b/>
          <w:lang w:eastAsia="zh-TW"/>
        </w:rPr>
      </w:pPr>
    </w:p>
    <w:p w:rsidR="007F6DBD" w:rsidRPr="00380A5F" w:rsidRDefault="003F77F0" w:rsidP="00C432AD">
      <w:pPr>
        <w:autoSpaceDE w:val="0"/>
        <w:autoSpaceDN w:val="0"/>
        <w:adjustRightInd w:val="0"/>
        <w:snapToGrid w:val="0"/>
        <w:rPr>
          <w:rFonts w:ascii="DFKai-SB" w:eastAsia="DFKai-SB" w:hAnsi="DFKai-SB" w:hint="eastAsia"/>
          <w:lang w:eastAsia="zh-TW"/>
        </w:rPr>
      </w:pPr>
      <w:r w:rsidRPr="00425F17">
        <w:rPr>
          <w:rFonts w:ascii="DFKai-SB" w:eastAsia="DFKai-SB" w:hAnsi="DFKai-SB" w:cs="PMingLiU" w:hint="eastAsia"/>
          <w:lang w:eastAsia="zh-TW"/>
        </w:rPr>
        <w:t>【觀察】</w:t>
      </w:r>
      <w:r w:rsidR="00380A5F" w:rsidRPr="001419CB">
        <w:rPr>
          <w:rFonts w:ascii="DFKai-SB" w:eastAsia="DFKai-SB" w:hAnsi="DFKai-SB" w:cs="PMingLiU" w:hint="eastAsia"/>
          <w:lang w:eastAsia="zh-TW"/>
        </w:rPr>
        <w:t>外邦</w:t>
      </w:r>
      <w:r w:rsidRPr="00380A5F">
        <w:rPr>
          <w:rFonts w:ascii="DFKai-SB" w:eastAsia="DFKai-SB" w:hAnsi="DFKai-SB" w:hint="eastAsia"/>
          <w:lang w:eastAsia="zh-TW"/>
        </w:rPr>
        <w:t>鄰國的君主政權內容對以色列有何缺失與綑綁</w:t>
      </w:r>
      <w:r w:rsidR="001419CB">
        <w:rPr>
          <w:rFonts w:ascii="DFKai-SB" w:eastAsia="DFKai-SB" w:hAnsi="DFKai-SB" w:hint="eastAsia"/>
          <w:lang w:eastAsia="zh-TW"/>
        </w:rPr>
        <w:t>？</w:t>
      </w:r>
    </w:p>
    <w:p w:rsidR="003F77F0" w:rsidRPr="00380A5F" w:rsidRDefault="003F77F0" w:rsidP="00C432AD">
      <w:pPr>
        <w:adjustRightInd w:val="0"/>
        <w:snapToGrid w:val="0"/>
        <w:rPr>
          <w:rFonts w:ascii="DFKai-SB" w:eastAsia="DFKai-SB" w:hAnsi="DFKai-SB" w:hint="eastAsia"/>
          <w:lang w:eastAsia="zh-TW"/>
        </w:rPr>
      </w:pPr>
    </w:p>
    <w:p w:rsidR="001419CB" w:rsidRDefault="007F2E8B" w:rsidP="00C432AD">
      <w:pPr>
        <w:adjustRightInd w:val="0"/>
        <w:snapToGrid w:val="0"/>
        <w:ind w:left="720" w:hangingChars="300" w:hanging="720"/>
        <w:rPr>
          <w:rFonts w:ascii="DFKai-SB" w:eastAsia="DFKai-SB" w:hAnsi="DFKai-SB" w:hint="eastAsia"/>
          <w:lang w:eastAsia="zh-TW"/>
        </w:rPr>
      </w:pPr>
      <w:r w:rsidRPr="00380A5F">
        <w:rPr>
          <w:rFonts w:ascii="DFKai-SB" w:eastAsia="DFKai-SB" w:hAnsi="DFKai-SB" w:hint="eastAsia"/>
          <w:lang w:eastAsia="zh-TW"/>
        </w:rPr>
        <w:t>8:11-13</w:t>
      </w:r>
      <w:r w:rsidR="001419CB">
        <w:rPr>
          <w:rFonts w:ascii="DFKai-SB" w:eastAsia="DFKai-SB" w:hAnsi="DFKai-SB" w:cs="MingLiU"/>
          <w:lang w:eastAsia="zh-TW"/>
        </w:rPr>
        <w:t xml:space="preserve"> </w:t>
      </w:r>
      <w:r w:rsidR="001A2404" w:rsidRPr="001419CB">
        <w:rPr>
          <w:rFonts w:ascii="DFKai-SB" w:eastAsia="DFKai-SB" w:hAnsi="DFKai-SB" w:cs="MingLiU"/>
          <w:b/>
          <w:lang w:eastAsia="zh-TW"/>
        </w:rPr>
        <w:t>王必這樣行</w:t>
      </w:r>
      <w:r w:rsidR="001419CB" w:rsidRPr="001419CB">
        <w:rPr>
          <w:rFonts w:ascii="DFKai-SB" w:eastAsia="DFKai-SB" w:hAnsi="DFKai-SB" w:cs="MingLiU"/>
          <w:b/>
          <w:lang w:eastAsia="zh-TW"/>
        </w:rPr>
        <w:t>：</w:t>
      </w:r>
      <w:r w:rsidR="001A2404" w:rsidRPr="00380A5F">
        <w:rPr>
          <w:rFonts w:ascii="DFKai-SB" w:eastAsia="DFKai-SB" w:hAnsi="DFKai-SB" w:cs="MingLiU"/>
          <w:lang w:eastAsia="zh-TW"/>
        </w:rPr>
        <w:t>原文是「這個成為君王的公平」</w:t>
      </w:r>
      <w:r w:rsidR="0010250E" w:rsidRPr="00380A5F">
        <w:rPr>
          <w:rFonts w:ascii="DFKai-SB" w:eastAsia="DFKai-SB" w:hAnsi="DFKai-SB" w:cs="MingLiU"/>
          <w:lang w:eastAsia="zh-TW"/>
        </w:rPr>
        <w:t>。</w:t>
      </w:r>
      <w:r w:rsidR="00D277EB" w:rsidRPr="00380A5F">
        <w:rPr>
          <w:rFonts w:ascii="DFKai-SB" w:eastAsia="DFKai-SB" w:hAnsi="DFKai-SB"/>
          <w:color w:val="000000"/>
          <w:lang w:eastAsia="zh-TW"/>
        </w:rPr>
        <w:t>王的決定要被接受為法定約束力的</w:t>
      </w:r>
      <w:r w:rsidR="0010250E" w:rsidRPr="00380A5F">
        <w:rPr>
          <w:rFonts w:ascii="DFKai-SB" w:eastAsia="DFKai-SB" w:hAnsi="DFKai-SB" w:hint="eastAsia"/>
          <w:color w:val="000000"/>
          <w:lang w:eastAsia="zh-TW"/>
        </w:rPr>
        <w:t>，</w:t>
      </w:r>
      <w:r w:rsidR="00D277EB" w:rsidRPr="00380A5F">
        <w:rPr>
          <w:rFonts w:ascii="DFKai-SB" w:eastAsia="DFKai-SB" w:hAnsi="DFKai-SB"/>
          <w:color w:val="000000"/>
          <w:lang w:eastAsia="zh-TW"/>
        </w:rPr>
        <w:t>如果他感到在完成他的職責時</w:t>
      </w:r>
      <w:r w:rsidR="001A2404" w:rsidRPr="00380A5F">
        <w:rPr>
          <w:rFonts w:ascii="DFKai-SB" w:eastAsia="DFKai-SB" w:hAnsi="DFKai-SB"/>
          <w:lang w:eastAsia="zh-TW"/>
        </w:rPr>
        <w:t>需要協助</w:t>
      </w:r>
      <w:r w:rsidR="0010250E" w:rsidRPr="00380A5F">
        <w:rPr>
          <w:rFonts w:ascii="DFKai-SB" w:eastAsia="DFKai-SB" w:hAnsi="DFKai-SB"/>
          <w:lang w:eastAsia="zh-TW"/>
        </w:rPr>
        <w:t>，</w:t>
      </w:r>
      <w:r w:rsidR="001A2404" w:rsidRPr="00380A5F">
        <w:rPr>
          <w:rFonts w:ascii="DFKai-SB" w:eastAsia="DFKai-SB" w:hAnsi="DFKai-SB"/>
          <w:lang w:eastAsia="zh-TW"/>
        </w:rPr>
        <w:t>那麼不管是民事還是軍事義務，他都有權利徵募</w:t>
      </w:r>
      <w:r w:rsidR="0010250E" w:rsidRPr="00380A5F">
        <w:rPr>
          <w:rFonts w:ascii="DFKai-SB" w:eastAsia="DFKai-SB" w:hAnsi="DFKai-SB" w:hint="eastAsia"/>
          <w:lang w:eastAsia="zh-TW"/>
        </w:rPr>
        <w:t>，</w:t>
      </w:r>
      <w:r w:rsidR="001A2404" w:rsidRPr="00380A5F">
        <w:rPr>
          <w:rFonts w:ascii="DFKai-SB" w:eastAsia="DFKai-SB" w:hAnsi="DFKai-SB" w:cs="MSungHKS-Light"/>
          <w:lang w:eastAsia="zh-TW"/>
        </w:rPr>
        <w:t>年輕男</w:t>
      </w:r>
      <w:r w:rsidR="00B13808" w:rsidRPr="00380A5F">
        <w:rPr>
          <w:rFonts w:ascii="DFKai-SB" w:eastAsia="DFKai-SB" w:hAnsi="DFKai-SB" w:cs="MSungHKS-Light" w:hint="eastAsia"/>
          <w:lang w:eastAsia="zh-TW"/>
        </w:rPr>
        <w:t>女都</w:t>
      </w:r>
      <w:r w:rsidR="001A2404" w:rsidRPr="00380A5F">
        <w:rPr>
          <w:rFonts w:ascii="DFKai-SB" w:eastAsia="DFKai-SB" w:hAnsi="DFKai-SB" w:cs="MSungHKS-Light" w:hint="eastAsia"/>
          <w:lang w:eastAsia="zh-TW"/>
        </w:rPr>
        <w:t>會</w:t>
      </w:r>
      <w:r w:rsidR="001A2404" w:rsidRPr="00380A5F">
        <w:rPr>
          <w:rFonts w:ascii="DFKai-SB" w:eastAsia="DFKai-SB" w:hAnsi="DFKai-SB" w:cs="MSungHKS-Light"/>
          <w:lang w:eastAsia="zh-TW"/>
        </w:rPr>
        <w:t>被徵召服役</w:t>
      </w:r>
      <w:r w:rsidR="0010250E" w:rsidRPr="00380A5F">
        <w:rPr>
          <w:rFonts w:ascii="DFKai-SB" w:eastAsia="DFKai-SB" w:hAnsi="DFKai-SB" w:cs="Courier New"/>
          <w:lang w:eastAsia="zh-TW"/>
        </w:rPr>
        <w:t>。</w:t>
      </w:r>
      <w:r w:rsidR="001A2404" w:rsidRPr="00380A5F">
        <w:rPr>
          <w:rFonts w:ascii="DFKai-SB" w:eastAsia="DFKai-SB" w:hAnsi="DFKai-SB"/>
          <w:b/>
          <w:lang w:eastAsia="zh-TW"/>
        </w:rPr>
        <w:t>製造香膏</w:t>
      </w:r>
      <w:r w:rsidR="001419CB">
        <w:rPr>
          <w:rFonts w:ascii="DFKai-SB" w:eastAsia="DFKai-SB" w:hAnsi="DFKai-SB"/>
          <w:b/>
          <w:lang w:eastAsia="zh-TW"/>
        </w:rPr>
        <w:t>：</w:t>
      </w:r>
      <w:r w:rsidR="001A2404" w:rsidRPr="00380A5F">
        <w:rPr>
          <w:rFonts w:ascii="DFKai-SB" w:eastAsia="DFKai-SB" w:hAnsi="DFKai-SB"/>
          <w:lang w:eastAsia="zh-TW"/>
        </w:rPr>
        <w:t>“用香料作膏油”的人</w:t>
      </w:r>
      <w:r w:rsidR="0010250E" w:rsidRPr="00380A5F">
        <w:rPr>
          <w:rFonts w:ascii="DFKai-SB" w:eastAsia="DFKai-SB" w:hAnsi="DFKai-SB"/>
          <w:lang w:eastAsia="zh-TW"/>
        </w:rPr>
        <w:t>。</w:t>
      </w:r>
      <w:r w:rsidR="001A2404" w:rsidRPr="00380A5F">
        <w:rPr>
          <w:rFonts w:ascii="DFKai-SB" w:eastAsia="DFKai-SB" w:hAnsi="DFKai-SB"/>
          <w:lang w:eastAsia="zh-TW"/>
        </w:rPr>
        <w:t>撒母耳還可能提到的事實是他們中</w:t>
      </w:r>
      <w:r w:rsidR="00092B4F" w:rsidRPr="00380A5F">
        <w:rPr>
          <w:rFonts w:ascii="DFKai-SB" w:eastAsia="DFKai-SB" w:hAnsi="DFKai-SB" w:hint="eastAsia"/>
          <w:lang w:eastAsia="zh-TW"/>
        </w:rPr>
        <w:t>有</w:t>
      </w:r>
      <w:r w:rsidR="001A2404" w:rsidRPr="00380A5F">
        <w:rPr>
          <w:rFonts w:ascii="DFKai-SB" w:eastAsia="DFKai-SB" w:hAnsi="DFKai-SB"/>
          <w:lang w:eastAsia="zh-TW"/>
        </w:rPr>
        <w:t>許多人的女兒都會作為妃嬪進入王的後宮（王上11:3）。</w:t>
      </w:r>
    </w:p>
    <w:p w:rsidR="001419CB" w:rsidRDefault="00CC3E16" w:rsidP="00C432AD">
      <w:pPr>
        <w:adjustRightInd w:val="0"/>
        <w:snapToGrid w:val="0"/>
        <w:ind w:left="720" w:hangingChars="300" w:hanging="720"/>
        <w:rPr>
          <w:rFonts w:ascii="DFKai-SB" w:eastAsia="DFKai-SB" w:hAnsi="DFKai-SB" w:hint="eastAsia"/>
          <w:lang w:eastAsia="zh-TW"/>
        </w:rPr>
      </w:pPr>
      <w:r w:rsidRPr="00380A5F">
        <w:rPr>
          <w:rFonts w:ascii="DFKai-SB" w:eastAsia="DFKai-SB" w:hAnsi="DFKai-SB" w:cs="Courier New" w:hint="eastAsia"/>
          <w:lang w:eastAsia="zh-TW"/>
        </w:rPr>
        <w:t>8:14</w:t>
      </w:r>
      <w:r w:rsidR="001419CB">
        <w:rPr>
          <w:rFonts w:ascii="DFKai-SB" w:eastAsia="DFKai-SB" w:hAnsi="DFKai-SB" w:cs="Courier New" w:hint="eastAsia"/>
          <w:lang w:eastAsia="zh-TW"/>
        </w:rPr>
        <w:t xml:space="preserve">  </w:t>
      </w:r>
      <w:r w:rsidRPr="00380A5F">
        <w:rPr>
          <w:rFonts w:ascii="DFKai-SB" w:eastAsia="DFKai-SB" w:hAnsi="DFKai-SB"/>
          <w:b/>
          <w:lang w:eastAsia="zh-TW"/>
        </w:rPr>
        <w:t>他的臣僕</w:t>
      </w:r>
      <w:r w:rsidR="001419CB">
        <w:rPr>
          <w:rFonts w:ascii="DFKai-SB" w:eastAsia="DFKai-SB" w:hAnsi="DFKai-SB"/>
          <w:b/>
          <w:lang w:eastAsia="zh-TW"/>
        </w:rPr>
        <w:t>：</w:t>
      </w:r>
      <w:r w:rsidRPr="00380A5F">
        <w:rPr>
          <w:rFonts w:ascii="DFKai-SB" w:eastAsia="DFKai-SB" w:hAnsi="DFKai-SB"/>
          <w:lang w:eastAsia="zh-TW"/>
        </w:rPr>
        <w:t>王對他的臣民握有生死之權，並且在近東的大多數國家中，百姓主要是為了國王的利益存在，王可以任意待他們。百姓不僅要供應王室的需要，還要供給他財物</w:t>
      </w:r>
      <w:r w:rsidR="001419CB">
        <w:rPr>
          <w:rFonts w:ascii="DFKai-SB" w:eastAsia="DFKai-SB" w:hAnsi="DFKai-SB"/>
          <w:lang w:eastAsia="zh-TW"/>
        </w:rPr>
        <w:t>，</w:t>
      </w:r>
      <w:r w:rsidRPr="00380A5F">
        <w:rPr>
          <w:rFonts w:ascii="DFKai-SB" w:eastAsia="DFKai-SB" w:hAnsi="DFKai-SB"/>
          <w:lang w:eastAsia="zh-TW"/>
        </w:rPr>
        <w:t>使他的親信富足，無論是他的妻妾還是民事</w:t>
      </w:r>
      <w:r w:rsidR="00425F17">
        <w:rPr>
          <w:rFonts w:ascii="DFKai-SB" w:eastAsia="DFKai-SB" w:hAnsi="DFKai-SB"/>
          <w:lang w:eastAsia="zh-TW"/>
        </w:rPr>
        <w:t>、</w:t>
      </w:r>
      <w:r w:rsidRPr="00380A5F">
        <w:rPr>
          <w:rFonts w:ascii="DFKai-SB" w:eastAsia="DFKai-SB" w:hAnsi="DFKai-SB"/>
          <w:lang w:eastAsia="zh-TW"/>
        </w:rPr>
        <w:t>軍事官員。</w:t>
      </w:r>
    </w:p>
    <w:p w:rsidR="001419CB" w:rsidRDefault="00CC3E16" w:rsidP="00C432AD">
      <w:pPr>
        <w:adjustRightInd w:val="0"/>
        <w:snapToGrid w:val="0"/>
        <w:ind w:left="720" w:hangingChars="300" w:hanging="720"/>
        <w:rPr>
          <w:rFonts w:ascii="DFKai-SB" w:eastAsia="DFKai-SB" w:hAnsi="DFKai-SB" w:cs="MingLiU" w:hint="eastAsia"/>
          <w:noProof w:val="0"/>
          <w:kern w:val="0"/>
          <w:lang w:eastAsia="zh-TW"/>
        </w:rPr>
      </w:pPr>
      <w:r w:rsidRPr="00380A5F">
        <w:rPr>
          <w:rFonts w:ascii="DFKai-SB" w:eastAsia="DFKai-SB" w:hAnsi="DFKai-SB" w:cs="Courier New" w:hint="eastAsia"/>
          <w:lang w:eastAsia="zh-TW"/>
        </w:rPr>
        <w:t>8:15</w:t>
      </w:r>
      <w:r w:rsidR="001419CB">
        <w:rPr>
          <w:rFonts w:ascii="DFKai-SB" w:eastAsia="DFKai-SB" w:hAnsi="DFKai-SB" w:cs="Courier New" w:hint="eastAsia"/>
          <w:lang w:eastAsia="zh-TW"/>
        </w:rPr>
        <w:t xml:space="preserve">  </w:t>
      </w:r>
      <w:r w:rsidRPr="001419CB">
        <w:rPr>
          <w:rFonts w:ascii="DFKai-SB" w:eastAsia="DFKai-SB" w:hAnsi="DFKai-SB" w:cs="MingLiU"/>
          <w:b/>
          <w:noProof w:val="0"/>
          <w:kern w:val="0"/>
          <w:lang w:eastAsia="zh-TW"/>
        </w:rPr>
        <w:t>十分之一</w:t>
      </w:r>
      <w:r w:rsidR="001419CB" w:rsidRPr="001419CB">
        <w:rPr>
          <w:rFonts w:ascii="DFKai-SB" w:eastAsia="DFKai-SB" w:hAnsi="DFKai-SB" w:cs="MingLiU"/>
          <w:b/>
          <w:noProof w:val="0"/>
          <w:kern w:val="0"/>
          <w:lang w:eastAsia="zh-TW"/>
        </w:rPr>
        <w:t>：</w:t>
      </w:r>
      <w:r w:rsidRPr="00380A5F">
        <w:rPr>
          <w:rFonts w:ascii="DFKai-SB" w:eastAsia="DFKai-SB" w:hAnsi="DFKai-SB" w:cs="MingLiU"/>
          <w:noProof w:val="0"/>
          <w:kern w:val="0"/>
          <w:lang w:eastAsia="zh-TW"/>
        </w:rPr>
        <w:t>君王所拿取的稅金跟以色列人繳交給神的十一奉獻相當。</w:t>
      </w:r>
      <w:r w:rsidRPr="001419CB">
        <w:rPr>
          <w:rFonts w:ascii="DFKai-SB" w:eastAsia="DFKai-SB" w:hAnsi="DFKai-SB" w:cs="MingLiU"/>
          <w:b/>
          <w:noProof w:val="0"/>
          <w:kern w:val="0"/>
          <w:lang w:eastAsia="zh-TW"/>
        </w:rPr>
        <w:t>太監：</w:t>
      </w:r>
      <w:r w:rsidRPr="00380A5F">
        <w:rPr>
          <w:rFonts w:ascii="DFKai-SB" w:eastAsia="DFKai-SB" w:hAnsi="DFKai-SB" w:cs="MingLiU"/>
          <w:noProof w:val="0"/>
          <w:kern w:val="0"/>
          <w:lang w:eastAsia="zh-TW"/>
        </w:rPr>
        <w:t>是來自亞述的外來語，意思是「為了職務緣故被閹割的官員」。</w:t>
      </w:r>
    </w:p>
    <w:p w:rsidR="00771E0D" w:rsidRPr="00380A5F" w:rsidRDefault="00CC3E16" w:rsidP="00C432AD">
      <w:pPr>
        <w:adjustRightInd w:val="0"/>
        <w:snapToGrid w:val="0"/>
        <w:ind w:left="720" w:hangingChars="300" w:hanging="720"/>
        <w:rPr>
          <w:rFonts w:ascii="DFKai-SB" w:eastAsia="DFKai-SB" w:hAnsi="DFKai-SB"/>
          <w:lang w:eastAsia="zh-TW"/>
        </w:rPr>
      </w:pPr>
      <w:r w:rsidRPr="00380A5F">
        <w:rPr>
          <w:rFonts w:ascii="DFKai-SB" w:eastAsia="DFKai-SB" w:hAnsi="DFKai-SB" w:cs="Courier New" w:hint="eastAsia"/>
          <w:lang w:eastAsia="zh-TW"/>
        </w:rPr>
        <w:t>8:18</w:t>
      </w:r>
      <w:r w:rsidR="001419CB">
        <w:rPr>
          <w:rFonts w:ascii="DFKai-SB" w:eastAsia="DFKai-SB" w:hAnsi="DFKai-SB" w:cs="Courier New" w:hint="eastAsia"/>
          <w:lang w:eastAsia="zh-TW"/>
        </w:rPr>
        <w:t xml:space="preserve"> </w:t>
      </w:r>
      <w:r w:rsidRPr="00380A5F">
        <w:rPr>
          <w:rFonts w:ascii="DFKai-SB" w:eastAsia="DFKai-SB" w:hAnsi="DFKai-SB"/>
          <w:lang w:eastAsia="zh-TW"/>
        </w:rPr>
        <w:t xml:space="preserve"> 由於以色列</w:t>
      </w:r>
      <w:r w:rsidR="001419CB">
        <w:rPr>
          <w:rFonts w:ascii="DFKai-SB" w:eastAsia="DFKai-SB" w:hAnsi="DFKai-SB"/>
          <w:lang w:eastAsia="zh-TW"/>
        </w:rPr>
        <w:t>人</w:t>
      </w:r>
      <w:r w:rsidRPr="00380A5F">
        <w:rPr>
          <w:rFonts w:ascii="DFKai-SB" w:eastAsia="DFKai-SB" w:hAnsi="DFKai-SB"/>
          <w:lang w:eastAsia="zh-TW"/>
        </w:rPr>
        <w:t>故意</w:t>
      </w:r>
      <w:r w:rsidR="001F45E1" w:rsidRPr="00380A5F">
        <w:rPr>
          <w:rFonts w:ascii="DFKai-SB" w:eastAsia="DFKai-SB" w:hAnsi="DFKai-SB"/>
          <w:lang w:eastAsia="zh-TW"/>
        </w:rPr>
        <w:t>任性拒絕</w:t>
      </w:r>
      <w:r w:rsidR="001419CB">
        <w:rPr>
          <w:rFonts w:ascii="DFKai-SB" w:eastAsia="DFKai-SB" w:hAnsi="DFKai-SB"/>
          <w:lang w:eastAsia="zh-TW"/>
        </w:rPr>
        <w:t>神</w:t>
      </w:r>
      <w:r w:rsidR="001F45E1" w:rsidRPr="00380A5F">
        <w:rPr>
          <w:rFonts w:ascii="DFKai-SB" w:eastAsia="DFKai-SB" w:hAnsi="DFKai-SB"/>
          <w:lang w:eastAsia="zh-TW"/>
        </w:rPr>
        <w:t>，所以</w:t>
      </w:r>
      <w:r w:rsidR="001419CB">
        <w:rPr>
          <w:rFonts w:ascii="DFKai-SB" w:eastAsia="DFKai-SB" w:hAnsi="DFKai-SB"/>
          <w:lang w:eastAsia="zh-TW"/>
        </w:rPr>
        <w:t>神</w:t>
      </w:r>
      <w:r w:rsidR="001F45E1" w:rsidRPr="00380A5F">
        <w:rPr>
          <w:rFonts w:ascii="DFKai-SB" w:eastAsia="DFKai-SB" w:hAnsi="DFKai-SB"/>
          <w:lang w:eastAsia="zh-TW"/>
        </w:rPr>
        <w:t>不回答。這與上下文是完全和諧一致的，因為撒</w:t>
      </w:r>
      <w:r w:rsidRPr="00380A5F">
        <w:rPr>
          <w:rFonts w:ascii="DFKai-SB" w:eastAsia="DFKai-SB" w:hAnsi="DFKai-SB"/>
          <w:lang w:eastAsia="zh-TW"/>
        </w:rPr>
        <w:t>8:7</w:t>
      </w:r>
      <w:r w:rsidR="001F45E1" w:rsidRPr="00380A5F">
        <w:rPr>
          <w:rFonts w:ascii="DFKai-SB" w:eastAsia="DFKai-SB" w:hAnsi="DFKai-SB"/>
          <w:lang w:eastAsia="zh-TW"/>
        </w:rPr>
        <w:t>肯定了</w:t>
      </w:r>
      <w:r w:rsidR="001419CB">
        <w:rPr>
          <w:rFonts w:ascii="DFKai-SB" w:eastAsia="DFKai-SB" w:hAnsi="DFKai-SB"/>
          <w:lang w:eastAsia="zh-TW"/>
        </w:rPr>
        <w:t>這</w:t>
      </w:r>
      <w:r w:rsidR="001F45E1" w:rsidRPr="00380A5F">
        <w:rPr>
          <w:rFonts w:ascii="DFKai-SB" w:eastAsia="DFKai-SB" w:hAnsi="DFKai-SB"/>
          <w:lang w:eastAsia="zh-TW"/>
        </w:rPr>
        <w:t>不是神</w:t>
      </w:r>
      <w:r w:rsidR="001F45E1" w:rsidRPr="00380A5F">
        <w:rPr>
          <w:rFonts w:ascii="DFKai-SB" w:eastAsia="DFKai-SB" w:hAnsi="DFKai-SB" w:hint="eastAsia"/>
          <w:lang w:eastAsia="zh-TW"/>
        </w:rPr>
        <w:t>的</w:t>
      </w:r>
      <w:r w:rsidR="001F45E1" w:rsidRPr="00380A5F">
        <w:rPr>
          <w:rFonts w:ascii="DFKai-SB" w:eastAsia="DFKai-SB" w:hAnsi="DFKai-SB"/>
          <w:lang w:eastAsia="zh-TW"/>
        </w:rPr>
        <w:t>計畫</w:t>
      </w:r>
      <w:r w:rsidRPr="00380A5F">
        <w:rPr>
          <w:rFonts w:ascii="DFKai-SB" w:eastAsia="DFKai-SB" w:hAnsi="DFKai-SB"/>
          <w:lang w:eastAsia="zh-TW"/>
        </w:rPr>
        <w:t>，而是以色列領袖們的計畫。</w:t>
      </w:r>
      <w:r w:rsidR="00D03BD6" w:rsidRPr="00380A5F">
        <w:rPr>
          <w:rFonts w:ascii="DFKai-SB" w:eastAsia="DFKai-SB" w:hAnsi="DFKai-SB" w:cs="Courier New"/>
          <w:lang w:eastAsia="zh-TW"/>
        </w:rPr>
        <w:t>神更提醒以色列人，有君王統治，他們的政府將會</w:t>
      </w:r>
      <w:r w:rsidR="00D03BD6" w:rsidRPr="00380A5F">
        <w:rPr>
          <w:rFonts w:ascii="DFKai-SB" w:eastAsia="DFKai-SB" w:hAnsi="DFKai-SB" w:cs="Courier New" w:hint="eastAsia"/>
          <w:lang w:eastAsia="zh-TW"/>
        </w:rPr>
        <w:t>面臨新的巨大改變</w:t>
      </w:r>
      <w:r w:rsidR="0010250E" w:rsidRPr="00380A5F">
        <w:rPr>
          <w:rFonts w:ascii="DFKai-SB" w:eastAsia="DFKai-SB" w:hAnsi="DFKai-SB"/>
          <w:lang w:eastAsia="zh-TW"/>
        </w:rPr>
        <w:t>。</w:t>
      </w:r>
      <w:r w:rsidR="00425F17">
        <w:rPr>
          <w:rFonts w:ascii="DFKai-SB" w:eastAsia="DFKai-SB" w:hAnsi="DFKai-SB" w:cs="Courier New"/>
          <w:lang w:eastAsia="zh-TW"/>
        </w:rPr>
        <w:t>在這些獨裁君主治理下，以色列人便失去</w:t>
      </w:r>
      <w:r w:rsidR="00771E0D" w:rsidRPr="00380A5F">
        <w:rPr>
          <w:rFonts w:ascii="DFKai-SB" w:eastAsia="DFKai-SB" w:hAnsi="DFKai-SB" w:cs="Courier New"/>
          <w:lang w:eastAsia="zh-TW"/>
        </w:rPr>
        <w:t>自由，更被君王所頒下的各項律令轄制</w:t>
      </w:r>
      <w:r w:rsidR="0010250E" w:rsidRPr="00380A5F">
        <w:rPr>
          <w:rFonts w:ascii="DFKai-SB" w:eastAsia="DFKai-SB" w:hAnsi="DFKai-SB" w:cs="Courier New"/>
          <w:lang w:eastAsia="zh-TW"/>
        </w:rPr>
        <w:t>。</w:t>
      </w:r>
      <w:r w:rsidR="001F45E1" w:rsidRPr="00380A5F">
        <w:rPr>
          <w:rFonts w:ascii="DFKai-SB" w:eastAsia="DFKai-SB" w:hAnsi="DFKai-SB" w:cs="Courier New" w:hint="eastAsia"/>
          <w:lang w:eastAsia="zh-TW"/>
        </w:rPr>
        <w:t>神要</w:t>
      </w:r>
      <w:r w:rsidR="001F45E1" w:rsidRPr="00380A5F">
        <w:rPr>
          <w:rFonts w:ascii="DFKai-SB" w:eastAsia="DFKai-SB" w:hAnsi="DFKai-SB"/>
          <w:lang w:eastAsia="zh-TW"/>
        </w:rPr>
        <w:t>撒母耳</w:t>
      </w:r>
      <w:r w:rsidR="00D03BD6" w:rsidRPr="00380A5F">
        <w:rPr>
          <w:rFonts w:ascii="DFKai-SB" w:eastAsia="DFKai-SB" w:hAnsi="DFKai-SB" w:hint="eastAsia"/>
          <w:lang w:eastAsia="zh-TW"/>
        </w:rPr>
        <w:t>向百姓</w:t>
      </w:r>
      <w:r w:rsidR="001F45E1" w:rsidRPr="00380A5F">
        <w:rPr>
          <w:rFonts w:ascii="DFKai-SB" w:eastAsia="DFKai-SB" w:hAnsi="DFKai-SB"/>
          <w:lang w:eastAsia="zh-TW"/>
        </w:rPr>
        <w:t>警告</w:t>
      </w:r>
      <w:r w:rsidR="001419CB">
        <w:rPr>
          <w:rFonts w:ascii="DFKai-SB" w:eastAsia="DFKai-SB" w:hAnsi="DFKai-SB"/>
          <w:lang w:eastAsia="zh-TW"/>
        </w:rPr>
        <w:t>，</w:t>
      </w:r>
      <w:r w:rsidR="001F45E1" w:rsidRPr="00380A5F">
        <w:rPr>
          <w:rFonts w:ascii="DFKai-SB" w:eastAsia="DFKai-SB" w:hAnsi="DFKai-SB"/>
          <w:lang w:eastAsia="zh-TW"/>
        </w:rPr>
        <w:t>人立君主政權可能引致的惡果：苛捐雜稅、服苦徭役、強徵入伍，財產充公及剝奪自由。這些警告不久在所羅門統治的時候就開始應驗了（參</w:t>
      </w:r>
      <w:r w:rsidR="00425F17">
        <w:rPr>
          <w:rFonts w:ascii="DFKai-SB" w:eastAsia="DFKai-SB" w:hAnsi="DFKai-SB"/>
          <w:lang w:eastAsia="zh-TW"/>
        </w:rPr>
        <w:t xml:space="preserve"> </w:t>
      </w:r>
      <w:r w:rsidR="001F45E1" w:rsidRPr="00380A5F">
        <w:rPr>
          <w:rFonts w:ascii="DFKai-SB" w:eastAsia="DFKai-SB" w:hAnsi="DFKai-SB"/>
          <w:lang w:eastAsia="zh-TW"/>
        </w:rPr>
        <w:t>王上4:21-28; 5:13-18; 12:1-15）。</w:t>
      </w:r>
    </w:p>
    <w:p w:rsidR="008B1172" w:rsidRPr="00380A5F" w:rsidRDefault="008B1172" w:rsidP="00C432AD">
      <w:pPr>
        <w:adjustRightInd w:val="0"/>
        <w:snapToGrid w:val="0"/>
        <w:rPr>
          <w:rFonts w:ascii="DFKai-SB" w:eastAsia="DFKai-SB" w:hAnsi="DFKai-SB" w:hint="eastAsia"/>
          <w:b/>
          <w:lang w:eastAsia="zh-TW"/>
        </w:rPr>
      </w:pPr>
    </w:p>
    <w:p w:rsidR="00441DB1" w:rsidRPr="00380A5F" w:rsidRDefault="00EC2D49" w:rsidP="00C432AD">
      <w:pPr>
        <w:adjustRightInd w:val="0"/>
        <w:snapToGrid w:val="0"/>
        <w:rPr>
          <w:rFonts w:ascii="DFKai-SB" w:eastAsia="DFKai-SB" w:hAnsi="DFKai-SB"/>
          <w:b/>
          <w:lang w:eastAsia="zh-TW"/>
        </w:rPr>
      </w:pPr>
      <w:r w:rsidRPr="00380A5F">
        <w:rPr>
          <w:rFonts w:ascii="DFKai-SB" w:eastAsia="DFKai-SB" w:hAnsi="DFKai-SB" w:hint="eastAsia"/>
          <w:b/>
          <w:lang w:eastAsia="zh-TW"/>
        </w:rPr>
        <w:t>【問題】</w:t>
      </w:r>
      <w:r w:rsidR="00DB0865" w:rsidRPr="00380A5F">
        <w:rPr>
          <w:rFonts w:ascii="DFKai-SB" w:eastAsia="DFKai-SB" w:hAnsi="DFKai-SB" w:hint="eastAsia"/>
          <w:b/>
          <w:lang w:eastAsia="zh-TW"/>
        </w:rPr>
        <w:t>撒母耳已經按照神的指示將立君主政體的惡果警告百姓</w:t>
      </w:r>
      <w:r w:rsidR="0010250E" w:rsidRPr="00380A5F">
        <w:rPr>
          <w:rFonts w:ascii="DFKai-SB" w:eastAsia="DFKai-SB" w:hAnsi="DFKai-SB" w:hint="eastAsia"/>
          <w:b/>
          <w:lang w:eastAsia="zh-TW"/>
        </w:rPr>
        <w:t>，</w:t>
      </w:r>
      <w:r w:rsidR="00DB0865" w:rsidRPr="00380A5F">
        <w:rPr>
          <w:rFonts w:ascii="DFKai-SB" w:eastAsia="DFKai-SB" w:hAnsi="DFKai-SB" w:hint="eastAsia"/>
          <w:b/>
          <w:lang w:eastAsia="zh-TW"/>
        </w:rPr>
        <w:t>為何百姓仍堅持要立王治理他們</w:t>
      </w:r>
      <w:r w:rsidR="0010250E" w:rsidRPr="00380A5F">
        <w:rPr>
          <w:rFonts w:ascii="DFKai-SB" w:eastAsia="DFKai-SB" w:hAnsi="DFKai-SB" w:hint="eastAsia"/>
          <w:b/>
          <w:lang w:eastAsia="zh-TW"/>
        </w:rPr>
        <w:t>？</w:t>
      </w:r>
      <w:r w:rsidR="007F6DBD" w:rsidRPr="00380A5F">
        <w:rPr>
          <w:rFonts w:ascii="DFKai-SB" w:eastAsia="DFKai-SB" w:hAnsi="DFKai-SB" w:hint="eastAsia"/>
          <w:b/>
          <w:lang w:eastAsia="zh-TW"/>
        </w:rPr>
        <w:t>他們真正的錯誤是</w:t>
      </w:r>
      <w:r w:rsidR="001419CB">
        <w:rPr>
          <w:rFonts w:ascii="DFKai-SB" w:eastAsia="DFKai-SB" w:hAnsi="DFKai-SB" w:hint="eastAsia"/>
          <w:b/>
          <w:lang w:eastAsia="zh-TW"/>
        </w:rPr>
        <w:t>什麼</w:t>
      </w:r>
      <w:r w:rsidR="0010250E" w:rsidRPr="00380A5F">
        <w:rPr>
          <w:rFonts w:ascii="DFKai-SB" w:eastAsia="DFKai-SB" w:hAnsi="DFKai-SB" w:hint="eastAsia"/>
          <w:b/>
          <w:lang w:eastAsia="zh-TW"/>
        </w:rPr>
        <w:t>？</w:t>
      </w:r>
    </w:p>
    <w:p w:rsidR="007F6DBD" w:rsidRPr="00380A5F" w:rsidRDefault="004902F9" w:rsidP="00C432AD">
      <w:pPr>
        <w:adjustRightInd w:val="0"/>
        <w:snapToGrid w:val="0"/>
        <w:rPr>
          <w:rFonts w:ascii="DFKai-SB" w:eastAsia="DFKai-SB" w:hAnsi="DFKai-SB" w:hint="eastAsia"/>
          <w:color w:val="000000"/>
          <w:lang w:eastAsia="zh-TW"/>
        </w:rPr>
      </w:pPr>
      <w:r w:rsidRPr="001419CB">
        <w:rPr>
          <w:rFonts w:ascii="DFKai-SB" w:eastAsia="DFKai-SB" w:hAnsi="DFKai-SB" w:hint="eastAsia"/>
          <w:lang w:eastAsia="zh-TW"/>
        </w:rPr>
        <w:t>參考答案</w:t>
      </w:r>
      <w:r w:rsidR="001419CB" w:rsidRPr="001419CB">
        <w:rPr>
          <w:rFonts w:ascii="DFKai-SB" w:eastAsia="DFKai-SB" w:hAnsi="DFKai-SB" w:hint="eastAsia"/>
          <w:lang w:eastAsia="zh-TW"/>
        </w:rPr>
        <w:t>：</w:t>
      </w:r>
      <w:r w:rsidRPr="00380A5F">
        <w:rPr>
          <w:rFonts w:ascii="DFKai-SB" w:eastAsia="DFKai-SB" w:hAnsi="DFKai-SB" w:cs="DFKai-SB"/>
          <w:color w:val="000000"/>
          <w:lang w:eastAsia="zh-TW"/>
        </w:rPr>
        <w:t>以色列的領袖堅信他們需要</w:t>
      </w:r>
      <w:r w:rsidR="00425F17">
        <w:rPr>
          <w:rFonts w:ascii="DFKai-SB" w:eastAsia="DFKai-SB" w:hAnsi="DFKai-SB" w:cs="DFKai-SB"/>
          <w:color w:val="000000"/>
          <w:lang w:eastAsia="zh-TW"/>
        </w:rPr>
        <w:t>政治</w:t>
      </w:r>
      <w:r w:rsidRPr="00380A5F">
        <w:rPr>
          <w:rFonts w:ascii="DFKai-SB" w:eastAsia="DFKai-SB" w:hAnsi="DFKai-SB" w:cs="DFKai-SB"/>
          <w:color w:val="000000"/>
          <w:lang w:eastAsia="zh-TW"/>
        </w:rPr>
        <w:t>元首，有統治眾支派的中央權柄，有常備軍隊供他指揮</w:t>
      </w:r>
      <w:r w:rsidR="0010250E" w:rsidRPr="00380A5F">
        <w:rPr>
          <w:rFonts w:ascii="DFKai-SB" w:eastAsia="DFKai-SB" w:hAnsi="DFKai-SB" w:cs="DFKai-SB"/>
          <w:color w:val="000000"/>
          <w:lang w:eastAsia="zh-TW"/>
        </w:rPr>
        <w:t>。</w:t>
      </w:r>
      <w:r w:rsidRPr="00380A5F">
        <w:rPr>
          <w:rFonts w:ascii="DFKai-SB" w:eastAsia="DFKai-SB" w:hAnsi="DFKai-SB" w:cs="DFKai-SB"/>
          <w:color w:val="000000"/>
          <w:lang w:eastAsia="zh-TW"/>
        </w:rPr>
        <w:t>他們</w:t>
      </w:r>
      <w:r w:rsidR="005A503E" w:rsidRPr="00380A5F">
        <w:rPr>
          <w:rFonts w:ascii="DFKai-SB" w:eastAsia="DFKai-SB" w:hAnsi="DFKai-SB" w:cs="DFKai-SB" w:hint="eastAsia"/>
          <w:color w:val="000000"/>
          <w:lang w:eastAsia="zh-TW"/>
        </w:rPr>
        <w:t>原是處在支派鬆散</w:t>
      </w:r>
      <w:r w:rsidR="00425F17">
        <w:rPr>
          <w:rFonts w:ascii="DFKai-SB" w:eastAsia="DFKai-SB" w:hAnsi="DFKai-SB" w:cs="DFKai-SB" w:hint="eastAsia"/>
          <w:color w:val="000000"/>
          <w:lang w:eastAsia="zh-TW"/>
        </w:rPr>
        <w:t>、</w:t>
      </w:r>
      <w:r w:rsidR="005A503E" w:rsidRPr="00380A5F">
        <w:rPr>
          <w:rFonts w:ascii="DFKai-SB" w:eastAsia="DFKai-SB" w:hAnsi="DFKai-SB" w:cs="DFKai-SB" w:hint="eastAsia"/>
          <w:color w:val="000000"/>
          <w:lang w:eastAsia="zh-TW"/>
        </w:rPr>
        <w:t>組織零散的景況</w:t>
      </w:r>
      <w:r w:rsidR="0010250E" w:rsidRPr="00380A5F">
        <w:rPr>
          <w:rFonts w:ascii="DFKai-SB" w:eastAsia="DFKai-SB" w:hAnsi="DFKai-SB" w:cs="DFKai-SB" w:hint="eastAsia"/>
          <w:color w:val="000000"/>
          <w:lang w:eastAsia="zh-TW"/>
        </w:rPr>
        <w:t>，</w:t>
      </w:r>
      <w:r w:rsidR="00425F17">
        <w:rPr>
          <w:rFonts w:ascii="DFKai-SB" w:eastAsia="DFKai-SB" w:hAnsi="DFKai-SB" w:cs="DFKai-SB" w:hint="eastAsia"/>
          <w:color w:val="000000"/>
          <w:lang w:eastAsia="zh-TW"/>
        </w:rPr>
        <w:t>他們認為這種</w:t>
      </w:r>
      <w:r w:rsidRPr="00380A5F">
        <w:rPr>
          <w:rFonts w:ascii="DFKai-SB" w:eastAsia="DFKai-SB" w:hAnsi="DFKai-SB" w:cs="DFKai-SB"/>
          <w:color w:val="000000"/>
          <w:lang w:eastAsia="zh-TW"/>
        </w:rPr>
        <w:t>支派聯盟的組織，使他們在軍事上處於不利的境地</w:t>
      </w:r>
      <w:r w:rsidR="0010250E" w:rsidRPr="00380A5F">
        <w:rPr>
          <w:rFonts w:ascii="DFKai-SB" w:eastAsia="DFKai-SB" w:hAnsi="DFKai-SB" w:cs="DFKai-SB"/>
          <w:color w:val="000000"/>
          <w:lang w:eastAsia="zh-TW"/>
        </w:rPr>
        <w:t>。</w:t>
      </w:r>
      <w:r w:rsidR="00425F17">
        <w:rPr>
          <w:rFonts w:ascii="DFKai-SB" w:eastAsia="DFKai-SB" w:hAnsi="DFKai-SB" w:cs="DFKai-SB"/>
          <w:color w:val="000000"/>
          <w:lang w:eastAsia="zh-TW"/>
        </w:rPr>
        <w:t>如果有</w:t>
      </w:r>
      <w:r w:rsidRPr="00380A5F">
        <w:rPr>
          <w:rFonts w:ascii="DFKai-SB" w:eastAsia="DFKai-SB" w:hAnsi="DFKai-SB" w:cs="DFKai-SB"/>
          <w:color w:val="000000"/>
          <w:lang w:eastAsia="zh-TW"/>
        </w:rPr>
        <w:t>君王率領受過訓練的常備軍，</w:t>
      </w:r>
      <w:r w:rsidR="00425F17">
        <w:rPr>
          <w:rFonts w:ascii="DFKai-SB" w:eastAsia="DFKai-SB" w:hAnsi="DFKai-SB" w:cs="DFKai-SB"/>
          <w:color w:val="000000"/>
          <w:lang w:eastAsia="zh-TW"/>
        </w:rPr>
        <w:t>才</w:t>
      </w:r>
      <w:r w:rsidRPr="00380A5F">
        <w:rPr>
          <w:rFonts w:ascii="DFKai-SB" w:eastAsia="DFKai-SB" w:hAnsi="DFKai-SB" w:cs="DFKai-SB"/>
          <w:color w:val="000000"/>
          <w:lang w:eastAsia="zh-TW"/>
        </w:rPr>
        <w:t>能夠挽回劣勢，保障國土。他們</w:t>
      </w:r>
      <w:r w:rsidR="005A503E" w:rsidRPr="00380A5F">
        <w:rPr>
          <w:rFonts w:ascii="DFKai-SB" w:eastAsia="DFKai-SB" w:hAnsi="DFKai-SB" w:cs="DFKai-SB" w:hint="eastAsia"/>
          <w:color w:val="000000"/>
          <w:lang w:eastAsia="zh-TW"/>
        </w:rPr>
        <w:t>並未經歷到君王統治的不自由與剝奪</w:t>
      </w:r>
      <w:r w:rsidR="0010250E" w:rsidRPr="00380A5F">
        <w:rPr>
          <w:rFonts w:ascii="DFKai-SB" w:eastAsia="DFKai-SB" w:hAnsi="DFKai-SB" w:cs="DFKai-SB" w:hint="eastAsia"/>
          <w:color w:val="000000"/>
          <w:lang w:eastAsia="zh-TW"/>
        </w:rPr>
        <w:t>，</w:t>
      </w:r>
      <w:r w:rsidR="005A503E" w:rsidRPr="00380A5F">
        <w:rPr>
          <w:rFonts w:ascii="DFKai-SB" w:eastAsia="DFKai-SB" w:hAnsi="DFKai-SB" w:cs="DFKai-SB" w:hint="eastAsia"/>
          <w:color w:val="000000"/>
          <w:lang w:eastAsia="zh-TW"/>
        </w:rPr>
        <w:t>且將國</w:t>
      </w:r>
      <w:r w:rsidR="00D277EB" w:rsidRPr="00380A5F">
        <w:rPr>
          <w:rFonts w:ascii="DFKai-SB" w:eastAsia="DFKai-SB" w:hAnsi="DFKai-SB" w:cs="DFKai-SB" w:hint="eastAsia"/>
          <w:color w:val="000000"/>
          <w:lang w:eastAsia="zh-TW"/>
        </w:rPr>
        <w:t>家的問</w:t>
      </w:r>
      <w:r w:rsidRPr="00380A5F">
        <w:rPr>
          <w:rFonts w:ascii="DFKai-SB" w:eastAsia="DFKai-SB" w:hAnsi="DFKai-SB" w:cs="DFKai-SB"/>
          <w:color w:val="000000"/>
          <w:lang w:eastAsia="zh-TW"/>
        </w:rPr>
        <w:t>題視作政治問題，因此亦尋求政治解答。</w:t>
      </w:r>
      <w:r w:rsidR="00D277EB" w:rsidRPr="00380A5F">
        <w:rPr>
          <w:rFonts w:ascii="DFKai-SB" w:eastAsia="DFKai-SB" w:hAnsi="DFKai-SB" w:cs="DFKai-SB"/>
          <w:color w:val="000000"/>
          <w:lang w:eastAsia="zh-TW"/>
        </w:rPr>
        <w:t>撒母耳試圖給他們澄清的，是他們的問題不是政治而是屬靈的問題</w:t>
      </w:r>
      <w:r w:rsidR="0010250E" w:rsidRPr="00380A5F">
        <w:rPr>
          <w:rFonts w:ascii="DFKai-SB" w:eastAsia="DFKai-SB" w:hAnsi="DFKai-SB" w:cs="DFKai-SB"/>
          <w:color w:val="000000"/>
          <w:lang w:eastAsia="zh-TW"/>
        </w:rPr>
        <w:t>。</w:t>
      </w:r>
      <w:r w:rsidR="00D277EB" w:rsidRPr="00380A5F">
        <w:rPr>
          <w:rFonts w:ascii="DFKai-SB" w:eastAsia="DFKai-SB" w:hAnsi="DFKai-SB" w:cs="DFKai-SB"/>
          <w:color w:val="000000"/>
          <w:lang w:eastAsia="zh-TW"/>
        </w:rPr>
        <w:t>沒有屬靈的答案，單有政治的答案是不能解決問題的。</w:t>
      </w:r>
      <w:r w:rsidR="007F6DBD" w:rsidRPr="00380A5F">
        <w:rPr>
          <w:rFonts w:ascii="DFKai-SB" w:eastAsia="DFKai-SB" w:hAnsi="DFKai-SB"/>
          <w:color w:val="000000"/>
          <w:lang w:eastAsia="zh-TW"/>
        </w:rPr>
        <w:t>當以色列再三尋求耶和華的忠告時，祂就</w:t>
      </w:r>
      <w:r w:rsidR="00425F17">
        <w:rPr>
          <w:rFonts w:ascii="DFKai-SB" w:eastAsia="DFKai-SB" w:hAnsi="DFKai-SB"/>
          <w:color w:val="000000"/>
          <w:lang w:eastAsia="zh-TW"/>
        </w:rPr>
        <w:t>奇蹟</w:t>
      </w:r>
      <w:r w:rsidR="007F6DBD" w:rsidRPr="00380A5F">
        <w:rPr>
          <w:rFonts w:ascii="DFKai-SB" w:eastAsia="DFKai-SB" w:hAnsi="DFKai-SB"/>
          <w:color w:val="000000"/>
          <w:lang w:eastAsia="zh-TW"/>
        </w:rPr>
        <w:t>般地保護他們脫離了敵人的攻擊（見撒上7:10；書10:11等等）</w:t>
      </w:r>
      <w:r w:rsidR="0010250E" w:rsidRPr="00380A5F">
        <w:rPr>
          <w:rFonts w:ascii="DFKai-SB" w:eastAsia="DFKai-SB" w:hAnsi="DFKai-SB"/>
          <w:color w:val="000000"/>
          <w:lang w:eastAsia="zh-TW"/>
        </w:rPr>
        <w:t>。</w:t>
      </w:r>
      <w:r w:rsidR="007F6DBD" w:rsidRPr="00380A5F">
        <w:rPr>
          <w:rFonts w:ascii="DFKai-SB" w:eastAsia="DFKai-SB" w:hAnsi="DFKai-SB"/>
          <w:color w:val="000000"/>
          <w:lang w:eastAsia="zh-TW"/>
        </w:rPr>
        <w:t>但是</w:t>
      </w:r>
      <w:r w:rsidR="0010250E" w:rsidRPr="00380A5F">
        <w:rPr>
          <w:rFonts w:ascii="DFKai-SB" w:eastAsia="DFKai-SB" w:hAnsi="DFKai-SB" w:hint="eastAsia"/>
          <w:color w:val="000000"/>
          <w:lang w:eastAsia="zh-TW"/>
        </w:rPr>
        <w:t>，</w:t>
      </w:r>
      <w:r w:rsidR="007F6DBD" w:rsidRPr="00380A5F">
        <w:rPr>
          <w:rFonts w:ascii="DFKai-SB" w:eastAsia="DFKai-SB" w:hAnsi="DFKai-SB"/>
          <w:color w:val="000000"/>
          <w:lang w:eastAsia="zh-TW"/>
        </w:rPr>
        <w:t>長老們拒絕神作神權政治至高無上的主</w:t>
      </w:r>
      <w:r w:rsidR="0010250E" w:rsidRPr="00380A5F">
        <w:rPr>
          <w:rFonts w:ascii="DFKai-SB" w:eastAsia="DFKai-SB" w:hAnsi="DFKai-SB" w:hint="eastAsia"/>
          <w:color w:val="000000"/>
          <w:lang w:eastAsia="zh-TW"/>
        </w:rPr>
        <w:t>，</w:t>
      </w:r>
      <w:r w:rsidR="003F77F0" w:rsidRPr="00380A5F">
        <w:rPr>
          <w:rFonts w:ascii="DFKai-SB" w:eastAsia="DFKai-SB" w:hAnsi="DFKai-SB" w:hint="eastAsia"/>
          <w:color w:val="000000"/>
          <w:lang w:eastAsia="zh-TW"/>
        </w:rPr>
        <w:t>卻</w:t>
      </w:r>
      <w:r w:rsidR="007F6DBD" w:rsidRPr="00380A5F">
        <w:rPr>
          <w:rFonts w:ascii="DFKai-SB" w:eastAsia="DFKai-SB" w:hAnsi="DFKai-SB"/>
          <w:color w:val="000000"/>
          <w:lang w:eastAsia="zh-TW"/>
        </w:rPr>
        <w:t>選擇一種世襲君主制</w:t>
      </w:r>
      <w:r w:rsidR="0010250E" w:rsidRPr="00380A5F">
        <w:rPr>
          <w:rFonts w:ascii="DFKai-SB" w:eastAsia="DFKai-SB" w:hAnsi="DFKai-SB" w:hint="eastAsia"/>
          <w:color w:val="000000"/>
          <w:lang w:eastAsia="zh-TW"/>
        </w:rPr>
        <w:t>，</w:t>
      </w:r>
      <w:r w:rsidR="007F6DBD" w:rsidRPr="00380A5F">
        <w:rPr>
          <w:rFonts w:ascii="DFKai-SB" w:eastAsia="DFKai-SB" w:hAnsi="DFKai-SB"/>
          <w:color w:val="000000"/>
          <w:lang w:eastAsia="zh-TW"/>
        </w:rPr>
        <w:t>他們錯誤地把自己的軍事失敗和受壓迫時期歸結於政府的形式而不是他們自己的邪惡行徑。</w:t>
      </w:r>
    </w:p>
    <w:p w:rsidR="004902F9" w:rsidRPr="00380A5F" w:rsidRDefault="004902F9" w:rsidP="00C432AD">
      <w:pPr>
        <w:pStyle w:val="HTML"/>
        <w:adjustRightInd w:val="0"/>
        <w:snapToGrid w:val="0"/>
        <w:jc w:val="both"/>
        <w:rPr>
          <w:rFonts w:ascii="DFKai-SB" w:eastAsia="DFKai-SB" w:hAnsi="DFKai-SB" w:hint="eastAsia"/>
          <w:lang w:eastAsia="zh-TW"/>
        </w:rPr>
      </w:pPr>
    </w:p>
    <w:p w:rsidR="001F45E1" w:rsidRPr="001419CB" w:rsidRDefault="001F45E1" w:rsidP="00AF7A93">
      <w:pPr>
        <w:pStyle w:val="HTML"/>
        <w:adjustRightInd w:val="0"/>
        <w:snapToGrid w:val="0"/>
        <w:jc w:val="center"/>
        <w:rPr>
          <w:rFonts w:ascii="DFKai-SB" w:eastAsia="DFKai-SB" w:hAnsi="DFKai-SB" w:cs="MingLiU"/>
          <w:b/>
          <w:lang w:val="en-US" w:eastAsia="zh-TW"/>
        </w:rPr>
      </w:pPr>
      <w:r w:rsidRPr="001419CB">
        <w:rPr>
          <w:rFonts w:ascii="DFKai-SB" w:eastAsia="DFKai-SB" w:hAnsi="DFKai-SB" w:hint="eastAsia"/>
          <w:b/>
          <w:lang w:eastAsia="zh-TW"/>
        </w:rPr>
        <w:t>三</w:t>
      </w:r>
      <w:r w:rsidRPr="001419CB">
        <w:rPr>
          <w:rFonts w:ascii="DFKai-SB" w:eastAsia="DFKai-SB" w:hAnsi="DFKai-SB"/>
          <w:b/>
          <w:lang w:eastAsia="zh-TW"/>
        </w:rPr>
        <w:t xml:space="preserve">. </w:t>
      </w:r>
      <w:r w:rsidRPr="001419CB">
        <w:rPr>
          <w:rFonts w:ascii="DFKai-SB" w:eastAsia="DFKai-SB" w:hAnsi="DFKai-SB" w:hint="eastAsia"/>
          <w:b/>
          <w:lang w:eastAsia="zh-TW"/>
        </w:rPr>
        <w:t>神應允</w:t>
      </w:r>
      <w:r w:rsidRPr="001419CB">
        <w:rPr>
          <w:rFonts w:ascii="DFKai-SB" w:eastAsia="DFKai-SB" w:hAnsi="DFKai-SB" w:cs="MingLiU"/>
          <w:b/>
          <w:lang w:val="en-US" w:eastAsia="zh-TW"/>
        </w:rPr>
        <w:t>以色列人立王</w:t>
      </w:r>
      <w:r w:rsidR="0010250E" w:rsidRPr="001419CB">
        <w:rPr>
          <w:rFonts w:ascii="DFKai-SB" w:eastAsia="DFKai-SB" w:hAnsi="DFKai-SB" w:cs="MingLiU" w:hint="eastAsia"/>
          <w:b/>
          <w:lang w:val="en-US" w:eastAsia="zh-TW"/>
        </w:rPr>
        <w:t>（</w:t>
      </w:r>
      <w:r w:rsidRPr="001419CB">
        <w:rPr>
          <w:rFonts w:ascii="DFKai-SB" w:eastAsia="DFKai-SB" w:hAnsi="DFKai-SB" w:cs="MingLiU" w:hint="eastAsia"/>
          <w:b/>
          <w:lang w:val="en-US" w:eastAsia="zh-TW"/>
        </w:rPr>
        <w:t>8:19-22</w:t>
      </w:r>
      <w:r w:rsidR="0010250E" w:rsidRPr="001419CB">
        <w:rPr>
          <w:rFonts w:ascii="DFKai-SB" w:eastAsia="DFKai-SB" w:hAnsi="DFKai-SB" w:cs="MingLiU" w:hint="eastAsia"/>
          <w:b/>
          <w:lang w:val="en-US" w:eastAsia="zh-TW"/>
        </w:rPr>
        <w:t>）</w:t>
      </w:r>
    </w:p>
    <w:p w:rsidR="00E96E40" w:rsidRPr="00380A5F" w:rsidRDefault="00E96E40" w:rsidP="00C432AD">
      <w:pPr>
        <w:adjustRightInd w:val="0"/>
        <w:snapToGrid w:val="0"/>
        <w:ind w:left="720" w:hangingChars="300" w:hanging="720"/>
        <w:rPr>
          <w:rFonts w:ascii="DFKai-SB" w:eastAsia="DFKai-SB" w:hAnsi="DFKai-SB" w:hint="eastAsia"/>
          <w:lang w:eastAsia="zh-TW"/>
        </w:rPr>
      </w:pPr>
    </w:p>
    <w:p w:rsidR="005C7DE2" w:rsidRPr="00380A5F" w:rsidRDefault="001F45E1" w:rsidP="00C432AD">
      <w:pPr>
        <w:adjustRightInd w:val="0"/>
        <w:snapToGrid w:val="0"/>
        <w:ind w:left="720" w:hangingChars="300" w:hanging="720"/>
        <w:rPr>
          <w:rFonts w:ascii="DFKai-SB" w:eastAsia="DFKai-SB" w:hAnsi="DFKai-SB" w:hint="eastAsia"/>
          <w:lang w:eastAsia="zh-TW"/>
        </w:rPr>
      </w:pPr>
      <w:r w:rsidRPr="00380A5F">
        <w:rPr>
          <w:rFonts w:ascii="DFKai-SB" w:eastAsia="DFKai-SB" w:hAnsi="DFKai-SB" w:hint="eastAsia"/>
          <w:lang w:eastAsia="zh-TW"/>
        </w:rPr>
        <w:t>8:19</w:t>
      </w:r>
      <w:r w:rsidR="008B1138" w:rsidRPr="00380A5F">
        <w:rPr>
          <w:rFonts w:ascii="DFKai-SB" w:eastAsia="DFKai-SB" w:hAnsi="DFKai-SB" w:hint="eastAsia"/>
          <w:lang w:eastAsia="zh-TW"/>
        </w:rPr>
        <w:t xml:space="preserve"> </w:t>
      </w:r>
      <w:r w:rsidR="001419CB">
        <w:rPr>
          <w:rFonts w:ascii="DFKai-SB" w:eastAsia="DFKai-SB" w:hAnsi="DFKai-SB" w:hint="eastAsia"/>
          <w:lang w:eastAsia="zh-TW"/>
        </w:rPr>
        <w:t xml:space="preserve"> </w:t>
      </w:r>
      <w:r w:rsidRPr="00425F17">
        <w:rPr>
          <w:rFonts w:ascii="DFKai-SB" w:eastAsia="DFKai-SB" w:hAnsi="DFKai-SB" w:cs="MingLiU" w:hint="eastAsia"/>
          <w:b/>
          <w:lang w:eastAsia="zh-TW"/>
        </w:rPr>
        <w:t>竟不肯聽：</w:t>
      </w:r>
      <w:r w:rsidRPr="00380A5F">
        <w:rPr>
          <w:rFonts w:ascii="DFKai-SB" w:eastAsia="DFKai-SB" w:hAnsi="DFKai-SB" w:cs="MingLiU" w:hint="eastAsia"/>
          <w:lang w:eastAsia="zh-TW"/>
        </w:rPr>
        <w:t>原文是「拒絕聽從」。</w:t>
      </w:r>
    </w:p>
    <w:p w:rsidR="001419CB" w:rsidRDefault="001F45E1" w:rsidP="00C432AD">
      <w:pPr>
        <w:adjustRightInd w:val="0"/>
        <w:snapToGrid w:val="0"/>
        <w:ind w:left="720" w:hangingChars="300" w:hanging="720"/>
        <w:rPr>
          <w:rFonts w:ascii="DFKai-SB" w:eastAsia="DFKai-SB" w:hAnsi="DFKai-SB" w:hint="eastAsia"/>
          <w:lang w:eastAsia="zh-TW"/>
        </w:rPr>
      </w:pPr>
      <w:r w:rsidRPr="00380A5F">
        <w:rPr>
          <w:rFonts w:ascii="DFKai-SB" w:eastAsia="DFKai-SB" w:hAnsi="DFKai-SB" w:hint="eastAsia"/>
          <w:lang w:eastAsia="zh-TW"/>
        </w:rPr>
        <w:t>8:20</w:t>
      </w:r>
      <w:r w:rsidR="008B1138" w:rsidRPr="00380A5F">
        <w:rPr>
          <w:rFonts w:ascii="DFKai-SB" w:eastAsia="DFKai-SB" w:hAnsi="DFKai-SB" w:hint="eastAsia"/>
          <w:lang w:eastAsia="zh-TW"/>
        </w:rPr>
        <w:t xml:space="preserve"> </w:t>
      </w:r>
      <w:r w:rsidR="001419CB">
        <w:rPr>
          <w:rFonts w:ascii="DFKai-SB" w:eastAsia="DFKai-SB" w:hAnsi="DFKai-SB" w:hint="eastAsia"/>
          <w:lang w:eastAsia="zh-TW"/>
        </w:rPr>
        <w:t xml:space="preserve"> </w:t>
      </w:r>
      <w:r w:rsidRPr="00425F17">
        <w:rPr>
          <w:rFonts w:ascii="DFKai-SB" w:eastAsia="DFKai-SB" w:hAnsi="DFKai-SB"/>
          <w:b/>
          <w:lang w:eastAsia="zh-TW"/>
        </w:rPr>
        <w:t>統領我們，為我們爭戰：</w:t>
      </w:r>
      <w:r w:rsidRPr="00380A5F">
        <w:rPr>
          <w:rFonts w:ascii="DFKai-SB" w:eastAsia="DFKai-SB" w:hAnsi="DFKai-SB" w:cs="MingLiU"/>
          <w:lang w:eastAsia="zh-TW"/>
        </w:rPr>
        <w:t>這本來是耶和華的工作，現在百姓希望王來執行。</w:t>
      </w:r>
      <w:r w:rsidR="0010250E" w:rsidRPr="00380A5F">
        <w:rPr>
          <w:rFonts w:ascii="DFKai-SB" w:eastAsia="DFKai-SB" w:hAnsi="DFKai-SB" w:cs="MingLiU" w:hint="eastAsia"/>
          <w:lang w:eastAsia="zh-TW"/>
        </w:rPr>
        <w:t>（</w:t>
      </w:r>
      <w:r w:rsidRPr="00380A5F">
        <w:rPr>
          <w:rFonts w:ascii="DFKai-SB" w:eastAsia="DFKai-SB" w:hAnsi="DFKai-SB" w:cs="MingLiU"/>
          <w:lang w:eastAsia="zh-TW"/>
        </w:rPr>
        <w:t>參</w:t>
      </w:r>
      <w:r w:rsidR="00425F17">
        <w:rPr>
          <w:rFonts w:ascii="DFKai-SB" w:eastAsia="DFKai-SB" w:hAnsi="DFKai-SB" w:cs="MingLiU"/>
          <w:lang w:eastAsia="zh-TW"/>
        </w:rPr>
        <w:t xml:space="preserve"> </w:t>
      </w:r>
      <w:r w:rsidR="00371109" w:rsidRPr="00380A5F">
        <w:rPr>
          <w:rFonts w:ascii="DFKai-SB" w:eastAsia="DFKai-SB" w:hAnsi="DFKai-SB" w:cs="MingLiU" w:hint="eastAsia"/>
          <w:lang w:eastAsia="zh-TW"/>
        </w:rPr>
        <w:t>申20:1-4</w:t>
      </w:r>
      <w:r w:rsidR="0010250E" w:rsidRPr="00380A5F">
        <w:rPr>
          <w:rFonts w:ascii="DFKai-SB" w:eastAsia="DFKai-SB" w:hAnsi="DFKai-SB" w:cs="MingLiU" w:hint="eastAsia"/>
          <w:lang w:eastAsia="zh-TW"/>
        </w:rPr>
        <w:t>，</w:t>
      </w:r>
      <w:r w:rsidR="00371109" w:rsidRPr="00380A5F">
        <w:rPr>
          <w:rFonts w:ascii="DFKai-SB" w:eastAsia="DFKai-SB" w:hAnsi="DFKai-SB" w:cs="MingLiU" w:hint="eastAsia"/>
          <w:lang w:eastAsia="zh-TW"/>
        </w:rPr>
        <w:t>出14:14</w:t>
      </w:r>
      <w:r w:rsidR="0010250E" w:rsidRPr="00380A5F">
        <w:rPr>
          <w:rFonts w:ascii="DFKai-SB" w:eastAsia="DFKai-SB" w:hAnsi="DFKai-SB" w:cs="MingLiU" w:hint="eastAsia"/>
          <w:lang w:eastAsia="zh-TW"/>
        </w:rPr>
        <w:t>）</w:t>
      </w:r>
      <w:r w:rsidR="008B1138" w:rsidRPr="00380A5F">
        <w:rPr>
          <w:rFonts w:ascii="DFKai-SB" w:eastAsia="DFKai-SB" w:hAnsi="DFKai-SB"/>
          <w:lang w:eastAsia="zh-TW"/>
        </w:rPr>
        <w:t>。</w:t>
      </w:r>
      <w:r w:rsidR="008B1138" w:rsidRPr="00380A5F">
        <w:rPr>
          <w:rFonts w:ascii="DFKai-SB" w:eastAsia="DFKai-SB" w:hAnsi="DFKai-SB" w:hint="eastAsia"/>
          <w:lang w:eastAsia="zh-TW"/>
        </w:rPr>
        <w:t>此時</w:t>
      </w:r>
      <w:r w:rsidR="0010250E" w:rsidRPr="00380A5F">
        <w:rPr>
          <w:rFonts w:ascii="DFKai-SB" w:eastAsia="DFKai-SB" w:hAnsi="DFKai-SB" w:hint="eastAsia"/>
          <w:lang w:eastAsia="zh-TW"/>
        </w:rPr>
        <w:t>，</w:t>
      </w:r>
      <w:r w:rsidRPr="00380A5F">
        <w:rPr>
          <w:rFonts w:ascii="DFKai-SB" w:eastAsia="DFKai-SB" w:hAnsi="DFKai-SB"/>
          <w:lang w:eastAsia="zh-TW"/>
        </w:rPr>
        <w:t>以色列人正面臨</w:t>
      </w:r>
      <w:r w:rsidR="001419CB">
        <w:rPr>
          <w:rFonts w:ascii="DFKai-SB" w:eastAsia="DFKai-SB" w:hAnsi="DFKai-SB"/>
          <w:lang w:eastAsia="zh-TW"/>
        </w:rPr>
        <w:t>亞捫人</w:t>
      </w:r>
      <w:r w:rsidRPr="00380A5F">
        <w:rPr>
          <w:rFonts w:ascii="DFKai-SB" w:eastAsia="DFKai-SB" w:hAnsi="DFKai-SB"/>
          <w:lang w:eastAsia="zh-TW"/>
        </w:rPr>
        <w:t>入侵的威脅（參12:12）。</w:t>
      </w:r>
    </w:p>
    <w:p w:rsidR="001F45E1" w:rsidRPr="00380A5F" w:rsidRDefault="00E96E40" w:rsidP="00AA5D83">
      <w:pPr>
        <w:adjustRightInd w:val="0"/>
        <w:snapToGrid w:val="0"/>
        <w:ind w:left="720" w:hangingChars="300" w:hanging="720"/>
        <w:rPr>
          <w:rFonts w:ascii="DFKai-SB" w:eastAsia="DFKai-SB" w:hAnsi="DFKai-SB" w:cs="MingLiU" w:hint="eastAsia"/>
          <w:noProof w:val="0"/>
          <w:kern w:val="0"/>
          <w:lang w:eastAsia="zh-TW"/>
        </w:rPr>
      </w:pPr>
      <w:r w:rsidRPr="00380A5F">
        <w:rPr>
          <w:rFonts w:ascii="DFKai-SB" w:eastAsia="DFKai-SB" w:hAnsi="DFKai-SB" w:hint="eastAsia"/>
          <w:lang w:eastAsia="zh-TW"/>
        </w:rPr>
        <w:t xml:space="preserve">8:22 </w:t>
      </w:r>
      <w:r w:rsidR="001419CB">
        <w:rPr>
          <w:rFonts w:ascii="DFKai-SB" w:eastAsia="DFKai-SB" w:hAnsi="DFKai-SB" w:hint="eastAsia"/>
          <w:lang w:eastAsia="zh-TW"/>
        </w:rPr>
        <w:t xml:space="preserve"> </w:t>
      </w:r>
      <w:r w:rsidRPr="00380A5F">
        <w:rPr>
          <w:rFonts w:ascii="DFKai-SB" w:eastAsia="DFKai-SB" w:hAnsi="DFKai-SB" w:cs="MingLiU"/>
          <w:noProof w:val="0"/>
          <w:kern w:val="0"/>
          <w:lang w:eastAsia="zh-TW"/>
        </w:rPr>
        <w:t>當神要撒母</w:t>
      </w:r>
      <w:r w:rsidR="00AA5D83">
        <w:rPr>
          <w:rFonts w:ascii="DFKai-SB" w:eastAsia="DFKai-SB" w:hAnsi="DFKai-SB" w:cs="MingLiU"/>
          <w:noProof w:val="0"/>
          <w:kern w:val="0"/>
          <w:lang w:eastAsia="zh-TW"/>
        </w:rPr>
        <w:t>耳讓步時</w:t>
      </w:r>
      <w:r w:rsidR="004902F9" w:rsidRPr="00380A5F">
        <w:rPr>
          <w:rFonts w:ascii="DFKai-SB" w:eastAsia="DFKai-SB" w:hAnsi="DFKai-SB" w:cs="MingLiU"/>
          <w:noProof w:val="0"/>
          <w:kern w:val="0"/>
          <w:lang w:eastAsia="zh-TW"/>
        </w:rPr>
        <w:t>，已經註定撒母耳的時代過去，等待一個新王來統治以色</w:t>
      </w:r>
      <w:r w:rsidR="004902F9" w:rsidRPr="00380A5F">
        <w:rPr>
          <w:rFonts w:ascii="DFKai-SB" w:eastAsia="DFKai-SB" w:hAnsi="DFKai-SB" w:cs="MingLiU" w:hint="eastAsia"/>
          <w:noProof w:val="0"/>
          <w:kern w:val="0"/>
          <w:lang w:eastAsia="zh-TW"/>
        </w:rPr>
        <w:t>人了</w:t>
      </w:r>
      <w:r w:rsidRPr="00380A5F">
        <w:rPr>
          <w:rFonts w:ascii="DFKai-SB" w:eastAsia="DFKai-SB" w:hAnsi="DFKai-SB" w:cs="MingLiU"/>
          <w:noProof w:val="0"/>
          <w:kern w:val="0"/>
          <w:lang w:eastAsia="zh-TW"/>
        </w:rPr>
        <w:t>。</w:t>
      </w:r>
    </w:p>
    <w:p w:rsidR="00425F17" w:rsidRDefault="00425F17" w:rsidP="00C432AD">
      <w:pPr>
        <w:adjustRightInd w:val="0"/>
        <w:snapToGrid w:val="0"/>
        <w:rPr>
          <w:rFonts w:ascii="DFKai-SB" w:eastAsia="DFKai-SB" w:hAnsi="DFKai-SB" w:cs="MSungHKS-Light" w:hint="eastAsia"/>
          <w:lang w:eastAsia="zh-TW"/>
        </w:rPr>
      </w:pPr>
    </w:p>
    <w:p w:rsidR="001F45E1" w:rsidRPr="00380A5F" w:rsidRDefault="00E96E40" w:rsidP="00425F17">
      <w:pPr>
        <w:adjustRightInd w:val="0"/>
        <w:snapToGrid w:val="0"/>
        <w:rPr>
          <w:rFonts w:ascii="DFKai-SB" w:eastAsia="DFKai-SB" w:hAnsi="DFKai-SB" w:cs="MSungHKS-Light"/>
          <w:lang w:eastAsia="zh-TW"/>
        </w:rPr>
      </w:pPr>
      <w:r w:rsidRPr="00380A5F">
        <w:rPr>
          <w:rFonts w:ascii="DFKai-SB" w:eastAsia="DFKai-SB" w:hAnsi="DFKai-SB" w:cs="MSungHKS-Light"/>
          <w:lang w:eastAsia="zh-TW"/>
        </w:rPr>
        <w:t>以色列人要求立王的態度（即在錯誤的時間和出於不正確的動機），並不符合神指示他們的心意</w:t>
      </w:r>
      <w:r w:rsidR="0010250E" w:rsidRPr="00380A5F">
        <w:rPr>
          <w:rFonts w:ascii="DFKai-SB" w:eastAsia="DFKai-SB" w:hAnsi="DFKai-SB" w:cs="MSungHKS-Light"/>
          <w:lang w:eastAsia="zh-TW"/>
        </w:rPr>
        <w:t>。</w:t>
      </w:r>
      <w:r w:rsidRPr="00380A5F">
        <w:rPr>
          <w:rFonts w:ascii="DFKai-SB" w:eastAsia="DFKai-SB" w:hAnsi="DFKai-SB" w:cs="MSungHKS-Light"/>
          <w:lang w:eastAsia="zh-TW"/>
        </w:rPr>
        <w:t>但神容許這事發生，因為那是在祂寬大的旨意之內</w:t>
      </w:r>
      <w:r w:rsidR="0010250E" w:rsidRPr="00380A5F">
        <w:rPr>
          <w:rFonts w:ascii="DFKai-SB" w:eastAsia="DFKai-SB" w:hAnsi="DFKai-SB" w:cs="MSungHKS-Light"/>
          <w:lang w:eastAsia="zh-TW"/>
        </w:rPr>
        <w:t>。</w:t>
      </w:r>
      <w:r w:rsidRPr="00380A5F">
        <w:rPr>
          <w:rFonts w:ascii="DFKai-SB" w:eastAsia="DFKai-SB" w:hAnsi="DFKai-SB" w:cs="MSungHKS-Light"/>
          <w:lang w:eastAsia="zh-TW"/>
        </w:rPr>
        <w:t>神憑自己的主權，甚至容許人行惡事來成就祂的計畫（比較創</w:t>
      </w:r>
      <w:r w:rsidR="00D51BFC">
        <w:rPr>
          <w:rFonts w:ascii="DFKai-SB" w:eastAsia="DFKai-SB" w:hAnsi="DFKai-SB" w:cs="MSungHKS-Light" w:hint="eastAsia"/>
          <w:lang w:eastAsia="zh-TW"/>
        </w:rPr>
        <w:t>50:</w:t>
      </w:r>
      <w:r w:rsidRPr="00380A5F">
        <w:rPr>
          <w:rFonts w:ascii="DFKai-SB" w:eastAsia="DFKai-SB" w:hAnsi="DFKai-SB" w:cs="MSungHKS-Light"/>
          <w:lang w:eastAsia="zh-TW"/>
        </w:rPr>
        <w:t>20；徒</w:t>
      </w:r>
      <w:r w:rsidR="00D51BFC">
        <w:rPr>
          <w:rFonts w:ascii="DFKai-SB" w:eastAsia="DFKai-SB" w:hAnsi="DFKai-SB" w:cs="MSungHKS-Light"/>
          <w:lang w:eastAsia="zh-TW"/>
        </w:rPr>
        <w:t>2</w:t>
      </w:r>
      <w:r w:rsidR="00D51BFC">
        <w:rPr>
          <w:rFonts w:ascii="DFKai-SB" w:eastAsia="DFKai-SB" w:hAnsi="DFKai-SB" w:cs="MSungHKS-Light" w:hint="eastAsia"/>
          <w:lang w:eastAsia="zh-TW"/>
        </w:rPr>
        <w:t>:</w:t>
      </w:r>
      <w:r w:rsidRPr="00380A5F">
        <w:rPr>
          <w:rFonts w:ascii="DFKai-SB" w:eastAsia="DFKai-SB" w:hAnsi="DFKai-SB" w:cs="MSungHKS-Light"/>
          <w:lang w:eastAsia="zh-TW"/>
        </w:rPr>
        <w:t>23）。</w:t>
      </w:r>
    </w:p>
    <w:p w:rsidR="006304CC" w:rsidRPr="00425F17" w:rsidRDefault="006304CC" w:rsidP="00C432AD">
      <w:pPr>
        <w:adjustRightInd w:val="0"/>
        <w:snapToGrid w:val="0"/>
        <w:rPr>
          <w:rFonts w:ascii="DFKai-SB" w:eastAsia="DFKai-SB" w:hAnsi="DFKai-SB" w:hint="eastAsia"/>
          <w:b/>
          <w:lang w:eastAsia="zh-TW"/>
        </w:rPr>
      </w:pPr>
    </w:p>
    <w:p w:rsidR="007F6DBD" w:rsidRPr="001419CB" w:rsidRDefault="004A1A0B" w:rsidP="00C432AD">
      <w:pPr>
        <w:adjustRightInd w:val="0"/>
        <w:snapToGrid w:val="0"/>
        <w:rPr>
          <w:rFonts w:ascii="DFKai-SB" w:eastAsia="DFKai-SB" w:hAnsi="DFKai-SB" w:hint="eastAsia"/>
          <w:b/>
          <w:lang w:eastAsia="zh-TW"/>
        </w:rPr>
      </w:pPr>
      <w:r w:rsidRPr="001419CB">
        <w:rPr>
          <w:rFonts w:ascii="DFKai-SB" w:eastAsia="DFKai-SB" w:hAnsi="DFKai-SB" w:hint="eastAsia"/>
          <w:b/>
          <w:lang w:eastAsia="zh-TW"/>
        </w:rPr>
        <w:t>【應用】思想我們所處的環境</w:t>
      </w:r>
      <w:r w:rsidR="0010250E" w:rsidRPr="001419CB">
        <w:rPr>
          <w:rFonts w:ascii="DFKai-SB" w:eastAsia="DFKai-SB" w:hAnsi="DFKai-SB" w:hint="eastAsia"/>
          <w:b/>
          <w:lang w:eastAsia="zh-TW"/>
        </w:rPr>
        <w:t>，</w:t>
      </w:r>
      <w:r w:rsidRPr="001419CB">
        <w:rPr>
          <w:rFonts w:ascii="DFKai-SB" w:eastAsia="DFKai-SB" w:hAnsi="DFKai-SB" w:hint="eastAsia"/>
          <w:b/>
          <w:lang w:eastAsia="zh-TW"/>
        </w:rPr>
        <w:t>常有不信主的家人、親戚、朋友、同事</w:t>
      </w:r>
      <w:r w:rsidR="0010250E" w:rsidRPr="001419CB">
        <w:rPr>
          <w:rFonts w:ascii="DFKai-SB" w:eastAsia="DFKai-SB" w:hAnsi="DFKai-SB" w:hint="eastAsia"/>
          <w:b/>
          <w:lang w:eastAsia="zh-TW"/>
        </w:rPr>
        <w:t>，</w:t>
      </w:r>
      <w:r w:rsidR="00425F17">
        <w:rPr>
          <w:rFonts w:ascii="DFKai-SB" w:eastAsia="DFKai-SB" w:hAnsi="DFKai-SB" w:hint="eastAsia"/>
          <w:b/>
          <w:lang w:eastAsia="zh-TW"/>
        </w:rPr>
        <w:t>他</w:t>
      </w:r>
      <w:r w:rsidRPr="001419CB">
        <w:rPr>
          <w:rFonts w:ascii="DFKai-SB" w:eastAsia="DFKai-SB" w:hAnsi="DFKai-SB" w:hint="eastAsia"/>
          <w:b/>
          <w:lang w:eastAsia="zh-TW"/>
        </w:rPr>
        <w:t>們的處世原則是否常影響我們</w:t>
      </w:r>
      <w:r w:rsidR="0010250E" w:rsidRPr="001419CB">
        <w:rPr>
          <w:rFonts w:ascii="DFKai-SB" w:eastAsia="DFKai-SB" w:hAnsi="DFKai-SB" w:hint="eastAsia"/>
          <w:b/>
          <w:lang w:eastAsia="zh-TW"/>
        </w:rPr>
        <w:t>？</w:t>
      </w:r>
      <w:r w:rsidRPr="001419CB">
        <w:rPr>
          <w:rFonts w:ascii="DFKai-SB" w:eastAsia="DFKai-SB" w:hAnsi="DFKai-SB" w:hint="eastAsia"/>
          <w:b/>
          <w:lang w:eastAsia="zh-TW"/>
        </w:rPr>
        <w:t>身為基督徒的我們</w:t>
      </w:r>
      <w:r w:rsidR="0010250E" w:rsidRPr="001419CB">
        <w:rPr>
          <w:rFonts w:ascii="DFKai-SB" w:eastAsia="DFKai-SB" w:hAnsi="DFKai-SB" w:hint="eastAsia"/>
          <w:b/>
          <w:lang w:eastAsia="zh-TW"/>
        </w:rPr>
        <w:t>，</w:t>
      </w:r>
      <w:r w:rsidRPr="001419CB">
        <w:rPr>
          <w:rFonts w:ascii="DFKai-SB" w:eastAsia="DFKai-SB" w:hAnsi="DFKai-SB" w:hint="eastAsia"/>
          <w:b/>
          <w:lang w:eastAsia="zh-TW"/>
        </w:rPr>
        <w:t>該如何面對這些挑戰</w:t>
      </w:r>
      <w:r w:rsidR="0010250E" w:rsidRPr="001419CB">
        <w:rPr>
          <w:rFonts w:ascii="DFKai-SB" w:eastAsia="DFKai-SB" w:hAnsi="DFKai-SB" w:hint="eastAsia"/>
          <w:b/>
          <w:lang w:eastAsia="zh-TW"/>
        </w:rPr>
        <w:t>？</w:t>
      </w:r>
    </w:p>
    <w:p w:rsidR="007F6DBD" w:rsidRPr="00380A5F" w:rsidRDefault="007F6DBD" w:rsidP="00C432AD">
      <w:pPr>
        <w:adjustRightInd w:val="0"/>
        <w:snapToGrid w:val="0"/>
        <w:rPr>
          <w:rFonts w:ascii="DFKai-SB" w:eastAsia="DFKai-SB" w:hAnsi="DFKai-SB" w:hint="eastAsia"/>
          <w:b/>
          <w:lang w:eastAsia="zh-TW"/>
        </w:rPr>
      </w:pPr>
    </w:p>
    <w:p w:rsidR="008E319F" w:rsidRPr="00380A5F" w:rsidRDefault="007F6DBD" w:rsidP="00005887">
      <w:pPr>
        <w:adjustRightInd w:val="0"/>
        <w:snapToGrid w:val="0"/>
        <w:ind w:left="721" w:hangingChars="300" w:hanging="721"/>
        <w:rPr>
          <w:rFonts w:ascii="DFKai-SB" w:eastAsia="DFKai-SB" w:hAnsi="DFKai-SB" w:hint="eastAsia"/>
          <w:lang w:eastAsia="zh-TW"/>
        </w:rPr>
      </w:pPr>
      <w:r w:rsidRPr="00380A5F">
        <w:rPr>
          <w:rFonts w:ascii="DFKai-SB" w:eastAsia="DFKai-SB" w:hAnsi="DFKai-SB" w:hint="eastAsia"/>
          <w:b/>
          <w:lang w:eastAsia="zh-TW"/>
        </w:rPr>
        <w:t>結語</w:t>
      </w:r>
      <w:r w:rsidR="001419CB">
        <w:rPr>
          <w:rFonts w:ascii="DFKai-SB" w:eastAsia="DFKai-SB" w:hAnsi="DFKai-SB" w:hint="eastAsia"/>
          <w:b/>
          <w:lang w:eastAsia="zh-TW"/>
        </w:rPr>
        <w:t>：</w:t>
      </w:r>
      <w:r w:rsidRPr="00380A5F">
        <w:rPr>
          <w:rFonts w:ascii="DFKai-SB" w:eastAsia="DFKai-SB" w:hAnsi="DFKai-SB"/>
          <w:color w:val="000000"/>
          <w:lang w:eastAsia="zh-TW"/>
        </w:rPr>
        <w:t>以色列歷史</w:t>
      </w:r>
      <w:r w:rsidR="00D277EB" w:rsidRPr="00380A5F">
        <w:rPr>
          <w:rFonts w:ascii="DFKai-SB" w:eastAsia="DFKai-SB" w:hAnsi="DFKai-SB"/>
          <w:color w:val="000000"/>
          <w:lang w:eastAsia="zh-TW"/>
        </w:rPr>
        <w:t>顯明</w:t>
      </w:r>
      <w:r w:rsidR="00C432AD">
        <w:rPr>
          <w:rFonts w:ascii="DFKai-SB" w:eastAsia="DFKai-SB" w:hAnsi="DFKai-SB"/>
          <w:color w:val="000000"/>
          <w:lang w:eastAsia="zh-TW"/>
        </w:rPr>
        <w:t>，</w:t>
      </w:r>
      <w:r w:rsidR="00D277EB" w:rsidRPr="00380A5F">
        <w:rPr>
          <w:rFonts w:ascii="DFKai-SB" w:eastAsia="DFKai-SB" w:hAnsi="DFKai-SB"/>
          <w:color w:val="000000"/>
          <w:lang w:eastAsia="zh-TW"/>
        </w:rPr>
        <w:t>儘管神常常允許以色列</w:t>
      </w:r>
      <w:r w:rsidR="00425F17">
        <w:rPr>
          <w:rFonts w:ascii="DFKai-SB" w:eastAsia="DFKai-SB" w:hAnsi="DFKai-SB"/>
          <w:color w:val="000000"/>
          <w:lang w:eastAsia="zh-TW"/>
        </w:rPr>
        <w:t>人</w:t>
      </w:r>
      <w:r w:rsidR="00D277EB" w:rsidRPr="00380A5F">
        <w:rPr>
          <w:rFonts w:ascii="DFKai-SB" w:eastAsia="DFKai-SB" w:hAnsi="DFKai-SB"/>
          <w:color w:val="000000"/>
          <w:lang w:eastAsia="zh-TW"/>
        </w:rPr>
        <w:t>自食其果，但</w:t>
      </w:r>
      <w:r w:rsidR="00425F17">
        <w:rPr>
          <w:rFonts w:ascii="DFKai-SB" w:eastAsia="DFKai-SB" w:hAnsi="DFKai-SB"/>
          <w:color w:val="000000"/>
          <w:lang w:eastAsia="zh-TW"/>
        </w:rPr>
        <w:t>神</w:t>
      </w:r>
      <w:r w:rsidR="00D277EB" w:rsidRPr="00380A5F">
        <w:rPr>
          <w:rFonts w:ascii="DFKai-SB" w:eastAsia="DFKai-SB" w:hAnsi="DFKai-SB"/>
          <w:color w:val="000000"/>
          <w:lang w:eastAsia="zh-TW"/>
        </w:rPr>
        <w:t>從</w:t>
      </w:r>
      <w:r w:rsidR="00C432AD">
        <w:rPr>
          <w:rFonts w:ascii="DFKai-SB" w:eastAsia="DFKai-SB" w:hAnsi="DFKai-SB"/>
          <w:color w:val="000000"/>
          <w:lang w:eastAsia="zh-TW"/>
        </w:rPr>
        <w:t>未</w:t>
      </w:r>
      <w:r w:rsidR="00D277EB" w:rsidRPr="00380A5F">
        <w:rPr>
          <w:rFonts w:ascii="DFKai-SB" w:eastAsia="DFKai-SB" w:hAnsi="DFKai-SB"/>
          <w:color w:val="000000"/>
          <w:lang w:eastAsia="zh-TW"/>
        </w:rPr>
        <w:t>丟棄他們</w:t>
      </w:r>
      <w:r w:rsidR="0010250E" w:rsidRPr="00380A5F">
        <w:rPr>
          <w:rFonts w:ascii="DFKai-SB" w:eastAsia="DFKai-SB" w:hAnsi="DFKai-SB"/>
          <w:color w:val="000000"/>
          <w:lang w:eastAsia="zh-TW"/>
        </w:rPr>
        <w:t>。</w:t>
      </w:r>
      <w:r w:rsidR="004A1A0B" w:rsidRPr="00380A5F">
        <w:rPr>
          <w:rFonts w:ascii="DFKai-SB" w:eastAsia="DFKai-SB" w:hAnsi="DFKai-SB" w:hint="eastAsia"/>
          <w:color w:val="000000"/>
          <w:lang w:eastAsia="zh-TW"/>
        </w:rPr>
        <w:t>神允許以色列長老自由地做出這種</w:t>
      </w:r>
      <w:r w:rsidR="00576DD8" w:rsidRPr="00380A5F">
        <w:rPr>
          <w:rFonts w:ascii="DFKai-SB" w:eastAsia="DFKai-SB" w:hAnsi="DFKai-SB" w:hint="eastAsia"/>
          <w:color w:val="000000"/>
          <w:lang w:eastAsia="zh-TW"/>
        </w:rPr>
        <w:t>錯誤</w:t>
      </w:r>
      <w:r w:rsidR="004A1A0B" w:rsidRPr="00380A5F">
        <w:rPr>
          <w:rFonts w:ascii="DFKai-SB" w:eastAsia="DFKai-SB" w:hAnsi="DFKai-SB" w:hint="eastAsia"/>
          <w:color w:val="000000"/>
          <w:lang w:eastAsia="zh-TW"/>
        </w:rPr>
        <w:t>的抉擇</w:t>
      </w:r>
      <w:r w:rsidR="0010250E" w:rsidRPr="00380A5F">
        <w:rPr>
          <w:rFonts w:ascii="DFKai-SB" w:eastAsia="DFKai-SB" w:hAnsi="DFKai-SB" w:hint="eastAsia"/>
          <w:color w:val="000000"/>
          <w:lang w:eastAsia="zh-TW"/>
        </w:rPr>
        <w:t>，</w:t>
      </w:r>
      <w:r w:rsidR="007B5AB8" w:rsidRPr="00380A5F">
        <w:rPr>
          <w:rFonts w:ascii="DFKai-SB" w:eastAsia="DFKai-SB" w:hAnsi="DFKai-SB" w:hint="eastAsia"/>
          <w:color w:val="000000"/>
          <w:lang w:eastAsia="zh-TW"/>
        </w:rPr>
        <w:t>然而</w:t>
      </w:r>
      <w:r w:rsidR="00425F17">
        <w:rPr>
          <w:rFonts w:ascii="DFKai-SB" w:eastAsia="DFKai-SB" w:hAnsi="DFKai-SB" w:hint="eastAsia"/>
          <w:color w:val="000000"/>
          <w:lang w:eastAsia="zh-TW"/>
        </w:rPr>
        <w:t>祂</w:t>
      </w:r>
      <w:r w:rsidR="007B5AB8" w:rsidRPr="00380A5F">
        <w:rPr>
          <w:rFonts w:ascii="DFKai-SB" w:eastAsia="DFKai-SB" w:hAnsi="DFKai-SB" w:hint="eastAsia"/>
          <w:color w:val="000000"/>
          <w:lang w:eastAsia="zh-TW"/>
        </w:rPr>
        <w:t>仍顯出恩典與慈愛</w:t>
      </w:r>
      <w:r w:rsidR="0010250E" w:rsidRPr="00380A5F">
        <w:rPr>
          <w:rFonts w:ascii="DFKai-SB" w:eastAsia="DFKai-SB" w:hAnsi="DFKai-SB" w:hint="eastAsia"/>
          <w:color w:val="000000"/>
          <w:lang w:eastAsia="zh-TW"/>
        </w:rPr>
        <w:t>，</w:t>
      </w:r>
      <w:r w:rsidR="007B5AB8" w:rsidRPr="00380A5F">
        <w:rPr>
          <w:rFonts w:ascii="DFKai-SB" w:eastAsia="DFKai-SB" w:hAnsi="DFKai-SB" w:hint="eastAsia"/>
          <w:color w:val="000000"/>
          <w:lang w:eastAsia="zh-TW"/>
        </w:rPr>
        <w:t>賜給以色列一位偉大的</w:t>
      </w:r>
      <w:r w:rsidR="00B649E0" w:rsidRPr="00380A5F">
        <w:rPr>
          <w:rFonts w:ascii="DFKai-SB" w:eastAsia="DFKai-SB" w:hAnsi="DFKai-SB" w:hint="eastAsia"/>
          <w:color w:val="000000"/>
          <w:lang w:eastAsia="zh-TW"/>
        </w:rPr>
        <w:t>君</w:t>
      </w:r>
      <w:r w:rsidR="007B5AB8" w:rsidRPr="00380A5F">
        <w:rPr>
          <w:rFonts w:ascii="DFKai-SB" w:eastAsia="DFKai-SB" w:hAnsi="DFKai-SB" w:hint="eastAsia"/>
          <w:color w:val="000000"/>
          <w:lang w:eastAsia="zh-TW"/>
        </w:rPr>
        <w:t>王</w:t>
      </w:r>
      <w:r w:rsidR="00C432AD">
        <w:rPr>
          <w:rFonts w:ascii="DFKai-SB" w:eastAsia="DFKai-SB" w:hAnsi="DFKai-SB" w:hint="eastAsia"/>
          <w:color w:val="000000"/>
          <w:lang w:eastAsia="zh-TW"/>
        </w:rPr>
        <w:t>（</w:t>
      </w:r>
      <w:r w:rsidR="00B649E0" w:rsidRPr="00380A5F">
        <w:rPr>
          <w:rFonts w:ascii="DFKai-SB" w:eastAsia="DFKai-SB" w:hAnsi="DFKai-SB" w:hint="eastAsia"/>
          <w:color w:val="000000"/>
          <w:lang w:eastAsia="zh-TW"/>
        </w:rPr>
        <w:t>大衛</w:t>
      </w:r>
      <w:r w:rsidR="00C432AD">
        <w:rPr>
          <w:rFonts w:ascii="DFKai-SB" w:eastAsia="DFKai-SB" w:hAnsi="DFKai-SB" w:hint="eastAsia"/>
          <w:color w:val="000000"/>
          <w:lang w:eastAsia="zh-TW"/>
        </w:rPr>
        <w:t>）與</w:t>
      </w:r>
      <w:r w:rsidR="007B5AB8" w:rsidRPr="00380A5F">
        <w:rPr>
          <w:rFonts w:ascii="DFKai-SB" w:eastAsia="DFKai-SB" w:hAnsi="DFKai-SB" w:hint="eastAsia"/>
          <w:color w:val="000000"/>
          <w:lang w:eastAsia="zh-TW"/>
        </w:rPr>
        <w:t>先知</w:t>
      </w:r>
      <w:r w:rsidR="00CB7926" w:rsidRPr="00380A5F">
        <w:rPr>
          <w:rFonts w:ascii="DFKai-SB" w:eastAsia="DFKai-SB" w:hAnsi="DFKai-SB" w:hint="eastAsia"/>
          <w:color w:val="000000"/>
          <w:lang w:eastAsia="zh-TW"/>
        </w:rPr>
        <w:t>做</w:t>
      </w:r>
      <w:r w:rsidR="007B5AB8" w:rsidRPr="00380A5F">
        <w:rPr>
          <w:rFonts w:ascii="DFKai-SB" w:eastAsia="DFKai-SB" w:hAnsi="DFKai-SB" w:hint="eastAsia"/>
          <w:color w:val="000000"/>
          <w:lang w:eastAsia="zh-TW"/>
        </w:rPr>
        <w:t>隨時的提醒與責備</w:t>
      </w:r>
      <w:r w:rsidR="0010250E" w:rsidRPr="00380A5F">
        <w:rPr>
          <w:rFonts w:ascii="DFKai-SB" w:eastAsia="DFKai-SB" w:hAnsi="DFKai-SB"/>
          <w:lang w:eastAsia="zh-TW"/>
        </w:rPr>
        <w:t>。</w:t>
      </w:r>
      <w:r w:rsidR="00425F17">
        <w:rPr>
          <w:rFonts w:ascii="DFKai-SB" w:eastAsia="DFKai-SB" w:hAnsi="DFKai-SB"/>
          <w:lang w:eastAsia="zh-TW"/>
        </w:rPr>
        <w:t>神</w:t>
      </w:r>
      <w:r w:rsidR="00B649E0" w:rsidRPr="00380A5F">
        <w:rPr>
          <w:rFonts w:ascii="DFKai-SB" w:eastAsia="DFKai-SB" w:hAnsi="DFKai-SB"/>
          <w:color w:val="000000"/>
          <w:lang w:eastAsia="zh-TW"/>
        </w:rPr>
        <w:t>總是與他們同在，準備好要幫</w:t>
      </w:r>
      <w:r w:rsidR="00B649E0" w:rsidRPr="00380A5F">
        <w:rPr>
          <w:rFonts w:ascii="DFKai-SB" w:eastAsia="DFKai-SB" w:hAnsi="DFKai-SB" w:hint="eastAsia"/>
          <w:color w:val="000000"/>
          <w:lang w:eastAsia="zh-TW"/>
        </w:rPr>
        <w:t>助</w:t>
      </w:r>
      <w:r w:rsidR="00D277EB" w:rsidRPr="00380A5F">
        <w:rPr>
          <w:rFonts w:ascii="DFKai-SB" w:eastAsia="DFKai-SB" w:hAnsi="DFKai-SB"/>
          <w:color w:val="000000"/>
          <w:lang w:eastAsia="zh-TW"/>
        </w:rPr>
        <w:t>他們</w:t>
      </w:r>
      <w:r w:rsidR="0010250E" w:rsidRPr="00380A5F">
        <w:rPr>
          <w:rFonts w:ascii="DFKai-SB" w:eastAsia="DFKai-SB" w:hAnsi="DFKai-SB"/>
          <w:color w:val="000000"/>
          <w:lang w:eastAsia="zh-TW"/>
        </w:rPr>
        <w:t>。</w:t>
      </w:r>
      <w:r w:rsidR="007B5AB8" w:rsidRPr="00380A5F">
        <w:rPr>
          <w:rFonts w:ascii="DFKai-SB" w:eastAsia="DFKai-SB" w:hAnsi="DFKai-SB" w:hint="eastAsia"/>
          <w:color w:val="000000"/>
          <w:lang w:eastAsia="zh-TW"/>
        </w:rPr>
        <w:t>最終</w:t>
      </w:r>
      <w:r w:rsidR="0010250E" w:rsidRPr="00380A5F">
        <w:rPr>
          <w:rFonts w:ascii="DFKai-SB" w:eastAsia="DFKai-SB" w:hAnsi="DFKai-SB" w:hint="eastAsia"/>
          <w:color w:val="000000"/>
          <w:lang w:eastAsia="zh-TW"/>
        </w:rPr>
        <w:t>，</w:t>
      </w:r>
      <w:r w:rsidR="00C432AD">
        <w:rPr>
          <w:rFonts w:ascii="DFKai-SB" w:eastAsia="DFKai-SB" w:hAnsi="DFKai-SB" w:hint="eastAsia"/>
          <w:color w:val="000000"/>
          <w:lang w:eastAsia="zh-TW"/>
        </w:rPr>
        <w:t>神</w:t>
      </w:r>
      <w:r w:rsidR="00B649E0" w:rsidRPr="00380A5F">
        <w:rPr>
          <w:rFonts w:ascii="DFKai-SB" w:eastAsia="DFKai-SB" w:hAnsi="DFKai-SB" w:hint="eastAsia"/>
          <w:color w:val="000000"/>
          <w:lang w:eastAsia="zh-TW"/>
        </w:rPr>
        <w:t>與大衛立下了</w:t>
      </w:r>
      <w:r w:rsidR="00B649E0" w:rsidRPr="00380A5F">
        <w:rPr>
          <w:rFonts w:ascii="DFKai-SB" w:eastAsia="DFKai-SB" w:hAnsi="DFKai-SB" w:cs="MingLiU" w:hint="eastAsia"/>
          <w:lang w:eastAsia="zh-TW"/>
        </w:rPr>
        <w:t>「</w:t>
      </w:r>
      <w:r w:rsidR="00B649E0" w:rsidRPr="00380A5F">
        <w:rPr>
          <w:rFonts w:ascii="DFKai-SB" w:eastAsia="DFKai-SB" w:hAnsi="DFKai-SB" w:hint="eastAsia"/>
          <w:color w:val="000000"/>
          <w:lang w:eastAsia="zh-TW"/>
        </w:rPr>
        <w:t>大衛之約</w:t>
      </w:r>
      <w:r w:rsidR="00B649E0" w:rsidRPr="00380A5F">
        <w:rPr>
          <w:rFonts w:ascii="DFKai-SB" w:eastAsia="DFKai-SB" w:hAnsi="DFKai-SB" w:cs="MingLiU" w:hint="eastAsia"/>
          <w:lang w:eastAsia="zh-TW"/>
        </w:rPr>
        <w:t>」</w:t>
      </w:r>
      <w:r w:rsidR="00C432AD">
        <w:rPr>
          <w:rFonts w:ascii="DFKai-SB" w:eastAsia="DFKai-SB" w:hAnsi="DFKai-SB" w:cs="MingLiU"/>
          <w:lang w:eastAsia="zh-TW"/>
        </w:rPr>
        <w:t>—</w:t>
      </w:r>
      <w:r w:rsidR="00B649E0" w:rsidRPr="00380A5F">
        <w:rPr>
          <w:rFonts w:ascii="DFKai-SB" w:eastAsia="DFKai-SB" w:hAnsi="DFKai-SB"/>
          <w:lang w:eastAsia="zh-TW"/>
        </w:rPr>
        <w:t>你的家和你的國必在我面前永遠堅立</w:t>
      </w:r>
      <w:r w:rsidR="00C432AD">
        <w:rPr>
          <w:rFonts w:ascii="DFKai-SB" w:eastAsia="DFKai-SB" w:hAnsi="DFKai-SB"/>
          <w:lang w:eastAsia="zh-TW"/>
        </w:rPr>
        <w:t>，</w:t>
      </w:r>
      <w:r w:rsidR="00B649E0" w:rsidRPr="00380A5F">
        <w:rPr>
          <w:rFonts w:ascii="DFKai-SB" w:eastAsia="DFKai-SB" w:hAnsi="DFKai-SB"/>
          <w:lang w:eastAsia="zh-TW"/>
        </w:rPr>
        <w:t>你的國位也必堅定，直到永遠</w:t>
      </w:r>
      <w:r w:rsidR="0010250E" w:rsidRPr="00380A5F">
        <w:rPr>
          <w:rFonts w:ascii="DFKai-SB" w:eastAsia="DFKai-SB" w:hAnsi="DFKai-SB" w:hint="eastAsia"/>
          <w:lang w:eastAsia="zh-TW"/>
        </w:rPr>
        <w:t>（</w:t>
      </w:r>
      <w:r w:rsidR="00B649E0" w:rsidRPr="00380A5F">
        <w:rPr>
          <w:rFonts w:ascii="DFKai-SB" w:eastAsia="DFKai-SB" w:hAnsi="DFKai-SB" w:hint="eastAsia"/>
          <w:lang w:eastAsia="zh-TW"/>
        </w:rPr>
        <w:t>撒下7:16</w:t>
      </w:r>
      <w:r w:rsidR="0010250E" w:rsidRPr="00380A5F">
        <w:rPr>
          <w:rFonts w:ascii="DFKai-SB" w:eastAsia="DFKai-SB" w:hAnsi="DFKai-SB" w:hint="eastAsia"/>
          <w:lang w:eastAsia="zh-TW"/>
        </w:rPr>
        <w:t>）</w:t>
      </w:r>
      <w:r w:rsidR="0010250E" w:rsidRPr="00380A5F">
        <w:rPr>
          <w:rFonts w:ascii="DFKai-SB" w:eastAsia="DFKai-SB" w:hAnsi="DFKai-SB"/>
          <w:lang w:eastAsia="zh-TW"/>
        </w:rPr>
        <w:t>。</w:t>
      </w:r>
      <w:r w:rsidR="00B649E0" w:rsidRPr="00380A5F">
        <w:rPr>
          <w:rFonts w:ascii="DFKai-SB" w:eastAsia="DFKai-SB" w:hAnsi="DFKai-SB" w:hint="eastAsia"/>
          <w:lang w:eastAsia="zh-TW"/>
        </w:rPr>
        <w:t>不僅賜給以色列彌賽亞的盼望</w:t>
      </w:r>
      <w:r w:rsidR="0010250E" w:rsidRPr="00380A5F">
        <w:rPr>
          <w:rFonts w:ascii="DFKai-SB" w:eastAsia="DFKai-SB" w:hAnsi="DFKai-SB" w:hint="eastAsia"/>
          <w:lang w:eastAsia="zh-TW"/>
        </w:rPr>
        <w:t>，</w:t>
      </w:r>
      <w:r w:rsidR="00B649E0" w:rsidRPr="00380A5F">
        <w:rPr>
          <w:rFonts w:ascii="DFKai-SB" w:eastAsia="DFKai-SB" w:hAnsi="DFKai-SB" w:hint="eastAsia"/>
          <w:lang w:eastAsia="zh-TW"/>
        </w:rPr>
        <w:t>更賜給全人類永恆的救恩與永生的盼望</w:t>
      </w:r>
      <w:r w:rsidR="0010250E" w:rsidRPr="00380A5F">
        <w:rPr>
          <w:rFonts w:ascii="DFKai-SB" w:eastAsia="DFKai-SB" w:hAnsi="DFKai-SB"/>
          <w:lang w:eastAsia="zh-TW"/>
        </w:rPr>
        <w:t>。</w:t>
      </w:r>
      <w:r w:rsidR="00C432AD">
        <w:rPr>
          <w:rFonts w:ascii="DFKai-SB" w:eastAsia="DFKai-SB" w:hAnsi="DFKai-SB"/>
          <w:lang w:eastAsia="zh-TW"/>
        </w:rPr>
        <w:t>「</w:t>
      </w:r>
      <w:r w:rsidR="008E319F" w:rsidRPr="00380A5F">
        <w:rPr>
          <w:rFonts w:ascii="DFKai-SB" w:eastAsia="DFKai-SB" w:hAnsi="DFKai-SB"/>
          <w:lang w:eastAsia="zh-TW"/>
        </w:rPr>
        <w:t>凡接待他的，就是信他名的人，他就賜他們權柄，作神的兒女</w:t>
      </w:r>
      <w:r w:rsidR="00C432AD">
        <w:rPr>
          <w:rFonts w:ascii="DFKai-SB" w:eastAsia="DFKai-SB" w:hAnsi="DFKai-SB"/>
          <w:lang w:eastAsia="zh-TW"/>
        </w:rPr>
        <w:t>。」</w:t>
      </w:r>
      <w:r w:rsidR="0010250E" w:rsidRPr="00380A5F">
        <w:rPr>
          <w:rFonts w:ascii="DFKai-SB" w:eastAsia="DFKai-SB" w:hAnsi="DFKai-SB" w:hint="eastAsia"/>
          <w:lang w:eastAsia="zh-TW"/>
        </w:rPr>
        <w:t>（</w:t>
      </w:r>
      <w:r w:rsidR="008E319F" w:rsidRPr="00380A5F">
        <w:rPr>
          <w:rFonts w:ascii="DFKai-SB" w:eastAsia="DFKai-SB" w:hAnsi="DFKai-SB" w:hint="eastAsia"/>
          <w:lang w:eastAsia="zh-TW"/>
        </w:rPr>
        <w:t>約</w:t>
      </w:r>
      <w:r w:rsidR="001419CB">
        <w:rPr>
          <w:rFonts w:ascii="DFKai-SB" w:eastAsia="DFKai-SB" w:hAnsi="DFKai-SB" w:hint="eastAsia"/>
          <w:lang w:eastAsia="zh-TW"/>
        </w:rPr>
        <w:t>1:</w:t>
      </w:r>
      <w:r w:rsidR="008E319F" w:rsidRPr="00380A5F">
        <w:rPr>
          <w:rFonts w:ascii="DFKai-SB" w:eastAsia="DFKai-SB" w:hAnsi="DFKai-SB" w:hint="eastAsia"/>
          <w:lang w:eastAsia="zh-TW"/>
        </w:rPr>
        <w:t>12</w:t>
      </w:r>
      <w:r w:rsidR="0010250E" w:rsidRPr="00380A5F">
        <w:rPr>
          <w:rFonts w:ascii="DFKai-SB" w:eastAsia="DFKai-SB" w:hAnsi="DFKai-SB" w:hint="eastAsia"/>
          <w:lang w:eastAsia="zh-TW"/>
        </w:rPr>
        <w:t>）</w:t>
      </w:r>
      <w:r w:rsidR="008E319F" w:rsidRPr="00380A5F">
        <w:rPr>
          <w:rFonts w:ascii="DFKai-SB" w:eastAsia="DFKai-SB" w:hAnsi="DFKai-SB"/>
          <w:lang w:eastAsia="zh-TW"/>
        </w:rPr>
        <w:t>。</w:t>
      </w:r>
    </w:p>
    <w:p w:rsidR="007F2E8B" w:rsidRPr="00085FA6" w:rsidRDefault="007F2E8B" w:rsidP="00C432AD">
      <w:pPr>
        <w:autoSpaceDE w:val="0"/>
        <w:autoSpaceDN w:val="0"/>
        <w:adjustRightInd w:val="0"/>
        <w:snapToGrid w:val="0"/>
        <w:ind w:left="720" w:hangingChars="300" w:hanging="720"/>
        <w:rPr>
          <w:rFonts w:hint="eastAsia"/>
          <w:color w:val="000000"/>
          <w:lang w:eastAsia="zh-TW"/>
        </w:rPr>
      </w:pPr>
    </w:p>
    <w:p w:rsidR="001803F6" w:rsidRPr="00981B61" w:rsidRDefault="00EC2D49" w:rsidP="00AA5D83">
      <w:pPr>
        <w:adjustRightInd w:val="0"/>
        <w:snapToGrid w:val="0"/>
        <w:jc w:val="both"/>
        <w:rPr>
          <w:rFonts w:ascii="DFKai-SB" w:eastAsia="宋体" w:hAnsi="DFKai-SB" w:cs="Arial" w:hint="eastAsia"/>
          <w:noProof w:val="0"/>
          <w:kern w:val="0"/>
          <w:lang w:eastAsia="zh-TW"/>
        </w:rPr>
      </w:pPr>
      <w:r w:rsidRPr="00AF7A93">
        <w:rPr>
          <w:rFonts w:ascii="DFKai-SB" w:eastAsia="DFKai-SB" w:hAnsi="DFKai-SB" w:hint="eastAsia"/>
          <w:b/>
          <w:sz w:val="28"/>
          <w:szCs w:val="28"/>
          <w:lang w:eastAsia="zh-TW"/>
        </w:rPr>
        <w:t>詩歌：</w:t>
      </w:r>
      <w:r w:rsidR="008B1138" w:rsidRPr="00AF7A93">
        <w:rPr>
          <w:rFonts w:ascii="DFKai-SB" w:eastAsia="DFKai-SB" w:hAnsi="DFKai-SB" w:cs="Arial" w:hint="eastAsia"/>
          <w:b/>
          <w:noProof w:val="0"/>
          <w:kern w:val="0"/>
          <w:sz w:val="28"/>
          <w:szCs w:val="28"/>
          <w:lang w:eastAsia="zh-TW"/>
        </w:rPr>
        <w:t>耶和華坐著為王</w:t>
      </w:r>
      <w:r w:rsidR="00D51BFC">
        <w:rPr>
          <w:rFonts w:ascii="DFKai-SB" w:eastAsia="DFKai-SB" w:hAnsi="DFKai-SB" w:cs="Arial" w:hint="eastAsia"/>
          <w:b/>
          <w:noProof w:val="0"/>
          <w:kern w:val="0"/>
          <w:lang w:eastAsia="zh-TW"/>
        </w:rPr>
        <w:t xml:space="preserve">  </w:t>
      </w:r>
      <w:r w:rsidR="00D51BFC" w:rsidRPr="00D51BFC">
        <w:rPr>
          <w:rFonts w:ascii="DFKai-SB" w:eastAsia="DFKai-SB" w:hAnsi="DFKai-SB" w:cs="Arial" w:hint="eastAsia"/>
          <w:noProof w:val="0"/>
          <w:kern w:val="0"/>
          <w:lang w:eastAsia="zh-TW"/>
        </w:rPr>
        <w:t>（讚美之泉：單單只為你）</w:t>
      </w:r>
    </w:p>
    <w:p w:rsidR="00AF7A93" w:rsidRPr="00981B61" w:rsidRDefault="00AF7A93" w:rsidP="00AA5D83">
      <w:pPr>
        <w:adjustRightInd w:val="0"/>
        <w:snapToGrid w:val="0"/>
        <w:jc w:val="both"/>
        <w:rPr>
          <w:rFonts w:ascii="DFKai-SB" w:eastAsia="宋体" w:hAnsi="DFKai-SB" w:cs="Arial" w:hint="eastAsia"/>
          <w:noProof w:val="0"/>
          <w:kern w:val="0"/>
          <w:lang w:eastAsia="zh-TW"/>
        </w:rPr>
      </w:pPr>
    </w:p>
    <w:p w:rsidR="00E9323E" w:rsidRPr="00380A5F" w:rsidRDefault="00E9323E" w:rsidP="00C432AD">
      <w:pPr>
        <w:autoSpaceDE w:val="0"/>
        <w:autoSpaceDN w:val="0"/>
        <w:adjustRightInd w:val="0"/>
        <w:snapToGrid w:val="0"/>
        <w:contextualSpacing/>
        <w:rPr>
          <w:rFonts w:ascii="DFKai-SB" w:eastAsia="DFKai-SB" w:hAnsi="DFKai-SB" w:cs="MingLiU"/>
          <w:lang w:eastAsia="zh-TW"/>
        </w:rPr>
      </w:pPr>
      <w:r w:rsidRPr="00380A5F">
        <w:rPr>
          <w:rFonts w:ascii="DFKai-SB" w:eastAsia="DFKai-SB" w:hAnsi="DFKai-SB" w:cs="MingLiU" w:hint="eastAsia"/>
          <w:lang w:eastAsia="zh-TW"/>
        </w:rPr>
        <w:t>耶和華坐著</w:t>
      </w:r>
      <w:r w:rsidR="00380A5F" w:rsidRPr="00380A5F">
        <w:rPr>
          <w:rFonts w:ascii="DFKai-SB" w:eastAsia="DFKai-SB" w:hAnsi="DFKai-SB" w:cs="MingLiU" w:hint="eastAsia"/>
          <w:lang w:eastAsia="zh-TW"/>
        </w:rPr>
        <w:t>為</w:t>
      </w:r>
      <w:r w:rsidRPr="00380A5F">
        <w:rPr>
          <w:rFonts w:ascii="DFKai-SB" w:eastAsia="DFKai-SB" w:hAnsi="DFKai-SB" w:cs="MingLiU" w:hint="eastAsia"/>
          <w:lang w:eastAsia="zh-TW"/>
        </w:rPr>
        <w:t>王</w:t>
      </w:r>
      <w:r w:rsidR="0010250E" w:rsidRPr="00380A5F">
        <w:rPr>
          <w:rFonts w:ascii="DFKai-SB" w:eastAsia="DFKai-SB" w:hAnsi="DFKai-SB" w:cs="MingLiU"/>
          <w:lang w:eastAsia="zh-TW"/>
        </w:rPr>
        <w:t>，</w:t>
      </w:r>
      <w:r w:rsidRPr="00380A5F">
        <w:rPr>
          <w:rFonts w:ascii="DFKai-SB" w:eastAsia="DFKai-SB" w:hAnsi="DFKai-SB" w:cs="MingLiU" w:hint="eastAsia"/>
          <w:lang w:eastAsia="zh-TW"/>
        </w:rPr>
        <w:t>洪水泛濫的時候</w:t>
      </w:r>
      <w:r w:rsidR="0010250E" w:rsidRPr="00380A5F">
        <w:rPr>
          <w:rFonts w:ascii="DFKai-SB" w:eastAsia="DFKai-SB" w:hAnsi="DFKai-SB" w:cs="MingLiU"/>
          <w:lang w:eastAsia="zh-TW"/>
        </w:rPr>
        <w:t>，</w:t>
      </w:r>
      <w:r w:rsidRPr="00380A5F">
        <w:rPr>
          <w:rFonts w:ascii="DFKai-SB" w:eastAsia="DFKai-SB" w:hAnsi="DFKai-SB" w:cs="MingLiU" w:hint="eastAsia"/>
          <w:lang w:eastAsia="zh-TW"/>
        </w:rPr>
        <w:t>耶和華坐著</w:t>
      </w:r>
      <w:r w:rsidR="00380A5F" w:rsidRPr="00380A5F">
        <w:rPr>
          <w:rFonts w:ascii="DFKai-SB" w:eastAsia="DFKai-SB" w:hAnsi="DFKai-SB" w:cs="MingLiU" w:hint="eastAsia"/>
          <w:lang w:eastAsia="zh-TW"/>
        </w:rPr>
        <w:t>為</w:t>
      </w:r>
      <w:r w:rsidRPr="00380A5F">
        <w:rPr>
          <w:rFonts w:ascii="DFKai-SB" w:eastAsia="DFKai-SB" w:hAnsi="DFKai-SB" w:cs="MingLiU" w:hint="eastAsia"/>
          <w:lang w:eastAsia="zh-TW"/>
        </w:rPr>
        <w:t>王</w:t>
      </w:r>
      <w:r w:rsidR="0010250E" w:rsidRPr="00380A5F">
        <w:rPr>
          <w:rFonts w:ascii="DFKai-SB" w:eastAsia="DFKai-SB" w:hAnsi="DFKai-SB" w:cs="MingLiU"/>
          <w:lang w:eastAsia="zh-TW"/>
        </w:rPr>
        <w:t>，</w:t>
      </w:r>
      <w:r w:rsidRPr="00380A5F">
        <w:rPr>
          <w:rFonts w:ascii="DFKai-SB" w:eastAsia="DFKai-SB" w:hAnsi="DFKai-SB" w:cs="MingLiU" w:hint="eastAsia"/>
          <w:lang w:eastAsia="zh-TW"/>
        </w:rPr>
        <w:t>直到永遠</w:t>
      </w:r>
      <w:r w:rsidRPr="00380A5F">
        <w:rPr>
          <w:rFonts w:ascii="DFKai-SB" w:eastAsia="DFKai-SB" w:hAnsi="DFKai-SB" w:hint="eastAsia"/>
          <w:lang w:eastAsia="zh-TW"/>
        </w:rPr>
        <w:t>。</w:t>
      </w:r>
    </w:p>
    <w:p w:rsidR="00E9323E" w:rsidRPr="00380A5F" w:rsidRDefault="00E9323E" w:rsidP="00C432AD">
      <w:pPr>
        <w:autoSpaceDE w:val="0"/>
        <w:autoSpaceDN w:val="0"/>
        <w:adjustRightInd w:val="0"/>
        <w:snapToGrid w:val="0"/>
        <w:contextualSpacing/>
        <w:rPr>
          <w:rFonts w:ascii="DFKai-SB" w:eastAsia="DFKai-SB" w:hAnsi="DFKai-SB" w:hint="eastAsia"/>
          <w:lang w:eastAsia="zh-TW"/>
        </w:rPr>
      </w:pPr>
      <w:r w:rsidRPr="00380A5F">
        <w:rPr>
          <w:rFonts w:ascii="DFKai-SB" w:eastAsia="DFKai-SB" w:hAnsi="DFKai-SB" w:cs="MingLiU" w:hint="eastAsia"/>
          <w:lang w:eastAsia="zh-TW"/>
        </w:rPr>
        <w:t>耶和華坐著</w:t>
      </w:r>
      <w:r w:rsidR="00380A5F" w:rsidRPr="00380A5F">
        <w:rPr>
          <w:rFonts w:ascii="DFKai-SB" w:eastAsia="DFKai-SB" w:hAnsi="DFKai-SB" w:cs="MingLiU" w:hint="eastAsia"/>
          <w:lang w:eastAsia="zh-TW"/>
        </w:rPr>
        <w:t>為</w:t>
      </w:r>
      <w:r w:rsidRPr="00380A5F">
        <w:rPr>
          <w:rFonts w:ascii="DFKai-SB" w:eastAsia="DFKai-SB" w:hAnsi="DFKai-SB" w:cs="MingLiU" w:hint="eastAsia"/>
          <w:lang w:eastAsia="zh-TW"/>
        </w:rPr>
        <w:t>王</w:t>
      </w:r>
      <w:r w:rsidR="0010250E" w:rsidRPr="00380A5F">
        <w:rPr>
          <w:rFonts w:ascii="DFKai-SB" w:eastAsia="DFKai-SB" w:hAnsi="DFKai-SB" w:cs="MingLiU"/>
          <w:lang w:eastAsia="zh-TW"/>
        </w:rPr>
        <w:t>，</w:t>
      </w:r>
      <w:r w:rsidRPr="00380A5F">
        <w:rPr>
          <w:rFonts w:ascii="DFKai-SB" w:eastAsia="DFKai-SB" w:hAnsi="DFKai-SB" w:cs="MingLiU" w:hint="eastAsia"/>
          <w:lang w:eastAsia="zh-TW"/>
        </w:rPr>
        <w:t>狂風巨浪的時候</w:t>
      </w:r>
      <w:r w:rsidR="0010250E" w:rsidRPr="00380A5F">
        <w:rPr>
          <w:rFonts w:ascii="DFKai-SB" w:eastAsia="DFKai-SB" w:hAnsi="DFKai-SB" w:cs="MingLiU"/>
          <w:lang w:eastAsia="zh-TW"/>
        </w:rPr>
        <w:t>，</w:t>
      </w:r>
      <w:r w:rsidRPr="00380A5F">
        <w:rPr>
          <w:rFonts w:ascii="DFKai-SB" w:eastAsia="DFKai-SB" w:hAnsi="DFKai-SB" w:cs="MingLiU" w:hint="eastAsia"/>
          <w:lang w:eastAsia="zh-TW"/>
        </w:rPr>
        <w:t>耶和華坐著</w:t>
      </w:r>
      <w:r w:rsidR="00380A5F" w:rsidRPr="00380A5F">
        <w:rPr>
          <w:rFonts w:ascii="DFKai-SB" w:eastAsia="DFKai-SB" w:hAnsi="DFKai-SB" w:cs="MingLiU" w:hint="eastAsia"/>
          <w:lang w:eastAsia="zh-TW"/>
        </w:rPr>
        <w:t>為</w:t>
      </w:r>
      <w:r w:rsidRPr="00380A5F">
        <w:rPr>
          <w:rFonts w:ascii="DFKai-SB" w:eastAsia="DFKai-SB" w:hAnsi="DFKai-SB" w:cs="MingLiU" w:hint="eastAsia"/>
          <w:lang w:eastAsia="zh-TW"/>
        </w:rPr>
        <w:t>王</w:t>
      </w:r>
      <w:r w:rsidR="0010250E" w:rsidRPr="00380A5F">
        <w:rPr>
          <w:rFonts w:ascii="DFKai-SB" w:eastAsia="DFKai-SB" w:hAnsi="DFKai-SB" w:cs="MingLiU"/>
          <w:lang w:eastAsia="zh-TW"/>
        </w:rPr>
        <w:t>，</w:t>
      </w:r>
      <w:r w:rsidRPr="00380A5F">
        <w:rPr>
          <w:rFonts w:ascii="DFKai-SB" w:eastAsia="DFKai-SB" w:hAnsi="DFKai-SB" w:cs="MingLiU" w:hint="eastAsia"/>
          <w:lang w:eastAsia="zh-TW"/>
        </w:rPr>
        <w:t>直到永遠</w:t>
      </w:r>
      <w:r w:rsidRPr="00380A5F">
        <w:rPr>
          <w:rFonts w:ascii="DFKai-SB" w:eastAsia="DFKai-SB" w:hAnsi="DFKai-SB" w:hint="eastAsia"/>
          <w:lang w:eastAsia="zh-TW"/>
        </w:rPr>
        <w:t>。</w:t>
      </w:r>
    </w:p>
    <w:p w:rsidR="00E9323E" w:rsidRDefault="00E9323E" w:rsidP="00C432AD">
      <w:pPr>
        <w:pStyle w:val="ab"/>
        <w:snapToGrid w:val="0"/>
        <w:rPr>
          <w:rFonts w:ascii="DFKai-SB" w:eastAsia="DFKai-SB" w:hAnsi="DFKai-SB" w:cs="MingLiU" w:hint="eastAsia"/>
        </w:rPr>
      </w:pPr>
    </w:p>
    <w:p w:rsidR="00E9323E" w:rsidRPr="00C432AD" w:rsidRDefault="00E9323E" w:rsidP="00C432AD">
      <w:pPr>
        <w:autoSpaceDE w:val="0"/>
        <w:autoSpaceDN w:val="0"/>
        <w:adjustRightInd w:val="0"/>
        <w:snapToGrid w:val="0"/>
        <w:contextualSpacing/>
        <w:rPr>
          <w:rFonts w:ascii="DFKai-SB" w:eastAsia="DFKai-SB" w:hAnsi="DFKai-SB" w:cs="MingLiU" w:hint="eastAsia"/>
          <w:lang w:eastAsia="zh-TW"/>
        </w:rPr>
      </w:pPr>
      <w:r w:rsidRPr="00380A5F">
        <w:rPr>
          <w:rFonts w:ascii="DFKai-SB" w:eastAsia="DFKai-SB" w:hAnsi="DFKai-SB" w:cs="MingLiU" w:hint="eastAsia"/>
          <w:lang w:eastAsia="zh-TW"/>
        </w:rPr>
        <w:t>耶和華超乎萬民之上</w:t>
      </w:r>
      <w:r w:rsidR="0010250E" w:rsidRPr="00380A5F">
        <w:rPr>
          <w:rFonts w:ascii="DFKai-SB" w:eastAsia="DFKai-SB" w:hAnsi="DFKai-SB" w:cs="MingLiU"/>
          <w:lang w:eastAsia="zh-TW"/>
        </w:rPr>
        <w:t>，</w:t>
      </w:r>
      <w:r w:rsidRPr="00380A5F">
        <w:rPr>
          <w:rFonts w:ascii="DFKai-SB" w:eastAsia="DFKai-SB" w:hAnsi="DFKai-SB" w:cs="MingLiU" w:hint="eastAsia"/>
          <w:lang w:eastAsia="zh-TW"/>
        </w:rPr>
        <w:t>你的榮耀高過諸天</w:t>
      </w:r>
      <w:r w:rsidR="00C432AD">
        <w:rPr>
          <w:rFonts w:ascii="DFKai-SB" w:eastAsia="DFKai-SB" w:hAnsi="DFKai-SB" w:cs="MingLiU" w:hint="eastAsia"/>
          <w:lang w:eastAsia="zh-TW"/>
        </w:rPr>
        <w:t>，</w:t>
      </w:r>
      <w:r w:rsidRPr="00380A5F">
        <w:rPr>
          <w:rFonts w:ascii="DFKai-SB" w:eastAsia="DFKai-SB" w:hAnsi="DFKai-SB" w:cs="MingLiU" w:hint="eastAsia"/>
          <w:lang w:eastAsia="zh-TW"/>
        </w:rPr>
        <w:t>我讚美你 主耶和華</w:t>
      </w:r>
      <w:r w:rsidR="0010250E" w:rsidRPr="00380A5F">
        <w:rPr>
          <w:rFonts w:ascii="DFKai-SB" w:eastAsia="DFKai-SB" w:hAnsi="DFKai-SB" w:cs="MingLiU"/>
          <w:lang w:eastAsia="zh-TW"/>
        </w:rPr>
        <w:t>，</w:t>
      </w:r>
      <w:r w:rsidRPr="00380A5F">
        <w:rPr>
          <w:rFonts w:ascii="DFKai-SB" w:eastAsia="DFKai-SB" w:hAnsi="DFKai-SB" w:cs="MingLiU" w:hint="eastAsia"/>
          <w:lang w:eastAsia="zh-TW"/>
        </w:rPr>
        <w:t>唯有你</w:t>
      </w:r>
      <w:r w:rsidR="0010250E" w:rsidRPr="00380A5F">
        <w:rPr>
          <w:rFonts w:ascii="DFKai-SB" w:eastAsia="DFKai-SB" w:hAnsi="DFKai-SB" w:cs="MingLiU"/>
          <w:lang w:eastAsia="zh-TW"/>
        </w:rPr>
        <w:t>，</w:t>
      </w:r>
      <w:r w:rsidRPr="00380A5F">
        <w:rPr>
          <w:rFonts w:ascii="DFKai-SB" w:eastAsia="DFKai-SB" w:hAnsi="DFKai-SB" w:cs="MingLiU" w:hint="eastAsia"/>
          <w:lang w:eastAsia="zh-TW"/>
        </w:rPr>
        <w:t>你的名被尊崇</w:t>
      </w:r>
      <w:r w:rsidRPr="00380A5F">
        <w:rPr>
          <w:rFonts w:ascii="DFKai-SB" w:eastAsia="DFKai-SB" w:hAnsi="DFKai-SB" w:hint="eastAsia"/>
          <w:lang w:eastAsia="zh-TW"/>
        </w:rPr>
        <w:t>。</w:t>
      </w:r>
    </w:p>
    <w:p w:rsidR="00E9323E" w:rsidRPr="00380A5F" w:rsidRDefault="00E9323E" w:rsidP="00C432AD">
      <w:pPr>
        <w:autoSpaceDE w:val="0"/>
        <w:autoSpaceDN w:val="0"/>
        <w:adjustRightInd w:val="0"/>
        <w:snapToGrid w:val="0"/>
        <w:contextualSpacing/>
        <w:rPr>
          <w:rFonts w:ascii="DFKai-SB" w:eastAsia="DFKai-SB" w:hAnsi="DFKai-SB" w:hint="eastAsia"/>
          <w:lang w:eastAsia="zh-TW"/>
        </w:rPr>
      </w:pPr>
      <w:r w:rsidRPr="00380A5F">
        <w:rPr>
          <w:rFonts w:ascii="DFKai-SB" w:eastAsia="DFKai-SB" w:hAnsi="DFKai-SB" w:cs="MingLiU" w:hint="eastAsia"/>
          <w:lang w:eastAsia="zh-TW"/>
        </w:rPr>
        <w:t>耶和華超乎萬民之上</w:t>
      </w:r>
      <w:r w:rsidR="0010250E" w:rsidRPr="00380A5F">
        <w:rPr>
          <w:rFonts w:ascii="DFKai-SB" w:eastAsia="DFKai-SB" w:hAnsi="DFKai-SB" w:cs="MingLiU"/>
          <w:lang w:eastAsia="zh-TW"/>
        </w:rPr>
        <w:t>，</w:t>
      </w:r>
      <w:r w:rsidRPr="00380A5F">
        <w:rPr>
          <w:rFonts w:ascii="DFKai-SB" w:eastAsia="DFKai-SB" w:hAnsi="DFKai-SB" w:cs="MingLiU" w:hint="eastAsia"/>
          <w:lang w:eastAsia="zh-TW"/>
        </w:rPr>
        <w:t>你的榮耀高過諸天</w:t>
      </w:r>
      <w:r w:rsidR="00C432AD">
        <w:rPr>
          <w:rFonts w:ascii="DFKai-SB" w:eastAsia="DFKai-SB" w:hAnsi="DFKai-SB" w:cs="MingLiU" w:hint="eastAsia"/>
          <w:lang w:eastAsia="zh-TW"/>
        </w:rPr>
        <w:t>，</w:t>
      </w:r>
      <w:r w:rsidRPr="00380A5F">
        <w:rPr>
          <w:rFonts w:ascii="DFKai-SB" w:eastAsia="DFKai-SB" w:hAnsi="DFKai-SB" w:cs="MingLiU" w:hint="eastAsia"/>
          <w:lang w:eastAsia="zh-TW"/>
        </w:rPr>
        <w:t>我讚美你 主耶和華</w:t>
      </w:r>
      <w:r w:rsidR="0010250E" w:rsidRPr="00380A5F">
        <w:rPr>
          <w:rFonts w:ascii="DFKai-SB" w:eastAsia="DFKai-SB" w:hAnsi="DFKai-SB" w:cs="MingLiU"/>
          <w:lang w:eastAsia="zh-TW"/>
        </w:rPr>
        <w:t>，</w:t>
      </w:r>
      <w:r w:rsidRPr="00380A5F">
        <w:rPr>
          <w:rFonts w:ascii="DFKai-SB" w:eastAsia="DFKai-SB" w:hAnsi="DFKai-SB" w:cs="MingLiU" w:hint="eastAsia"/>
          <w:lang w:eastAsia="zh-TW"/>
        </w:rPr>
        <w:t>你的榮耀充滿在天地之上</w:t>
      </w:r>
      <w:r w:rsidRPr="00380A5F">
        <w:rPr>
          <w:rFonts w:ascii="DFKai-SB" w:eastAsia="DFKai-SB" w:hAnsi="DFKai-SB" w:hint="eastAsia"/>
          <w:lang w:eastAsia="zh-TW"/>
        </w:rPr>
        <w:t>。</w:t>
      </w:r>
    </w:p>
    <w:p w:rsidR="00E9323E" w:rsidRPr="00380A5F" w:rsidRDefault="00E9323E" w:rsidP="00C432AD">
      <w:pPr>
        <w:pStyle w:val="ab"/>
        <w:snapToGrid w:val="0"/>
        <w:rPr>
          <w:rFonts w:ascii="DFKai-SB" w:eastAsia="DFKai-SB" w:hAnsi="DFKai-SB" w:cs="MingLiU" w:hint="eastAsia"/>
        </w:rPr>
      </w:pPr>
    </w:p>
    <w:p w:rsidR="00E9323E" w:rsidRPr="00380A5F" w:rsidRDefault="00E9323E" w:rsidP="00C432AD">
      <w:pPr>
        <w:autoSpaceDE w:val="0"/>
        <w:autoSpaceDN w:val="0"/>
        <w:adjustRightInd w:val="0"/>
        <w:snapToGrid w:val="0"/>
        <w:contextualSpacing/>
        <w:rPr>
          <w:rFonts w:ascii="DFKai-SB" w:eastAsia="DFKai-SB" w:hAnsi="DFKai-SB" w:cs="MingLiU"/>
          <w:lang w:eastAsia="zh-TW"/>
        </w:rPr>
      </w:pPr>
      <w:r w:rsidRPr="00380A5F">
        <w:rPr>
          <w:rFonts w:ascii="DFKai-SB" w:eastAsia="DFKai-SB" w:hAnsi="DFKai-SB" w:cs="MingLiU" w:hint="eastAsia"/>
          <w:lang w:eastAsia="zh-TW"/>
        </w:rPr>
        <w:t>耶和華必賜力量</w:t>
      </w:r>
      <w:r w:rsidR="0010250E" w:rsidRPr="00380A5F">
        <w:rPr>
          <w:rFonts w:ascii="DFKai-SB" w:eastAsia="DFKai-SB" w:hAnsi="DFKai-SB" w:cs="MingLiU"/>
          <w:lang w:eastAsia="zh-TW"/>
        </w:rPr>
        <w:t>，</w:t>
      </w:r>
      <w:r w:rsidRPr="00380A5F">
        <w:rPr>
          <w:rFonts w:ascii="DFKai-SB" w:eastAsia="DFKai-SB" w:hAnsi="DFKai-SB" w:cs="MingLiU" w:hint="eastAsia"/>
          <w:lang w:eastAsia="zh-TW"/>
        </w:rPr>
        <w:t>耶和華必賜平安</w:t>
      </w:r>
      <w:r w:rsidR="0010250E" w:rsidRPr="00380A5F">
        <w:rPr>
          <w:rFonts w:ascii="DFKai-SB" w:eastAsia="DFKai-SB" w:hAnsi="DFKai-SB" w:cs="MingLiU" w:hint="eastAsia"/>
          <w:lang w:eastAsia="zh-TW"/>
        </w:rPr>
        <w:t>，</w:t>
      </w:r>
      <w:r w:rsidRPr="00380A5F">
        <w:rPr>
          <w:rFonts w:ascii="DFKai-SB" w:eastAsia="DFKai-SB" w:hAnsi="DFKai-SB" w:cs="MingLiU" w:hint="eastAsia"/>
          <w:lang w:eastAsia="zh-TW"/>
        </w:rPr>
        <w:t>我從深處求告你</w:t>
      </w:r>
      <w:r w:rsidR="0010250E" w:rsidRPr="00380A5F">
        <w:rPr>
          <w:rFonts w:ascii="DFKai-SB" w:eastAsia="DFKai-SB" w:hAnsi="DFKai-SB" w:cs="MingLiU"/>
          <w:lang w:eastAsia="zh-TW"/>
        </w:rPr>
        <w:t>，</w:t>
      </w:r>
      <w:r w:rsidRPr="00380A5F">
        <w:rPr>
          <w:rFonts w:ascii="DFKai-SB" w:eastAsia="DFKai-SB" w:hAnsi="DFKai-SB" w:cs="MingLiU" w:hint="eastAsia"/>
          <w:lang w:eastAsia="zh-TW"/>
        </w:rPr>
        <w:t>你聆聽</w:t>
      </w:r>
      <w:r w:rsidRPr="00380A5F">
        <w:rPr>
          <w:rFonts w:ascii="DFKai-SB" w:eastAsia="DFKai-SB" w:hAnsi="DFKai-SB" w:hint="eastAsia"/>
          <w:lang w:eastAsia="zh-TW"/>
        </w:rPr>
        <w:t>。</w:t>
      </w:r>
    </w:p>
    <w:p w:rsidR="001803F6" w:rsidRPr="00380A5F" w:rsidRDefault="00E9323E" w:rsidP="00C432AD">
      <w:pPr>
        <w:autoSpaceDE w:val="0"/>
        <w:autoSpaceDN w:val="0"/>
        <w:adjustRightInd w:val="0"/>
        <w:snapToGrid w:val="0"/>
        <w:contextualSpacing/>
        <w:rPr>
          <w:rFonts w:ascii="DFKai-SB" w:eastAsia="DFKai-SB" w:hAnsi="DFKai-SB" w:hint="eastAsia"/>
          <w:lang w:eastAsia="zh-TW"/>
        </w:rPr>
      </w:pPr>
      <w:r w:rsidRPr="00380A5F">
        <w:rPr>
          <w:rFonts w:ascii="DFKai-SB" w:eastAsia="DFKai-SB" w:hAnsi="DFKai-SB" w:cs="MingLiU" w:hint="eastAsia"/>
          <w:lang w:eastAsia="zh-TW"/>
        </w:rPr>
        <w:t>耶和華必賜力量</w:t>
      </w:r>
      <w:r w:rsidR="0010250E" w:rsidRPr="00380A5F">
        <w:rPr>
          <w:rFonts w:ascii="DFKai-SB" w:eastAsia="DFKai-SB" w:hAnsi="DFKai-SB" w:cs="MingLiU"/>
          <w:lang w:eastAsia="zh-TW"/>
        </w:rPr>
        <w:t>，</w:t>
      </w:r>
      <w:r w:rsidRPr="00380A5F">
        <w:rPr>
          <w:rFonts w:ascii="DFKai-SB" w:eastAsia="DFKai-SB" w:hAnsi="DFKai-SB" w:cs="MingLiU" w:hint="eastAsia"/>
          <w:lang w:eastAsia="zh-TW"/>
        </w:rPr>
        <w:t>耶和華必賜平安</w:t>
      </w:r>
      <w:r w:rsidR="0010250E" w:rsidRPr="00380A5F">
        <w:rPr>
          <w:rFonts w:ascii="DFKai-SB" w:eastAsia="DFKai-SB" w:hAnsi="DFKai-SB" w:cs="MingLiU"/>
          <w:lang w:eastAsia="zh-TW"/>
        </w:rPr>
        <w:t>，</w:t>
      </w:r>
      <w:r w:rsidRPr="00380A5F">
        <w:rPr>
          <w:rFonts w:ascii="DFKai-SB" w:eastAsia="DFKai-SB" w:hAnsi="DFKai-SB" w:cs="MingLiU" w:hint="eastAsia"/>
          <w:lang w:eastAsia="zh-TW"/>
        </w:rPr>
        <w:t>因你豐盛的救恩</w:t>
      </w:r>
      <w:r w:rsidR="0010250E" w:rsidRPr="00380A5F">
        <w:rPr>
          <w:rFonts w:ascii="DFKai-SB" w:eastAsia="DFKai-SB" w:hAnsi="DFKai-SB" w:cs="MingLiU"/>
          <w:lang w:eastAsia="zh-TW"/>
        </w:rPr>
        <w:t>，</w:t>
      </w:r>
      <w:r w:rsidRPr="00380A5F">
        <w:rPr>
          <w:rFonts w:ascii="DFKai-SB" w:eastAsia="DFKai-SB" w:hAnsi="DFKai-SB" w:cs="MingLiU" w:hint="eastAsia"/>
          <w:lang w:eastAsia="zh-TW"/>
        </w:rPr>
        <w:t>我仰望你</w:t>
      </w:r>
      <w:r w:rsidRPr="00380A5F">
        <w:rPr>
          <w:rFonts w:ascii="DFKai-SB" w:eastAsia="DFKai-SB" w:hAnsi="DFKai-SB" w:hint="eastAsia"/>
          <w:lang w:eastAsia="zh-TW"/>
        </w:rPr>
        <w:t>。</w:t>
      </w:r>
    </w:p>
    <w:sectPr w:rsidR="001803F6" w:rsidRPr="00380A5F" w:rsidSect="00D51BFC">
      <w:footerReference w:type="even" r:id="rId7"/>
      <w:footerReference w:type="default" r:id="rId8"/>
      <w:pgSz w:w="11907" w:h="16840" w:code="9"/>
      <w:pgMar w:top="1134" w:right="1134" w:bottom="1134" w:left="1134" w:header="680"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DF2" w:rsidRDefault="00400DF2">
      <w:r>
        <w:separator/>
      </w:r>
    </w:p>
  </w:endnote>
  <w:endnote w:type="continuationSeparator" w:id="0">
    <w:p w:rsidR="00400DF2" w:rsidRDefault="0040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New Gulim">
    <w:altName w:val="Arial Unicode MS"/>
    <w:charset w:val="81"/>
    <w:family w:val="roman"/>
    <w:pitch w:val="variable"/>
    <w:sig w:usb0="B00002AF" w:usb1="7B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Heiti SC">
    <w:charset w:val="86"/>
    <w:family w:val="auto"/>
    <w:pitch w:val="variable"/>
    <w:sig w:usb0="8000002F" w:usb1="080E004A" w:usb2="00000010" w:usb3="00000000" w:csb0="003E0000" w:csb1="00000000"/>
  </w:font>
  <w:font w:name="MSungHKS-Ligh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8E5" w:rsidRDefault="004C08E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C08E5" w:rsidRDefault="004C08E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8E5" w:rsidRDefault="004C08E5">
    <w:pPr>
      <w:pStyle w:val="a4"/>
      <w:jc w:val="right"/>
    </w:pPr>
    <w:r>
      <w:fldChar w:fldCharType="begin"/>
    </w:r>
    <w:r>
      <w:instrText>PAGE   \* MERGEFORMAT</w:instrText>
    </w:r>
    <w:r>
      <w:fldChar w:fldCharType="separate"/>
    </w:r>
    <w:r w:rsidR="008D01A1" w:rsidRPr="008D01A1">
      <w:rPr>
        <w:lang w:val="zh-TW" w:eastAsia="zh-TW"/>
      </w:rPr>
      <w:t>1</w:t>
    </w:r>
    <w:r>
      <w:fldChar w:fldCharType="end"/>
    </w:r>
  </w:p>
  <w:p w:rsidR="004C08E5" w:rsidRDefault="004C08E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DF2" w:rsidRDefault="00400DF2">
      <w:r>
        <w:separator/>
      </w:r>
    </w:p>
  </w:footnote>
  <w:footnote w:type="continuationSeparator" w:id="0">
    <w:p w:rsidR="00400DF2" w:rsidRDefault="00400D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376D18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AF5D90"/>
    <w:multiLevelType w:val="hybridMultilevel"/>
    <w:tmpl w:val="6FF47CC6"/>
    <w:lvl w:ilvl="0" w:tplc="1854B052">
      <w:start w:val="1"/>
      <w:numFmt w:val="bullet"/>
      <w:lvlText w:val="•"/>
      <w:lvlJc w:val="left"/>
      <w:pPr>
        <w:tabs>
          <w:tab w:val="num" w:pos="720"/>
        </w:tabs>
        <w:ind w:left="720" w:hanging="360"/>
      </w:pPr>
      <w:rPr>
        <w:rFonts w:ascii="PMingLiU" w:hAnsi="PMingLiU" w:hint="default"/>
      </w:rPr>
    </w:lvl>
    <w:lvl w:ilvl="1" w:tplc="B068210C" w:tentative="1">
      <w:start w:val="1"/>
      <w:numFmt w:val="bullet"/>
      <w:lvlText w:val="•"/>
      <w:lvlJc w:val="left"/>
      <w:pPr>
        <w:tabs>
          <w:tab w:val="num" w:pos="1440"/>
        </w:tabs>
        <w:ind w:left="1440" w:hanging="360"/>
      </w:pPr>
      <w:rPr>
        <w:rFonts w:ascii="PMingLiU" w:hAnsi="PMingLiU" w:hint="default"/>
      </w:rPr>
    </w:lvl>
    <w:lvl w:ilvl="2" w:tplc="2B04AF5A" w:tentative="1">
      <w:start w:val="1"/>
      <w:numFmt w:val="bullet"/>
      <w:lvlText w:val="•"/>
      <w:lvlJc w:val="left"/>
      <w:pPr>
        <w:tabs>
          <w:tab w:val="num" w:pos="2160"/>
        </w:tabs>
        <w:ind w:left="2160" w:hanging="360"/>
      </w:pPr>
      <w:rPr>
        <w:rFonts w:ascii="PMingLiU" w:hAnsi="PMingLiU" w:hint="default"/>
      </w:rPr>
    </w:lvl>
    <w:lvl w:ilvl="3" w:tplc="9112003A" w:tentative="1">
      <w:start w:val="1"/>
      <w:numFmt w:val="bullet"/>
      <w:lvlText w:val="•"/>
      <w:lvlJc w:val="left"/>
      <w:pPr>
        <w:tabs>
          <w:tab w:val="num" w:pos="2880"/>
        </w:tabs>
        <w:ind w:left="2880" w:hanging="360"/>
      </w:pPr>
      <w:rPr>
        <w:rFonts w:ascii="PMingLiU" w:hAnsi="PMingLiU" w:hint="default"/>
      </w:rPr>
    </w:lvl>
    <w:lvl w:ilvl="4" w:tplc="FA5E6EF2" w:tentative="1">
      <w:start w:val="1"/>
      <w:numFmt w:val="bullet"/>
      <w:lvlText w:val="•"/>
      <w:lvlJc w:val="left"/>
      <w:pPr>
        <w:tabs>
          <w:tab w:val="num" w:pos="3600"/>
        </w:tabs>
        <w:ind w:left="3600" w:hanging="360"/>
      </w:pPr>
      <w:rPr>
        <w:rFonts w:ascii="PMingLiU" w:hAnsi="PMingLiU" w:hint="default"/>
      </w:rPr>
    </w:lvl>
    <w:lvl w:ilvl="5" w:tplc="ABA09412" w:tentative="1">
      <w:start w:val="1"/>
      <w:numFmt w:val="bullet"/>
      <w:lvlText w:val="•"/>
      <w:lvlJc w:val="left"/>
      <w:pPr>
        <w:tabs>
          <w:tab w:val="num" w:pos="4320"/>
        </w:tabs>
        <w:ind w:left="4320" w:hanging="360"/>
      </w:pPr>
      <w:rPr>
        <w:rFonts w:ascii="PMingLiU" w:hAnsi="PMingLiU" w:hint="default"/>
      </w:rPr>
    </w:lvl>
    <w:lvl w:ilvl="6" w:tplc="0A3A9596" w:tentative="1">
      <w:start w:val="1"/>
      <w:numFmt w:val="bullet"/>
      <w:lvlText w:val="•"/>
      <w:lvlJc w:val="left"/>
      <w:pPr>
        <w:tabs>
          <w:tab w:val="num" w:pos="5040"/>
        </w:tabs>
        <w:ind w:left="5040" w:hanging="360"/>
      </w:pPr>
      <w:rPr>
        <w:rFonts w:ascii="PMingLiU" w:hAnsi="PMingLiU" w:hint="default"/>
      </w:rPr>
    </w:lvl>
    <w:lvl w:ilvl="7" w:tplc="158AA04C" w:tentative="1">
      <w:start w:val="1"/>
      <w:numFmt w:val="bullet"/>
      <w:lvlText w:val="•"/>
      <w:lvlJc w:val="left"/>
      <w:pPr>
        <w:tabs>
          <w:tab w:val="num" w:pos="5760"/>
        </w:tabs>
        <w:ind w:left="5760" w:hanging="360"/>
      </w:pPr>
      <w:rPr>
        <w:rFonts w:ascii="PMingLiU" w:hAnsi="PMingLiU" w:hint="default"/>
      </w:rPr>
    </w:lvl>
    <w:lvl w:ilvl="8" w:tplc="082CE608" w:tentative="1">
      <w:start w:val="1"/>
      <w:numFmt w:val="bullet"/>
      <w:lvlText w:val="•"/>
      <w:lvlJc w:val="left"/>
      <w:pPr>
        <w:tabs>
          <w:tab w:val="num" w:pos="6480"/>
        </w:tabs>
        <w:ind w:left="6480" w:hanging="360"/>
      </w:pPr>
      <w:rPr>
        <w:rFonts w:ascii="PMingLiU" w:hAnsi="PMingLiU" w:hint="default"/>
      </w:rPr>
    </w:lvl>
  </w:abstractNum>
  <w:abstractNum w:abstractNumId="3" w15:restartNumberingAfterBreak="0">
    <w:nsid w:val="052B6C55"/>
    <w:multiLevelType w:val="hybridMultilevel"/>
    <w:tmpl w:val="D816417E"/>
    <w:lvl w:ilvl="0" w:tplc="FD8445A6">
      <w:start w:val="1"/>
      <w:numFmt w:val="bullet"/>
      <w:pStyle w:val="a"/>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8513958"/>
    <w:multiLevelType w:val="hybridMultilevel"/>
    <w:tmpl w:val="2BB65A5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FEB7082"/>
    <w:multiLevelType w:val="hybridMultilevel"/>
    <w:tmpl w:val="412C95F6"/>
    <w:lvl w:ilvl="0" w:tplc="CD48C7D2">
      <w:start w:val="1"/>
      <w:numFmt w:val="decimal"/>
      <w:lvlText w:val="（%1）"/>
      <w:lvlJc w:val="left"/>
      <w:pPr>
        <w:ind w:left="1080" w:hanging="7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18330C"/>
    <w:multiLevelType w:val="hybridMultilevel"/>
    <w:tmpl w:val="FCA2953C"/>
    <w:lvl w:ilvl="0" w:tplc="0409000F">
      <w:start w:val="1"/>
      <w:numFmt w:val="decimal"/>
      <w:lvlText w:val="%1."/>
      <w:lvlJc w:val="left"/>
      <w:pPr>
        <w:ind w:left="180" w:hanging="18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1AA01EDE"/>
    <w:multiLevelType w:val="hybridMultilevel"/>
    <w:tmpl w:val="A7D04AF6"/>
    <w:lvl w:ilvl="0" w:tplc="138079AC">
      <w:start w:val="1"/>
      <w:numFmt w:val="bullet"/>
      <w:lvlText w:val="•"/>
      <w:lvlJc w:val="left"/>
      <w:pPr>
        <w:tabs>
          <w:tab w:val="num" w:pos="720"/>
        </w:tabs>
        <w:ind w:left="720" w:hanging="360"/>
      </w:pPr>
      <w:rPr>
        <w:rFonts w:ascii="PMingLiU" w:hAnsi="PMingLiU" w:hint="default"/>
      </w:rPr>
    </w:lvl>
    <w:lvl w:ilvl="1" w:tplc="4F98EDF8" w:tentative="1">
      <w:start w:val="1"/>
      <w:numFmt w:val="bullet"/>
      <w:lvlText w:val="•"/>
      <w:lvlJc w:val="left"/>
      <w:pPr>
        <w:tabs>
          <w:tab w:val="num" w:pos="1440"/>
        </w:tabs>
        <w:ind w:left="1440" w:hanging="360"/>
      </w:pPr>
      <w:rPr>
        <w:rFonts w:ascii="PMingLiU" w:hAnsi="PMingLiU" w:hint="default"/>
      </w:rPr>
    </w:lvl>
    <w:lvl w:ilvl="2" w:tplc="E860568E" w:tentative="1">
      <w:start w:val="1"/>
      <w:numFmt w:val="bullet"/>
      <w:lvlText w:val="•"/>
      <w:lvlJc w:val="left"/>
      <w:pPr>
        <w:tabs>
          <w:tab w:val="num" w:pos="2160"/>
        </w:tabs>
        <w:ind w:left="2160" w:hanging="360"/>
      </w:pPr>
      <w:rPr>
        <w:rFonts w:ascii="PMingLiU" w:hAnsi="PMingLiU" w:hint="default"/>
      </w:rPr>
    </w:lvl>
    <w:lvl w:ilvl="3" w:tplc="18049F14" w:tentative="1">
      <w:start w:val="1"/>
      <w:numFmt w:val="bullet"/>
      <w:lvlText w:val="•"/>
      <w:lvlJc w:val="left"/>
      <w:pPr>
        <w:tabs>
          <w:tab w:val="num" w:pos="2880"/>
        </w:tabs>
        <w:ind w:left="2880" w:hanging="360"/>
      </w:pPr>
      <w:rPr>
        <w:rFonts w:ascii="PMingLiU" w:hAnsi="PMingLiU" w:hint="default"/>
      </w:rPr>
    </w:lvl>
    <w:lvl w:ilvl="4" w:tplc="3384A672" w:tentative="1">
      <w:start w:val="1"/>
      <w:numFmt w:val="bullet"/>
      <w:lvlText w:val="•"/>
      <w:lvlJc w:val="left"/>
      <w:pPr>
        <w:tabs>
          <w:tab w:val="num" w:pos="3600"/>
        </w:tabs>
        <w:ind w:left="3600" w:hanging="360"/>
      </w:pPr>
      <w:rPr>
        <w:rFonts w:ascii="PMingLiU" w:hAnsi="PMingLiU" w:hint="default"/>
      </w:rPr>
    </w:lvl>
    <w:lvl w:ilvl="5" w:tplc="1458E908" w:tentative="1">
      <w:start w:val="1"/>
      <w:numFmt w:val="bullet"/>
      <w:lvlText w:val="•"/>
      <w:lvlJc w:val="left"/>
      <w:pPr>
        <w:tabs>
          <w:tab w:val="num" w:pos="4320"/>
        </w:tabs>
        <w:ind w:left="4320" w:hanging="360"/>
      </w:pPr>
      <w:rPr>
        <w:rFonts w:ascii="PMingLiU" w:hAnsi="PMingLiU" w:hint="default"/>
      </w:rPr>
    </w:lvl>
    <w:lvl w:ilvl="6" w:tplc="62409146" w:tentative="1">
      <w:start w:val="1"/>
      <w:numFmt w:val="bullet"/>
      <w:lvlText w:val="•"/>
      <w:lvlJc w:val="left"/>
      <w:pPr>
        <w:tabs>
          <w:tab w:val="num" w:pos="5040"/>
        </w:tabs>
        <w:ind w:left="5040" w:hanging="360"/>
      </w:pPr>
      <w:rPr>
        <w:rFonts w:ascii="PMingLiU" w:hAnsi="PMingLiU" w:hint="default"/>
      </w:rPr>
    </w:lvl>
    <w:lvl w:ilvl="7" w:tplc="AE34A448" w:tentative="1">
      <w:start w:val="1"/>
      <w:numFmt w:val="bullet"/>
      <w:lvlText w:val="•"/>
      <w:lvlJc w:val="left"/>
      <w:pPr>
        <w:tabs>
          <w:tab w:val="num" w:pos="5760"/>
        </w:tabs>
        <w:ind w:left="5760" w:hanging="360"/>
      </w:pPr>
      <w:rPr>
        <w:rFonts w:ascii="PMingLiU" w:hAnsi="PMingLiU" w:hint="default"/>
      </w:rPr>
    </w:lvl>
    <w:lvl w:ilvl="8" w:tplc="EF123808" w:tentative="1">
      <w:start w:val="1"/>
      <w:numFmt w:val="bullet"/>
      <w:lvlText w:val="•"/>
      <w:lvlJc w:val="left"/>
      <w:pPr>
        <w:tabs>
          <w:tab w:val="num" w:pos="6480"/>
        </w:tabs>
        <w:ind w:left="6480" w:hanging="360"/>
      </w:pPr>
      <w:rPr>
        <w:rFonts w:ascii="PMingLiU" w:hAnsi="PMingLiU" w:hint="default"/>
      </w:rPr>
    </w:lvl>
  </w:abstractNum>
  <w:abstractNum w:abstractNumId="8" w15:restartNumberingAfterBreak="0">
    <w:nsid w:val="222A6C06"/>
    <w:multiLevelType w:val="hybridMultilevel"/>
    <w:tmpl w:val="FBB84BAE"/>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DDA4AE8"/>
    <w:multiLevelType w:val="hybridMultilevel"/>
    <w:tmpl w:val="B1A6B844"/>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F5809FA"/>
    <w:multiLevelType w:val="hybridMultilevel"/>
    <w:tmpl w:val="8D9C1C04"/>
    <w:lvl w:ilvl="0" w:tplc="22962E74">
      <w:start w:val="1"/>
      <w:numFmt w:val="decimal"/>
      <w:lvlText w:val="%1."/>
      <w:lvlJc w:val="left"/>
      <w:pPr>
        <w:ind w:left="585" w:hanging="360"/>
      </w:pPr>
      <w:rPr>
        <w:rFonts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11" w15:restartNumberingAfterBreak="0">
    <w:nsid w:val="2FFF7CB5"/>
    <w:multiLevelType w:val="hybridMultilevel"/>
    <w:tmpl w:val="135649F0"/>
    <w:lvl w:ilvl="0" w:tplc="0FEAFDAC">
      <w:start w:val="1"/>
      <w:numFmt w:val="bullet"/>
      <w:lvlText w:val="•"/>
      <w:lvlJc w:val="left"/>
      <w:pPr>
        <w:tabs>
          <w:tab w:val="num" w:pos="720"/>
        </w:tabs>
        <w:ind w:left="720" w:hanging="360"/>
      </w:pPr>
      <w:rPr>
        <w:rFonts w:ascii="PMingLiU" w:hAnsi="PMingLiU" w:hint="default"/>
      </w:rPr>
    </w:lvl>
    <w:lvl w:ilvl="1" w:tplc="6366DFA4" w:tentative="1">
      <w:start w:val="1"/>
      <w:numFmt w:val="bullet"/>
      <w:lvlText w:val="•"/>
      <w:lvlJc w:val="left"/>
      <w:pPr>
        <w:tabs>
          <w:tab w:val="num" w:pos="1440"/>
        </w:tabs>
        <w:ind w:left="1440" w:hanging="360"/>
      </w:pPr>
      <w:rPr>
        <w:rFonts w:ascii="PMingLiU" w:hAnsi="PMingLiU" w:hint="default"/>
      </w:rPr>
    </w:lvl>
    <w:lvl w:ilvl="2" w:tplc="3ADEB2BE" w:tentative="1">
      <w:start w:val="1"/>
      <w:numFmt w:val="bullet"/>
      <w:lvlText w:val="•"/>
      <w:lvlJc w:val="left"/>
      <w:pPr>
        <w:tabs>
          <w:tab w:val="num" w:pos="2160"/>
        </w:tabs>
        <w:ind w:left="2160" w:hanging="360"/>
      </w:pPr>
      <w:rPr>
        <w:rFonts w:ascii="PMingLiU" w:hAnsi="PMingLiU" w:hint="default"/>
      </w:rPr>
    </w:lvl>
    <w:lvl w:ilvl="3" w:tplc="DB2A90A6" w:tentative="1">
      <w:start w:val="1"/>
      <w:numFmt w:val="bullet"/>
      <w:lvlText w:val="•"/>
      <w:lvlJc w:val="left"/>
      <w:pPr>
        <w:tabs>
          <w:tab w:val="num" w:pos="2880"/>
        </w:tabs>
        <w:ind w:left="2880" w:hanging="360"/>
      </w:pPr>
      <w:rPr>
        <w:rFonts w:ascii="PMingLiU" w:hAnsi="PMingLiU" w:hint="default"/>
      </w:rPr>
    </w:lvl>
    <w:lvl w:ilvl="4" w:tplc="990609EA" w:tentative="1">
      <w:start w:val="1"/>
      <w:numFmt w:val="bullet"/>
      <w:lvlText w:val="•"/>
      <w:lvlJc w:val="left"/>
      <w:pPr>
        <w:tabs>
          <w:tab w:val="num" w:pos="3600"/>
        </w:tabs>
        <w:ind w:left="3600" w:hanging="360"/>
      </w:pPr>
      <w:rPr>
        <w:rFonts w:ascii="PMingLiU" w:hAnsi="PMingLiU" w:hint="default"/>
      </w:rPr>
    </w:lvl>
    <w:lvl w:ilvl="5" w:tplc="BD9CAF94" w:tentative="1">
      <w:start w:val="1"/>
      <w:numFmt w:val="bullet"/>
      <w:lvlText w:val="•"/>
      <w:lvlJc w:val="left"/>
      <w:pPr>
        <w:tabs>
          <w:tab w:val="num" w:pos="4320"/>
        </w:tabs>
        <w:ind w:left="4320" w:hanging="360"/>
      </w:pPr>
      <w:rPr>
        <w:rFonts w:ascii="PMingLiU" w:hAnsi="PMingLiU" w:hint="default"/>
      </w:rPr>
    </w:lvl>
    <w:lvl w:ilvl="6" w:tplc="2BE8D8B8" w:tentative="1">
      <w:start w:val="1"/>
      <w:numFmt w:val="bullet"/>
      <w:lvlText w:val="•"/>
      <w:lvlJc w:val="left"/>
      <w:pPr>
        <w:tabs>
          <w:tab w:val="num" w:pos="5040"/>
        </w:tabs>
        <w:ind w:left="5040" w:hanging="360"/>
      </w:pPr>
      <w:rPr>
        <w:rFonts w:ascii="PMingLiU" w:hAnsi="PMingLiU" w:hint="default"/>
      </w:rPr>
    </w:lvl>
    <w:lvl w:ilvl="7" w:tplc="BFF80EDC" w:tentative="1">
      <w:start w:val="1"/>
      <w:numFmt w:val="bullet"/>
      <w:lvlText w:val="•"/>
      <w:lvlJc w:val="left"/>
      <w:pPr>
        <w:tabs>
          <w:tab w:val="num" w:pos="5760"/>
        </w:tabs>
        <w:ind w:left="5760" w:hanging="360"/>
      </w:pPr>
      <w:rPr>
        <w:rFonts w:ascii="PMingLiU" w:hAnsi="PMingLiU" w:hint="default"/>
      </w:rPr>
    </w:lvl>
    <w:lvl w:ilvl="8" w:tplc="8D24307E" w:tentative="1">
      <w:start w:val="1"/>
      <w:numFmt w:val="bullet"/>
      <w:lvlText w:val="•"/>
      <w:lvlJc w:val="left"/>
      <w:pPr>
        <w:tabs>
          <w:tab w:val="num" w:pos="6480"/>
        </w:tabs>
        <w:ind w:left="6480" w:hanging="360"/>
      </w:pPr>
      <w:rPr>
        <w:rFonts w:ascii="PMingLiU" w:hAnsi="PMingLiU" w:hint="default"/>
      </w:rPr>
    </w:lvl>
  </w:abstractNum>
  <w:abstractNum w:abstractNumId="12" w15:restartNumberingAfterBreak="0">
    <w:nsid w:val="557C4FA0"/>
    <w:multiLevelType w:val="hybridMultilevel"/>
    <w:tmpl w:val="01AA34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7FA5338"/>
    <w:multiLevelType w:val="hybridMultilevel"/>
    <w:tmpl w:val="89F4ECD8"/>
    <w:lvl w:ilvl="0" w:tplc="DF58AC98">
      <w:start w:val="1"/>
      <w:numFmt w:val="bullet"/>
      <w:lvlText w:val="•"/>
      <w:lvlJc w:val="left"/>
      <w:pPr>
        <w:tabs>
          <w:tab w:val="num" w:pos="720"/>
        </w:tabs>
        <w:ind w:left="720" w:hanging="360"/>
      </w:pPr>
      <w:rPr>
        <w:rFonts w:ascii="PMingLiU" w:hAnsi="PMingLiU" w:hint="default"/>
      </w:rPr>
    </w:lvl>
    <w:lvl w:ilvl="1" w:tplc="EEAAA7F4" w:tentative="1">
      <w:start w:val="1"/>
      <w:numFmt w:val="bullet"/>
      <w:lvlText w:val="•"/>
      <w:lvlJc w:val="left"/>
      <w:pPr>
        <w:tabs>
          <w:tab w:val="num" w:pos="1440"/>
        </w:tabs>
        <w:ind w:left="1440" w:hanging="360"/>
      </w:pPr>
      <w:rPr>
        <w:rFonts w:ascii="PMingLiU" w:hAnsi="PMingLiU" w:hint="default"/>
      </w:rPr>
    </w:lvl>
    <w:lvl w:ilvl="2" w:tplc="D09C666C" w:tentative="1">
      <w:start w:val="1"/>
      <w:numFmt w:val="bullet"/>
      <w:lvlText w:val="•"/>
      <w:lvlJc w:val="left"/>
      <w:pPr>
        <w:tabs>
          <w:tab w:val="num" w:pos="2160"/>
        </w:tabs>
        <w:ind w:left="2160" w:hanging="360"/>
      </w:pPr>
      <w:rPr>
        <w:rFonts w:ascii="PMingLiU" w:hAnsi="PMingLiU" w:hint="default"/>
      </w:rPr>
    </w:lvl>
    <w:lvl w:ilvl="3" w:tplc="CD1410F6" w:tentative="1">
      <w:start w:val="1"/>
      <w:numFmt w:val="bullet"/>
      <w:lvlText w:val="•"/>
      <w:lvlJc w:val="left"/>
      <w:pPr>
        <w:tabs>
          <w:tab w:val="num" w:pos="2880"/>
        </w:tabs>
        <w:ind w:left="2880" w:hanging="360"/>
      </w:pPr>
      <w:rPr>
        <w:rFonts w:ascii="PMingLiU" w:hAnsi="PMingLiU" w:hint="default"/>
      </w:rPr>
    </w:lvl>
    <w:lvl w:ilvl="4" w:tplc="0124F8E6" w:tentative="1">
      <w:start w:val="1"/>
      <w:numFmt w:val="bullet"/>
      <w:lvlText w:val="•"/>
      <w:lvlJc w:val="left"/>
      <w:pPr>
        <w:tabs>
          <w:tab w:val="num" w:pos="3600"/>
        </w:tabs>
        <w:ind w:left="3600" w:hanging="360"/>
      </w:pPr>
      <w:rPr>
        <w:rFonts w:ascii="PMingLiU" w:hAnsi="PMingLiU" w:hint="default"/>
      </w:rPr>
    </w:lvl>
    <w:lvl w:ilvl="5" w:tplc="39FC0174" w:tentative="1">
      <w:start w:val="1"/>
      <w:numFmt w:val="bullet"/>
      <w:lvlText w:val="•"/>
      <w:lvlJc w:val="left"/>
      <w:pPr>
        <w:tabs>
          <w:tab w:val="num" w:pos="4320"/>
        </w:tabs>
        <w:ind w:left="4320" w:hanging="360"/>
      </w:pPr>
      <w:rPr>
        <w:rFonts w:ascii="PMingLiU" w:hAnsi="PMingLiU" w:hint="default"/>
      </w:rPr>
    </w:lvl>
    <w:lvl w:ilvl="6" w:tplc="2CD446C0" w:tentative="1">
      <w:start w:val="1"/>
      <w:numFmt w:val="bullet"/>
      <w:lvlText w:val="•"/>
      <w:lvlJc w:val="left"/>
      <w:pPr>
        <w:tabs>
          <w:tab w:val="num" w:pos="5040"/>
        </w:tabs>
        <w:ind w:left="5040" w:hanging="360"/>
      </w:pPr>
      <w:rPr>
        <w:rFonts w:ascii="PMingLiU" w:hAnsi="PMingLiU" w:hint="default"/>
      </w:rPr>
    </w:lvl>
    <w:lvl w:ilvl="7" w:tplc="8F6CA476" w:tentative="1">
      <w:start w:val="1"/>
      <w:numFmt w:val="bullet"/>
      <w:lvlText w:val="•"/>
      <w:lvlJc w:val="left"/>
      <w:pPr>
        <w:tabs>
          <w:tab w:val="num" w:pos="5760"/>
        </w:tabs>
        <w:ind w:left="5760" w:hanging="360"/>
      </w:pPr>
      <w:rPr>
        <w:rFonts w:ascii="PMingLiU" w:hAnsi="PMingLiU" w:hint="default"/>
      </w:rPr>
    </w:lvl>
    <w:lvl w:ilvl="8" w:tplc="B4860DB6" w:tentative="1">
      <w:start w:val="1"/>
      <w:numFmt w:val="bullet"/>
      <w:lvlText w:val="•"/>
      <w:lvlJc w:val="left"/>
      <w:pPr>
        <w:tabs>
          <w:tab w:val="num" w:pos="6480"/>
        </w:tabs>
        <w:ind w:left="6480" w:hanging="360"/>
      </w:pPr>
      <w:rPr>
        <w:rFonts w:ascii="PMingLiU" w:hAnsi="PMingLiU" w:hint="default"/>
      </w:rPr>
    </w:lvl>
  </w:abstractNum>
  <w:abstractNum w:abstractNumId="14" w15:restartNumberingAfterBreak="0">
    <w:nsid w:val="6805533D"/>
    <w:multiLevelType w:val="hybridMultilevel"/>
    <w:tmpl w:val="E33C1DCA"/>
    <w:lvl w:ilvl="0" w:tplc="D5B2AF6A">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15" w15:restartNumberingAfterBreak="0">
    <w:nsid w:val="68292F02"/>
    <w:multiLevelType w:val="hybridMultilevel"/>
    <w:tmpl w:val="3C0CFA7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15"/>
  </w:num>
  <w:num w:numId="3">
    <w:abstractNumId w:val="12"/>
  </w:num>
  <w:num w:numId="4">
    <w:abstractNumId w:val="6"/>
  </w:num>
  <w:num w:numId="5">
    <w:abstractNumId w:val="9"/>
  </w:num>
  <w:num w:numId="6">
    <w:abstractNumId w:val="8"/>
  </w:num>
  <w:num w:numId="7">
    <w:abstractNumId w:val="4"/>
  </w:num>
  <w:num w:numId="8">
    <w:abstractNumId w:val="0"/>
  </w:num>
  <w:num w:numId="9">
    <w:abstractNumId w:val="5"/>
  </w:num>
  <w:num w:numId="10">
    <w:abstractNumId w:val="1"/>
  </w:num>
  <w:num w:numId="11">
    <w:abstractNumId w:val="13"/>
  </w:num>
  <w:num w:numId="12">
    <w:abstractNumId w:val="2"/>
  </w:num>
  <w:num w:numId="13">
    <w:abstractNumId w:val="7"/>
  </w:num>
  <w:num w:numId="14">
    <w:abstractNumId w:val="11"/>
  </w:num>
  <w:num w:numId="15">
    <w:abstractNumId w:val="10"/>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402"/>
    <w:rsid w:val="00005887"/>
    <w:rsid w:val="0000755B"/>
    <w:rsid w:val="0001140E"/>
    <w:rsid w:val="00011992"/>
    <w:rsid w:val="00012ED4"/>
    <w:rsid w:val="000162D2"/>
    <w:rsid w:val="00024AE7"/>
    <w:rsid w:val="00024E97"/>
    <w:rsid w:val="000250C4"/>
    <w:rsid w:val="00027EA2"/>
    <w:rsid w:val="00031611"/>
    <w:rsid w:val="00032859"/>
    <w:rsid w:val="00032D9A"/>
    <w:rsid w:val="0003390A"/>
    <w:rsid w:val="000353EC"/>
    <w:rsid w:val="00041574"/>
    <w:rsid w:val="0004795C"/>
    <w:rsid w:val="00053929"/>
    <w:rsid w:val="0005473A"/>
    <w:rsid w:val="0005659E"/>
    <w:rsid w:val="00061165"/>
    <w:rsid w:val="00062605"/>
    <w:rsid w:val="00065A7D"/>
    <w:rsid w:val="000702CD"/>
    <w:rsid w:val="00070787"/>
    <w:rsid w:val="00072402"/>
    <w:rsid w:val="00072E9E"/>
    <w:rsid w:val="00073DA3"/>
    <w:rsid w:val="00075805"/>
    <w:rsid w:val="00083590"/>
    <w:rsid w:val="00083BE6"/>
    <w:rsid w:val="00085FA6"/>
    <w:rsid w:val="00087727"/>
    <w:rsid w:val="00087857"/>
    <w:rsid w:val="00087E32"/>
    <w:rsid w:val="00092B4F"/>
    <w:rsid w:val="00093F47"/>
    <w:rsid w:val="000A1926"/>
    <w:rsid w:val="000A32D3"/>
    <w:rsid w:val="000A33DD"/>
    <w:rsid w:val="000A605E"/>
    <w:rsid w:val="000B5687"/>
    <w:rsid w:val="000B56B8"/>
    <w:rsid w:val="000B7F9A"/>
    <w:rsid w:val="000C007A"/>
    <w:rsid w:val="000C1B3D"/>
    <w:rsid w:val="000C2C6A"/>
    <w:rsid w:val="000C57BE"/>
    <w:rsid w:val="000C7EA5"/>
    <w:rsid w:val="000D561C"/>
    <w:rsid w:val="000E215C"/>
    <w:rsid w:val="000E36CC"/>
    <w:rsid w:val="000E4A66"/>
    <w:rsid w:val="000E61A1"/>
    <w:rsid w:val="000F0824"/>
    <w:rsid w:val="000F23DA"/>
    <w:rsid w:val="000F7499"/>
    <w:rsid w:val="000F7A2E"/>
    <w:rsid w:val="00100088"/>
    <w:rsid w:val="0010250E"/>
    <w:rsid w:val="0010497B"/>
    <w:rsid w:val="0011111F"/>
    <w:rsid w:val="001160DD"/>
    <w:rsid w:val="001221C3"/>
    <w:rsid w:val="00124132"/>
    <w:rsid w:val="00124E27"/>
    <w:rsid w:val="001377B6"/>
    <w:rsid w:val="0014010C"/>
    <w:rsid w:val="001415D0"/>
    <w:rsid w:val="001419CB"/>
    <w:rsid w:val="001440AB"/>
    <w:rsid w:val="00144AC2"/>
    <w:rsid w:val="00144D56"/>
    <w:rsid w:val="001504C0"/>
    <w:rsid w:val="00151AE3"/>
    <w:rsid w:val="00151D2C"/>
    <w:rsid w:val="00154E2B"/>
    <w:rsid w:val="0016333B"/>
    <w:rsid w:val="00173A2A"/>
    <w:rsid w:val="001778C5"/>
    <w:rsid w:val="001803F6"/>
    <w:rsid w:val="00180EF8"/>
    <w:rsid w:val="0018709B"/>
    <w:rsid w:val="001973E9"/>
    <w:rsid w:val="001A0DE6"/>
    <w:rsid w:val="001A1EA7"/>
    <w:rsid w:val="001A2404"/>
    <w:rsid w:val="001B0CC5"/>
    <w:rsid w:val="001B2B6B"/>
    <w:rsid w:val="001B51A1"/>
    <w:rsid w:val="001B6DE6"/>
    <w:rsid w:val="001B713F"/>
    <w:rsid w:val="001D2410"/>
    <w:rsid w:val="001D31E5"/>
    <w:rsid w:val="001D4836"/>
    <w:rsid w:val="001D56B1"/>
    <w:rsid w:val="001D6FE1"/>
    <w:rsid w:val="001E44A9"/>
    <w:rsid w:val="001F3D55"/>
    <w:rsid w:val="001F45E1"/>
    <w:rsid w:val="001F7E38"/>
    <w:rsid w:val="002019A8"/>
    <w:rsid w:val="002051EF"/>
    <w:rsid w:val="00205840"/>
    <w:rsid w:val="00211C86"/>
    <w:rsid w:val="00212001"/>
    <w:rsid w:val="00212469"/>
    <w:rsid w:val="00220766"/>
    <w:rsid w:val="00221598"/>
    <w:rsid w:val="00224979"/>
    <w:rsid w:val="00227A91"/>
    <w:rsid w:val="00234699"/>
    <w:rsid w:val="002375E7"/>
    <w:rsid w:val="0023764B"/>
    <w:rsid w:val="00254E06"/>
    <w:rsid w:val="00255C57"/>
    <w:rsid w:val="00255E5F"/>
    <w:rsid w:val="00255EB9"/>
    <w:rsid w:val="0025628B"/>
    <w:rsid w:val="00266FF7"/>
    <w:rsid w:val="00267B8F"/>
    <w:rsid w:val="00270FEE"/>
    <w:rsid w:val="002724CD"/>
    <w:rsid w:val="00272C6F"/>
    <w:rsid w:val="002733BD"/>
    <w:rsid w:val="00274CF4"/>
    <w:rsid w:val="00275511"/>
    <w:rsid w:val="002776EF"/>
    <w:rsid w:val="00277D0F"/>
    <w:rsid w:val="00282421"/>
    <w:rsid w:val="00287DCB"/>
    <w:rsid w:val="002A0E76"/>
    <w:rsid w:val="002A5906"/>
    <w:rsid w:val="002B2A6A"/>
    <w:rsid w:val="002B65D8"/>
    <w:rsid w:val="002B7DA4"/>
    <w:rsid w:val="002C12C6"/>
    <w:rsid w:val="002C3ED1"/>
    <w:rsid w:val="002C445B"/>
    <w:rsid w:val="002D05B3"/>
    <w:rsid w:val="002D56B2"/>
    <w:rsid w:val="002D576E"/>
    <w:rsid w:val="002D7051"/>
    <w:rsid w:val="002E2CD2"/>
    <w:rsid w:val="002E391E"/>
    <w:rsid w:val="002F0682"/>
    <w:rsid w:val="002F077D"/>
    <w:rsid w:val="002F4C2F"/>
    <w:rsid w:val="002F71A8"/>
    <w:rsid w:val="002F7661"/>
    <w:rsid w:val="002F79F2"/>
    <w:rsid w:val="003003F2"/>
    <w:rsid w:val="00303F5B"/>
    <w:rsid w:val="00304988"/>
    <w:rsid w:val="00305B0F"/>
    <w:rsid w:val="00306912"/>
    <w:rsid w:val="00306FFE"/>
    <w:rsid w:val="00311D0B"/>
    <w:rsid w:val="0031328A"/>
    <w:rsid w:val="003145BB"/>
    <w:rsid w:val="00315D11"/>
    <w:rsid w:val="00321872"/>
    <w:rsid w:val="00321B98"/>
    <w:rsid w:val="00322B1C"/>
    <w:rsid w:val="00325629"/>
    <w:rsid w:val="00327349"/>
    <w:rsid w:val="00332291"/>
    <w:rsid w:val="00333E99"/>
    <w:rsid w:val="003425D4"/>
    <w:rsid w:val="00342976"/>
    <w:rsid w:val="00344AA0"/>
    <w:rsid w:val="00354CA5"/>
    <w:rsid w:val="0035507D"/>
    <w:rsid w:val="00360334"/>
    <w:rsid w:val="003611CB"/>
    <w:rsid w:val="0036159C"/>
    <w:rsid w:val="00363362"/>
    <w:rsid w:val="003669BF"/>
    <w:rsid w:val="00371109"/>
    <w:rsid w:val="0037203F"/>
    <w:rsid w:val="003746DC"/>
    <w:rsid w:val="00380A5F"/>
    <w:rsid w:val="003846A8"/>
    <w:rsid w:val="0039075D"/>
    <w:rsid w:val="00393E28"/>
    <w:rsid w:val="00394C2D"/>
    <w:rsid w:val="00395C8A"/>
    <w:rsid w:val="00397373"/>
    <w:rsid w:val="003B079B"/>
    <w:rsid w:val="003B163F"/>
    <w:rsid w:val="003B4A7A"/>
    <w:rsid w:val="003B56FB"/>
    <w:rsid w:val="003B76E7"/>
    <w:rsid w:val="003C255A"/>
    <w:rsid w:val="003C2C9C"/>
    <w:rsid w:val="003C6E44"/>
    <w:rsid w:val="003D16CA"/>
    <w:rsid w:val="003D516F"/>
    <w:rsid w:val="003D6F31"/>
    <w:rsid w:val="003D75D7"/>
    <w:rsid w:val="003E1D30"/>
    <w:rsid w:val="003E4376"/>
    <w:rsid w:val="003F0040"/>
    <w:rsid w:val="003F0C10"/>
    <w:rsid w:val="003F0D2D"/>
    <w:rsid w:val="003F2A32"/>
    <w:rsid w:val="003F2FA0"/>
    <w:rsid w:val="003F33B7"/>
    <w:rsid w:val="003F352A"/>
    <w:rsid w:val="003F3ED2"/>
    <w:rsid w:val="003F77F0"/>
    <w:rsid w:val="00400DF2"/>
    <w:rsid w:val="00405952"/>
    <w:rsid w:val="00411ED8"/>
    <w:rsid w:val="00412B79"/>
    <w:rsid w:val="0041302D"/>
    <w:rsid w:val="004167F7"/>
    <w:rsid w:val="00417AE7"/>
    <w:rsid w:val="00417DCB"/>
    <w:rsid w:val="00425F17"/>
    <w:rsid w:val="004313D9"/>
    <w:rsid w:val="00431A8B"/>
    <w:rsid w:val="00433190"/>
    <w:rsid w:val="004346DB"/>
    <w:rsid w:val="004346E9"/>
    <w:rsid w:val="00436865"/>
    <w:rsid w:val="00440C1E"/>
    <w:rsid w:val="00441DB1"/>
    <w:rsid w:val="00443976"/>
    <w:rsid w:val="004449EC"/>
    <w:rsid w:val="00444D41"/>
    <w:rsid w:val="00444FE4"/>
    <w:rsid w:val="004518B9"/>
    <w:rsid w:val="0045227B"/>
    <w:rsid w:val="00455953"/>
    <w:rsid w:val="00457A5E"/>
    <w:rsid w:val="00466B4A"/>
    <w:rsid w:val="00472691"/>
    <w:rsid w:val="0047610A"/>
    <w:rsid w:val="0048732F"/>
    <w:rsid w:val="004902F9"/>
    <w:rsid w:val="0049185E"/>
    <w:rsid w:val="00491FCB"/>
    <w:rsid w:val="0049237E"/>
    <w:rsid w:val="00495B7D"/>
    <w:rsid w:val="004A1A0B"/>
    <w:rsid w:val="004A42D8"/>
    <w:rsid w:val="004A5649"/>
    <w:rsid w:val="004A7323"/>
    <w:rsid w:val="004A7B28"/>
    <w:rsid w:val="004B26AF"/>
    <w:rsid w:val="004B303A"/>
    <w:rsid w:val="004B3301"/>
    <w:rsid w:val="004B7A6C"/>
    <w:rsid w:val="004C08E5"/>
    <w:rsid w:val="004C1AC6"/>
    <w:rsid w:val="004C370D"/>
    <w:rsid w:val="004C6512"/>
    <w:rsid w:val="004C7783"/>
    <w:rsid w:val="004D1309"/>
    <w:rsid w:val="004D690A"/>
    <w:rsid w:val="004E1CFA"/>
    <w:rsid w:val="004E3D53"/>
    <w:rsid w:val="004E4EF9"/>
    <w:rsid w:val="004E66BC"/>
    <w:rsid w:val="004F34B5"/>
    <w:rsid w:val="004F4513"/>
    <w:rsid w:val="004F5DCA"/>
    <w:rsid w:val="004F6F26"/>
    <w:rsid w:val="0050086A"/>
    <w:rsid w:val="00506443"/>
    <w:rsid w:val="00506752"/>
    <w:rsid w:val="00513ABA"/>
    <w:rsid w:val="00513C47"/>
    <w:rsid w:val="005142D5"/>
    <w:rsid w:val="00521E86"/>
    <w:rsid w:val="0052540C"/>
    <w:rsid w:val="00526174"/>
    <w:rsid w:val="00531C90"/>
    <w:rsid w:val="00533857"/>
    <w:rsid w:val="005357FE"/>
    <w:rsid w:val="005405AB"/>
    <w:rsid w:val="0054308C"/>
    <w:rsid w:val="00544368"/>
    <w:rsid w:val="005454D8"/>
    <w:rsid w:val="00546A61"/>
    <w:rsid w:val="005476CE"/>
    <w:rsid w:val="00551FC2"/>
    <w:rsid w:val="00557FF7"/>
    <w:rsid w:val="00560247"/>
    <w:rsid w:val="00560454"/>
    <w:rsid w:val="00560F3E"/>
    <w:rsid w:val="00566437"/>
    <w:rsid w:val="00571CBD"/>
    <w:rsid w:val="00572AB7"/>
    <w:rsid w:val="005760B2"/>
    <w:rsid w:val="00576DD8"/>
    <w:rsid w:val="00586BEF"/>
    <w:rsid w:val="005934CA"/>
    <w:rsid w:val="00594988"/>
    <w:rsid w:val="005A01E2"/>
    <w:rsid w:val="005A503E"/>
    <w:rsid w:val="005B6493"/>
    <w:rsid w:val="005C49AC"/>
    <w:rsid w:val="005C7DE2"/>
    <w:rsid w:val="005D2F38"/>
    <w:rsid w:val="005D7B33"/>
    <w:rsid w:val="005E11B7"/>
    <w:rsid w:val="005E63E3"/>
    <w:rsid w:val="005E6B98"/>
    <w:rsid w:val="005E7AF0"/>
    <w:rsid w:val="005F1099"/>
    <w:rsid w:val="005F1910"/>
    <w:rsid w:val="005F1D84"/>
    <w:rsid w:val="005F658E"/>
    <w:rsid w:val="00602BA0"/>
    <w:rsid w:val="00602DFD"/>
    <w:rsid w:val="00603455"/>
    <w:rsid w:val="00615520"/>
    <w:rsid w:val="006157AC"/>
    <w:rsid w:val="00616158"/>
    <w:rsid w:val="00623B43"/>
    <w:rsid w:val="00624ABD"/>
    <w:rsid w:val="00625D61"/>
    <w:rsid w:val="00626F4B"/>
    <w:rsid w:val="006304CC"/>
    <w:rsid w:val="00632465"/>
    <w:rsid w:val="00635993"/>
    <w:rsid w:val="00641ED2"/>
    <w:rsid w:val="006433C9"/>
    <w:rsid w:val="0064354A"/>
    <w:rsid w:val="006467E0"/>
    <w:rsid w:val="00651C9D"/>
    <w:rsid w:val="0065253F"/>
    <w:rsid w:val="00653D75"/>
    <w:rsid w:val="00654C9F"/>
    <w:rsid w:val="00654DA1"/>
    <w:rsid w:val="006555BF"/>
    <w:rsid w:val="006561BD"/>
    <w:rsid w:val="006563DA"/>
    <w:rsid w:val="00657A09"/>
    <w:rsid w:val="00663402"/>
    <w:rsid w:val="006635A5"/>
    <w:rsid w:val="006640D9"/>
    <w:rsid w:val="00666454"/>
    <w:rsid w:val="0066719C"/>
    <w:rsid w:val="006673D8"/>
    <w:rsid w:val="006723C6"/>
    <w:rsid w:val="00675461"/>
    <w:rsid w:val="00676729"/>
    <w:rsid w:val="00676EAC"/>
    <w:rsid w:val="00676FE3"/>
    <w:rsid w:val="00677232"/>
    <w:rsid w:val="00677295"/>
    <w:rsid w:val="006868DE"/>
    <w:rsid w:val="00691CD5"/>
    <w:rsid w:val="00692AFE"/>
    <w:rsid w:val="006A1B62"/>
    <w:rsid w:val="006A477E"/>
    <w:rsid w:val="006A6C94"/>
    <w:rsid w:val="006A6F01"/>
    <w:rsid w:val="006C1359"/>
    <w:rsid w:val="006D4682"/>
    <w:rsid w:val="006D4EC4"/>
    <w:rsid w:val="006D61E6"/>
    <w:rsid w:val="006D70BE"/>
    <w:rsid w:val="006E4D92"/>
    <w:rsid w:val="006E4D96"/>
    <w:rsid w:val="006F32FC"/>
    <w:rsid w:val="006F3FBF"/>
    <w:rsid w:val="006F75DD"/>
    <w:rsid w:val="00700B93"/>
    <w:rsid w:val="00702530"/>
    <w:rsid w:val="0070388F"/>
    <w:rsid w:val="00704EB8"/>
    <w:rsid w:val="007073B7"/>
    <w:rsid w:val="00721A8A"/>
    <w:rsid w:val="00721C83"/>
    <w:rsid w:val="00723C3B"/>
    <w:rsid w:val="0073336E"/>
    <w:rsid w:val="0073345B"/>
    <w:rsid w:val="0073742F"/>
    <w:rsid w:val="00742206"/>
    <w:rsid w:val="00742219"/>
    <w:rsid w:val="007506F9"/>
    <w:rsid w:val="00752624"/>
    <w:rsid w:val="007554E3"/>
    <w:rsid w:val="007610B9"/>
    <w:rsid w:val="007637DE"/>
    <w:rsid w:val="0076704D"/>
    <w:rsid w:val="00771E0D"/>
    <w:rsid w:val="00781E5E"/>
    <w:rsid w:val="00790CA3"/>
    <w:rsid w:val="007A54D9"/>
    <w:rsid w:val="007B4888"/>
    <w:rsid w:val="007B5AB8"/>
    <w:rsid w:val="007C0364"/>
    <w:rsid w:val="007C3A9A"/>
    <w:rsid w:val="007D18B5"/>
    <w:rsid w:val="007E4C65"/>
    <w:rsid w:val="007E4D06"/>
    <w:rsid w:val="007E7F57"/>
    <w:rsid w:val="007F2E8B"/>
    <w:rsid w:val="007F43F0"/>
    <w:rsid w:val="007F6DBD"/>
    <w:rsid w:val="007F7191"/>
    <w:rsid w:val="00800E2D"/>
    <w:rsid w:val="008073FA"/>
    <w:rsid w:val="008076C9"/>
    <w:rsid w:val="00813B63"/>
    <w:rsid w:val="008163C4"/>
    <w:rsid w:val="008164CF"/>
    <w:rsid w:val="00817802"/>
    <w:rsid w:val="00821DCC"/>
    <w:rsid w:val="00824721"/>
    <w:rsid w:val="008264F2"/>
    <w:rsid w:val="00826F03"/>
    <w:rsid w:val="0083684A"/>
    <w:rsid w:val="00836AF0"/>
    <w:rsid w:val="008379ED"/>
    <w:rsid w:val="00851D83"/>
    <w:rsid w:val="00852DDE"/>
    <w:rsid w:val="00853CFB"/>
    <w:rsid w:val="00861FFD"/>
    <w:rsid w:val="008630C3"/>
    <w:rsid w:val="00863756"/>
    <w:rsid w:val="00870B4C"/>
    <w:rsid w:val="008741B0"/>
    <w:rsid w:val="00875748"/>
    <w:rsid w:val="00877D5D"/>
    <w:rsid w:val="00877EEE"/>
    <w:rsid w:val="008800FD"/>
    <w:rsid w:val="0088096F"/>
    <w:rsid w:val="008850DC"/>
    <w:rsid w:val="00890A2A"/>
    <w:rsid w:val="00896511"/>
    <w:rsid w:val="00897676"/>
    <w:rsid w:val="008B027A"/>
    <w:rsid w:val="008B08F0"/>
    <w:rsid w:val="008B1138"/>
    <w:rsid w:val="008B1172"/>
    <w:rsid w:val="008B3FBE"/>
    <w:rsid w:val="008C0B8C"/>
    <w:rsid w:val="008C2631"/>
    <w:rsid w:val="008C4007"/>
    <w:rsid w:val="008C6DFF"/>
    <w:rsid w:val="008C7EDA"/>
    <w:rsid w:val="008D01A1"/>
    <w:rsid w:val="008D425F"/>
    <w:rsid w:val="008E1F8F"/>
    <w:rsid w:val="008E24F3"/>
    <w:rsid w:val="008E319F"/>
    <w:rsid w:val="008E3826"/>
    <w:rsid w:val="008E6429"/>
    <w:rsid w:val="008F0B0C"/>
    <w:rsid w:val="00910583"/>
    <w:rsid w:val="00910AFF"/>
    <w:rsid w:val="009116CB"/>
    <w:rsid w:val="00922784"/>
    <w:rsid w:val="00923EA4"/>
    <w:rsid w:val="00924F31"/>
    <w:rsid w:val="00925030"/>
    <w:rsid w:val="00934F32"/>
    <w:rsid w:val="009368CC"/>
    <w:rsid w:val="009439C7"/>
    <w:rsid w:val="00943ABE"/>
    <w:rsid w:val="00946727"/>
    <w:rsid w:val="00950277"/>
    <w:rsid w:val="00950BB2"/>
    <w:rsid w:val="009536C3"/>
    <w:rsid w:val="009579BD"/>
    <w:rsid w:val="00960997"/>
    <w:rsid w:val="00967365"/>
    <w:rsid w:val="00967648"/>
    <w:rsid w:val="00974230"/>
    <w:rsid w:val="009751E5"/>
    <w:rsid w:val="00976B75"/>
    <w:rsid w:val="00981B61"/>
    <w:rsid w:val="0098336B"/>
    <w:rsid w:val="009924A5"/>
    <w:rsid w:val="009A09E7"/>
    <w:rsid w:val="009A3906"/>
    <w:rsid w:val="009A51BF"/>
    <w:rsid w:val="009A6C34"/>
    <w:rsid w:val="009B03F4"/>
    <w:rsid w:val="009B1ED7"/>
    <w:rsid w:val="009B462C"/>
    <w:rsid w:val="009B7CDD"/>
    <w:rsid w:val="009C06B6"/>
    <w:rsid w:val="009C5A58"/>
    <w:rsid w:val="009C6566"/>
    <w:rsid w:val="009D0AAF"/>
    <w:rsid w:val="009D2287"/>
    <w:rsid w:val="009D3265"/>
    <w:rsid w:val="009D6EDD"/>
    <w:rsid w:val="009E104B"/>
    <w:rsid w:val="009E49B3"/>
    <w:rsid w:val="009F1B93"/>
    <w:rsid w:val="009F46C3"/>
    <w:rsid w:val="009F7021"/>
    <w:rsid w:val="00A037C0"/>
    <w:rsid w:val="00A03A07"/>
    <w:rsid w:val="00A03AB8"/>
    <w:rsid w:val="00A11EA7"/>
    <w:rsid w:val="00A12E4D"/>
    <w:rsid w:val="00A20736"/>
    <w:rsid w:val="00A2078D"/>
    <w:rsid w:val="00A243F6"/>
    <w:rsid w:val="00A279E5"/>
    <w:rsid w:val="00A3313C"/>
    <w:rsid w:val="00A3512B"/>
    <w:rsid w:val="00A35BD3"/>
    <w:rsid w:val="00A35F17"/>
    <w:rsid w:val="00A40F6A"/>
    <w:rsid w:val="00A46A91"/>
    <w:rsid w:val="00A46DB5"/>
    <w:rsid w:val="00A56882"/>
    <w:rsid w:val="00A61B57"/>
    <w:rsid w:val="00A62517"/>
    <w:rsid w:val="00A62DDD"/>
    <w:rsid w:val="00A645E8"/>
    <w:rsid w:val="00A66BB3"/>
    <w:rsid w:val="00A72AB3"/>
    <w:rsid w:val="00A83057"/>
    <w:rsid w:val="00A8746A"/>
    <w:rsid w:val="00A9132F"/>
    <w:rsid w:val="00A91965"/>
    <w:rsid w:val="00A94BA5"/>
    <w:rsid w:val="00AA0F23"/>
    <w:rsid w:val="00AA14EA"/>
    <w:rsid w:val="00AA40DD"/>
    <w:rsid w:val="00AA5D83"/>
    <w:rsid w:val="00AC7F6A"/>
    <w:rsid w:val="00AD00E5"/>
    <w:rsid w:val="00AD0F44"/>
    <w:rsid w:val="00AD21E4"/>
    <w:rsid w:val="00AD2CEA"/>
    <w:rsid w:val="00AD55F1"/>
    <w:rsid w:val="00AE288B"/>
    <w:rsid w:val="00AF7A93"/>
    <w:rsid w:val="00B02C6F"/>
    <w:rsid w:val="00B13808"/>
    <w:rsid w:val="00B14AEA"/>
    <w:rsid w:val="00B14AFC"/>
    <w:rsid w:val="00B22C49"/>
    <w:rsid w:val="00B23BAB"/>
    <w:rsid w:val="00B2493C"/>
    <w:rsid w:val="00B3161D"/>
    <w:rsid w:val="00B3284E"/>
    <w:rsid w:val="00B369E4"/>
    <w:rsid w:val="00B37D91"/>
    <w:rsid w:val="00B40A5B"/>
    <w:rsid w:val="00B41F7F"/>
    <w:rsid w:val="00B44E46"/>
    <w:rsid w:val="00B520DA"/>
    <w:rsid w:val="00B55D6C"/>
    <w:rsid w:val="00B564D0"/>
    <w:rsid w:val="00B60C56"/>
    <w:rsid w:val="00B649E0"/>
    <w:rsid w:val="00B65600"/>
    <w:rsid w:val="00B65FE4"/>
    <w:rsid w:val="00B66BED"/>
    <w:rsid w:val="00B7125A"/>
    <w:rsid w:val="00B74452"/>
    <w:rsid w:val="00B74BBE"/>
    <w:rsid w:val="00B76445"/>
    <w:rsid w:val="00B87671"/>
    <w:rsid w:val="00B920B2"/>
    <w:rsid w:val="00B93C6C"/>
    <w:rsid w:val="00B978CC"/>
    <w:rsid w:val="00BA0A6E"/>
    <w:rsid w:val="00BA1A48"/>
    <w:rsid w:val="00BA354F"/>
    <w:rsid w:val="00BA6B3D"/>
    <w:rsid w:val="00BB3C4D"/>
    <w:rsid w:val="00BC2F62"/>
    <w:rsid w:val="00BD385A"/>
    <w:rsid w:val="00BD3C0C"/>
    <w:rsid w:val="00BD585D"/>
    <w:rsid w:val="00BE024F"/>
    <w:rsid w:val="00BE068D"/>
    <w:rsid w:val="00BE55AB"/>
    <w:rsid w:val="00BF36CD"/>
    <w:rsid w:val="00BF4884"/>
    <w:rsid w:val="00BF5B6A"/>
    <w:rsid w:val="00C00F24"/>
    <w:rsid w:val="00C01392"/>
    <w:rsid w:val="00C20217"/>
    <w:rsid w:val="00C21E00"/>
    <w:rsid w:val="00C23F36"/>
    <w:rsid w:val="00C24251"/>
    <w:rsid w:val="00C24AD3"/>
    <w:rsid w:val="00C254F4"/>
    <w:rsid w:val="00C32037"/>
    <w:rsid w:val="00C34C0B"/>
    <w:rsid w:val="00C41915"/>
    <w:rsid w:val="00C432AD"/>
    <w:rsid w:val="00C43A9B"/>
    <w:rsid w:val="00C46E70"/>
    <w:rsid w:val="00C57959"/>
    <w:rsid w:val="00C61013"/>
    <w:rsid w:val="00C62FB2"/>
    <w:rsid w:val="00C6417E"/>
    <w:rsid w:val="00C708E2"/>
    <w:rsid w:val="00C70B23"/>
    <w:rsid w:val="00C72021"/>
    <w:rsid w:val="00C72A56"/>
    <w:rsid w:val="00C72F60"/>
    <w:rsid w:val="00C74A45"/>
    <w:rsid w:val="00C7723C"/>
    <w:rsid w:val="00C91464"/>
    <w:rsid w:val="00C916BE"/>
    <w:rsid w:val="00CA0862"/>
    <w:rsid w:val="00CB0F55"/>
    <w:rsid w:val="00CB3890"/>
    <w:rsid w:val="00CB3B74"/>
    <w:rsid w:val="00CB5CB1"/>
    <w:rsid w:val="00CB7926"/>
    <w:rsid w:val="00CC3E16"/>
    <w:rsid w:val="00CC4234"/>
    <w:rsid w:val="00CC46E9"/>
    <w:rsid w:val="00CD0157"/>
    <w:rsid w:val="00CD1A01"/>
    <w:rsid w:val="00CD1CD1"/>
    <w:rsid w:val="00CD3996"/>
    <w:rsid w:val="00CE101E"/>
    <w:rsid w:val="00CE38D9"/>
    <w:rsid w:val="00CE3D20"/>
    <w:rsid w:val="00CF19D9"/>
    <w:rsid w:val="00CF2563"/>
    <w:rsid w:val="00CF3B6C"/>
    <w:rsid w:val="00D03BD6"/>
    <w:rsid w:val="00D050D3"/>
    <w:rsid w:val="00D05B1C"/>
    <w:rsid w:val="00D07F38"/>
    <w:rsid w:val="00D11B17"/>
    <w:rsid w:val="00D12C5D"/>
    <w:rsid w:val="00D20AC6"/>
    <w:rsid w:val="00D23ACB"/>
    <w:rsid w:val="00D277EB"/>
    <w:rsid w:val="00D4045F"/>
    <w:rsid w:val="00D428A6"/>
    <w:rsid w:val="00D463D6"/>
    <w:rsid w:val="00D4730D"/>
    <w:rsid w:val="00D508F8"/>
    <w:rsid w:val="00D51BFC"/>
    <w:rsid w:val="00D52928"/>
    <w:rsid w:val="00D56D14"/>
    <w:rsid w:val="00D6562B"/>
    <w:rsid w:val="00D70926"/>
    <w:rsid w:val="00D71FC0"/>
    <w:rsid w:val="00D724A2"/>
    <w:rsid w:val="00D913E5"/>
    <w:rsid w:val="00D91766"/>
    <w:rsid w:val="00D93331"/>
    <w:rsid w:val="00D941FD"/>
    <w:rsid w:val="00D955CC"/>
    <w:rsid w:val="00D9617E"/>
    <w:rsid w:val="00DB0865"/>
    <w:rsid w:val="00DB1999"/>
    <w:rsid w:val="00DB1A04"/>
    <w:rsid w:val="00DB2361"/>
    <w:rsid w:val="00DB35AC"/>
    <w:rsid w:val="00DC15C4"/>
    <w:rsid w:val="00DC2494"/>
    <w:rsid w:val="00DC31D5"/>
    <w:rsid w:val="00DC48FD"/>
    <w:rsid w:val="00DC5E6A"/>
    <w:rsid w:val="00DC6499"/>
    <w:rsid w:val="00DC6C92"/>
    <w:rsid w:val="00DC7F95"/>
    <w:rsid w:val="00DD3113"/>
    <w:rsid w:val="00DD6982"/>
    <w:rsid w:val="00DD6EC3"/>
    <w:rsid w:val="00DD77E9"/>
    <w:rsid w:val="00DE0D7E"/>
    <w:rsid w:val="00DE5DF8"/>
    <w:rsid w:val="00DF1934"/>
    <w:rsid w:val="00DF32E1"/>
    <w:rsid w:val="00E008CF"/>
    <w:rsid w:val="00E06DC1"/>
    <w:rsid w:val="00E10554"/>
    <w:rsid w:val="00E17CC4"/>
    <w:rsid w:val="00E22424"/>
    <w:rsid w:val="00E25662"/>
    <w:rsid w:val="00E27047"/>
    <w:rsid w:val="00E277F5"/>
    <w:rsid w:val="00E373FB"/>
    <w:rsid w:val="00E42E0D"/>
    <w:rsid w:val="00E46910"/>
    <w:rsid w:val="00E46D11"/>
    <w:rsid w:val="00E47928"/>
    <w:rsid w:val="00E5260B"/>
    <w:rsid w:val="00E528B5"/>
    <w:rsid w:val="00E52A17"/>
    <w:rsid w:val="00E558D4"/>
    <w:rsid w:val="00E61A6C"/>
    <w:rsid w:val="00E6220F"/>
    <w:rsid w:val="00E859BC"/>
    <w:rsid w:val="00E9323E"/>
    <w:rsid w:val="00E96E40"/>
    <w:rsid w:val="00EA06AD"/>
    <w:rsid w:val="00EA2433"/>
    <w:rsid w:val="00EA3F89"/>
    <w:rsid w:val="00EB0C58"/>
    <w:rsid w:val="00EB345B"/>
    <w:rsid w:val="00EB6DE0"/>
    <w:rsid w:val="00EC2D49"/>
    <w:rsid w:val="00EC49AD"/>
    <w:rsid w:val="00EC54B8"/>
    <w:rsid w:val="00ED156D"/>
    <w:rsid w:val="00ED6D2E"/>
    <w:rsid w:val="00ED7F89"/>
    <w:rsid w:val="00EF2E62"/>
    <w:rsid w:val="00F044AC"/>
    <w:rsid w:val="00F07587"/>
    <w:rsid w:val="00F11E56"/>
    <w:rsid w:val="00F12499"/>
    <w:rsid w:val="00F1272B"/>
    <w:rsid w:val="00F13553"/>
    <w:rsid w:val="00F14117"/>
    <w:rsid w:val="00F1447F"/>
    <w:rsid w:val="00F17E57"/>
    <w:rsid w:val="00F4153D"/>
    <w:rsid w:val="00F451A7"/>
    <w:rsid w:val="00F4660F"/>
    <w:rsid w:val="00F544A3"/>
    <w:rsid w:val="00F54ED1"/>
    <w:rsid w:val="00F647F2"/>
    <w:rsid w:val="00F660FC"/>
    <w:rsid w:val="00F727F2"/>
    <w:rsid w:val="00F72C0F"/>
    <w:rsid w:val="00F72F9A"/>
    <w:rsid w:val="00F76373"/>
    <w:rsid w:val="00F8234E"/>
    <w:rsid w:val="00F91A0A"/>
    <w:rsid w:val="00F93B83"/>
    <w:rsid w:val="00FA64ED"/>
    <w:rsid w:val="00FA7992"/>
    <w:rsid w:val="00FB4D98"/>
    <w:rsid w:val="00FB5ED1"/>
    <w:rsid w:val="00FB7A7A"/>
    <w:rsid w:val="00FC670D"/>
    <w:rsid w:val="00FD12EC"/>
    <w:rsid w:val="00FE18E3"/>
    <w:rsid w:val="00FE3EED"/>
    <w:rsid w:val="00FE50B5"/>
    <w:rsid w:val="00FE53F9"/>
    <w:rsid w:val="00FE5D66"/>
    <w:rsid w:val="00FF0DC8"/>
    <w:rsid w:val="00FF1006"/>
    <w:rsid w:val="00FF6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335EC894-F3A6-4D8B-A5A1-110162F8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617E"/>
    <w:pPr>
      <w:widowControl w:val="0"/>
    </w:pPr>
    <w:rPr>
      <w:noProof/>
      <w:kern w:val="2"/>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D9617E"/>
    <w:pPr>
      <w:tabs>
        <w:tab w:val="center" w:pos="4153"/>
        <w:tab w:val="right" w:pos="8306"/>
      </w:tabs>
      <w:snapToGrid w:val="0"/>
    </w:pPr>
    <w:rPr>
      <w:sz w:val="20"/>
      <w:szCs w:val="20"/>
      <w:lang w:val="x-none"/>
    </w:rPr>
  </w:style>
  <w:style w:type="character" w:styleId="a6">
    <w:name w:val="page number"/>
    <w:basedOn w:val="a1"/>
    <w:semiHidden/>
    <w:rsid w:val="00D9617E"/>
  </w:style>
  <w:style w:type="paragraph" w:styleId="a">
    <w:name w:val="Body Text"/>
    <w:basedOn w:val="a0"/>
    <w:autoRedefine/>
    <w:semiHidden/>
    <w:rsid w:val="00D9617E"/>
    <w:pPr>
      <w:numPr>
        <w:numId w:val="1"/>
      </w:numPr>
      <w:spacing w:before="100" w:beforeAutospacing="1" w:after="100" w:afterAutospacing="1"/>
      <w:jc w:val="both"/>
    </w:pPr>
    <w:rPr>
      <w:rFonts w:ascii="New Gulim" w:eastAsia="宋体" w:hAnsi="New Gulim"/>
      <w:kern w:val="0"/>
    </w:rPr>
  </w:style>
  <w:style w:type="character" w:customStyle="1" w:styleId="ChineseText">
    <w:name w:val="Chinese Text"/>
    <w:rsid w:val="00D9617E"/>
    <w:rPr>
      <w:rFonts w:ascii="DFKai-SB" w:eastAsia="DFKai-SB" w:hAnsi="DFKai-SB" w:hint="eastAsia"/>
      <w:sz w:val="24"/>
      <w:szCs w:val="24"/>
    </w:rPr>
  </w:style>
  <w:style w:type="character" w:customStyle="1" w:styleId="ChineseTextwithEmphasis">
    <w:name w:val="Chinese Text with Emphasis"/>
    <w:rsid w:val="00D9617E"/>
    <w:rPr>
      <w:rFonts w:ascii="DFKai-SB" w:eastAsia="DFKai-SB" w:hAnsi="DFKai-SB" w:hint="eastAsia"/>
      <w:b/>
      <w:bCs/>
      <w:color w:val="000080"/>
      <w:sz w:val="24"/>
      <w:szCs w:val="24"/>
    </w:rPr>
  </w:style>
  <w:style w:type="character" w:customStyle="1" w:styleId="EnglishText">
    <w:name w:val="English Text"/>
    <w:rsid w:val="00D9617E"/>
    <w:rPr>
      <w:rFonts w:ascii="Times New Roman" w:hAnsi="Times New Roman" w:cs="Times New Roman" w:hint="default"/>
      <w:sz w:val="24"/>
      <w:szCs w:val="24"/>
    </w:rPr>
  </w:style>
  <w:style w:type="paragraph" w:styleId="2">
    <w:name w:val="Body Text 2"/>
    <w:basedOn w:val="a0"/>
    <w:semiHidden/>
    <w:rsid w:val="00D9617E"/>
    <w:pPr>
      <w:tabs>
        <w:tab w:val="left" w:pos="240"/>
        <w:tab w:val="left" w:pos="600"/>
        <w:tab w:val="left" w:pos="960"/>
      </w:tabs>
      <w:snapToGrid w:val="0"/>
      <w:jc w:val="both"/>
    </w:pPr>
    <w:rPr>
      <w:rFonts w:eastAsia="宋体"/>
    </w:rPr>
  </w:style>
  <w:style w:type="paragraph" w:styleId="a7">
    <w:name w:val="header"/>
    <w:basedOn w:val="a0"/>
    <w:semiHidden/>
    <w:rsid w:val="00D9617E"/>
    <w:pPr>
      <w:pBdr>
        <w:bottom w:val="single" w:sz="6" w:space="1" w:color="auto"/>
      </w:pBdr>
      <w:tabs>
        <w:tab w:val="center" w:pos="4153"/>
        <w:tab w:val="right" w:pos="8306"/>
      </w:tabs>
      <w:snapToGrid w:val="0"/>
      <w:jc w:val="center"/>
    </w:pPr>
    <w:rPr>
      <w:sz w:val="18"/>
      <w:szCs w:val="18"/>
    </w:rPr>
  </w:style>
  <w:style w:type="paragraph" w:styleId="Web">
    <w:name w:val="Normal (Web)"/>
    <w:basedOn w:val="a0"/>
    <w:uiPriority w:val="99"/>
    <w:semiHidden/>
    <w:unhideWhenUsed/>
    <w:rsid w:val="000A32D3"/>
    <w:pPr>
      <w:widowControl/>
      <w:spacing w:before="100" w:beforeAutospacing="1" w:after="100" w:afterAutospacing="1"/>
    </w:pPr>
    <w:rPr>
      <w:rFonts w:ascii="Times" w:hAnsi="Times"/>
      <w:noProof w:val="0"/>
      <w:kern w:val="0"/>
      <w:sz w:val="20"/>
      <w:szCs w:val="20"/>
    </w:rPr>
  </w:style>
  <w:style w:type="character" w:customStyle="1" w:styleId="a5">
    <w:name w:val="頁尾 字元"/>
    <w:link w:val="a4"/>
    <w:uiPriority w:val="99"/>
    <w:rsid w:val="00444FE4"/>
    <w:rPr>
      <w:noProof/>
      <w:kern w:val="2"/>
      <w:lang w:eastAsia="en-US"/>
    </w:rPr>
  </w:style>
  <w:style w:type="paragraph" w:styleId="HTML">
    <w:name w:val="HTML Preformatted"/>
    <w:basedOn w:val="a0"/>
    <w:link w:val="HTML0"/>
    <w:uiPriority w:val="99"/>
    <w:unhideWhenUsed/>
    <w:rsid w:val="00BA1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ingLiU" w:eastAsia="MingLiU" w:hAnsi="MingLiU"/>
      <w:noProof w:val="0"/>
      <w:kern w:val="0"/>
      <w:lang w:val="x-none" w:eastAsia="x-none"/>
    </w:rPr>
  </w:style>
  <w:style w:type="character" w:customStyle="1" w:styleId="HTML0">
    <w:name w:val="HTML 預設格式 字元"/>
    <w:link w:val="HTML"/>
    <w:uiPriority w:val="99"/>
    <w:rsid w:val="00BA1A48"/>
    <w:rPr>
      <w:rFonts w:ascii="MingLiU" w:eastAsia="MingLiU" w:hAnsi="MingLiU" w:cs="MingLiU"/>
      <w:sz w:val="24"/>
      <w:szCs w:val="24"/>
    </w:rPr>
  </w:style>
  <w:style w:type="paragraph" w:styleId="a8">
    <w:name w:val="Balloon Text"/>
    <w:basedOn w:val="a0"/>
    <w:link w:val="a9"/>
    <w:uiPriority w:val="99"/>
    <w:semiHidden/>
    <w:unhideWhenUsed/>
    <w:rsid w:val="00BE55AB"/>
    <w:rPr>
      <w:rFonts w:ascii="Cambria" w:hAnsi="Cambria"/>
      <w:sz w:val="18"/>
      <w:szCs w:val="18"/>
      <w:lang w:val="x-none"/>
    </w:rPr>
  </w:style>
  <w:style w:type="character" w:customStyle="1" w:styleId="a9">
    <w:name w:val="註解方塊文字 字元"/>
    <w:link w:val="a8"/>
    <w:uiPriority w:val="99"/>
    <w:semiHidden/>
    <w:rsid w:val="00BE55AB"/>
    <w:rPr>
      <w:rFonts w:ascii="Cambria" w:eastAsia="PMingLiU" w:hAnsi="Cambria" w:cs="Times New Roman"/>
      <w:noProof/>
      <w:kern w:val="2"/>
      <w:sz w:val="18"/>
      <w:szCs w:val="18"/>
      <w:lang w:eastAsia="en-US"/>
    </w:rPr>
  </w:style>
  <w:style w:type="paragraph" w:customStyle="1" w:styleId="p1">
    <w:name w:val="p1"/>
    <w:basedOn w:val="a0"/>
    <w:rsid w:val="00625D61"/>
    <w:pPr>
      <w:widowControl/>
      <w:spacing w:before="100" w:beforeAutospacing="1" w:after="100" w:afterAutospacing="1"/>
    </w:pPr>
    <w:rPr>
      <w:rFonts w:ascii="PMingLiU" w:hAnsi="PMingLiU" w:cs="PMingLiU"/>
      <w:noProof w:val="0"/>
      <w:kern w:val="0"/>
      <w:lang w:eastAsia="zh-TW"/>
    </w:rPr>
  </w:style>
  <w:style w:type="character" w:styleId="aa">
    <w:name w:val="Hyperlink"/>
    <w:uiPriority w:val="99"/>
    <w:semiHidden/>
    <w:unhideWhenUsed/>
    <w:rsid w:val="00C46E70"/>
    <w:rPr>
      <w:color w:val="0000FF"/>
      <w:u w:val="single"/>
    </w:rPr>
  </w:style>
  <w:style w:type="paragraph" w:styleId="ab">
    <w:name w:val="Plain Text"/>
    <w:basedOn w:val="a0"/>
    <w:link w:val="ac"/>
    <w:uiPriority w:val="99"/>
    <w:unhideWhenUsed/>
    <w:rsid w:val="00E9323E"/>
    <w:rPr>
      <w:rFonts w:ascii="MingLiU" w:eastAsia="MingLiU" w:hAnsi="Courier New"/>
      <w:noProof w:val="0"/>
      <w:lang w:val="x-none" w:eastAsia="x-none"/>
    </w:rPr>
  </w:style>
  <w:style w:type="character" w:customStyle="1" w:styleId="ac">
    <w:name w:val="純文字 字元"/>
    <w:link w:val="ab"/>
    <w:uiPriority w:val="99"/>
    <w:rsid w:val="00E9323E"/>
    <w:rPr>
      <w:rFonts w:ascii="MingLiU" w:eastAsia="MingLiU" w:hAnsi="Courier New" w:cs="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943184">
      <w:bodyDiv w:val="1"/>
      <w:marLeft w:val="0"/>
      <w:marRight w:val="0"/>
      <w:marTop w:val="0"/>
      <w:marBottom w:val="0"/>
      <w:divBdr>
        <w:top w:val="none" w:sz="0" w:space="0" w:color="auto"/>
        <w:left w:val="none" w:sz="0" w:space="0" w:color="auto"/>
        <w:bottom w:val="none" w:sz="0" w:space="0" w:color="auto"/>
        <w:right w:val="none" w:sz="0" w:space="0" w:color="auto"/>
      </w:divBdr>
      <w:divsChild>
        <w:div w:id="862670477">
          <w:marLeft w:val="547"/>
          <w:marRight w:val="0"/>
          <w:marTop w:val="134"/>
          <w:marBottom w:val="120"/>
          <w:divBdr>
            <w:top w:val="none" w:sz="0" w:space="0" w:color="auto"/>
            <w:left w:val="none" w:sz="0" w:space="0" w:color="auto"/>
            <w:bottom w:val="none" w:sz="0" w:space="0" w:color="auto"/>
            <w:right w:val="none" w:sz="0" w:space="0" w:color="auto"/>
          </w:divBdr>
        </w:div>
        <w:div w:id="1765346872">
          <w:marLeft w:val="547"/>
          <w:marRight w:val="0"/>
          <w:marTop w:val="134"/>
          <w:marBottom w:val="120"/>
          <w:divBdr>
            <w:top w:val="none" w:sz="0" w:space="0" w:color="auto"/>
            <w:left w:val="none" w:sz="0" w:space="0" w:color="auto"/>
            <w:bottom w:val="none" w:sz="0" w:space="0" w:color="auto"/>
            <w:right w:val="none" w:sz="0" w:space="0" w:color="auto"/>
          </w:divBdr>
        </w:div>
      </w:divsChild>
    </w:div>
    <w:div w:id="607928203">
      <w:bodyDiv w:val="1"/>
      <w:marLeft w:val="0"/>
      <w:marRight w:val="0"/>
      <w:marTop w:val="0"/>
      <w:marBottom w:val="0"/>
      <w:divBdr>
        <w:top w:val="none" w:sz="0" w:space="0" w:color="auto"/>
        <w:left w:val="none" w:sz="0" w:space="0" w:color="auto"/>
        <w:bottom w:val="none" w:sz="0" w:space="0" w:color="auto"/>
        <w:right w:val="none" w:sz="0" w:space="0" w:color="auto"/>
      </w:divBdr>
    </w:div>
    <w:div w:id="911889642">
      <w:bodyDiv w:val="1"/>
      <w:marLeft w:val="0"/>
      <w:marRight w:val="0"/>
      <w:marTop w:val="0"/>
      <w:marBottom w:val="0"/>
      <w:divBdr>
        <w:top w:val="none" w:sz="0" w:space="0" w:color="auto"/>
        <w:left w:val="none" w:sz="0" w:space="0" w:color="auto"/>
        <w:bottom w:val="none" w:sz="0" w:space="0" w:color="auto"/>
        <w:right w:val="none" w:sz="0" w:space="0" w:color="auto"/>
      </w:divBdr>
      <w:divsChild>
        <w:div w:id="207037871">
          <w:marLeft w:val="547"/>
          <w:marRight w:val="0"/>
          <w:marTop w:val="134"/>
          <w:marBottom w:val="120"/>
          <w:divBdr>
            <w:top w:val="none" w:sz="0" w:space="0" w:color="auto"/>
            <w:left w:val="none" w:sz="0" w:space="0" w:color="auto"/>
            <w:bottom w:val="none" w:sz="0" w:space="0" w:color="auto"/>
            <w:right w:val="none" w:sz="0" w:space="0" w:color="auto"/>
          </w:divBdr>
        </w:div>
        <w:div w:id="301889179">
          <w:marLeft w:val="547"/>
          <w:marRight w:val="0"/>
          <w:marTop w:val="134"/>
          <w:marBottom w:val="120"/>
          <w:divBdr>
            <w:top w:val="none" w:sz="0" w:space="0" w:color="auto"/>
            <w:left w:val="none" w:sz="0" w:space="0" w:color="auto"/>
            <w:bottom w:val="none" w:sz="0" w:space="0" w:color="auto"/>
            <w:right w:val="none" w:sz="0" w:space="0" w:color="auto"/>
          </w:divBdr>
        </w:div>
      </w:divsChild>
    </w:div>
    <w:div w:id="958535156">
      <w:bodyDiv w:val="1"/>
      <w:marLeft w:val="0"/>
      <w:marRight w:val="0"/>
      <w:marTop w:val="0"/>
      <w:marBottom w:val="0"/>
      <w:divBdr>
        <w:top w:val="none" w:sz="0" w:space="0" w:color="auto"/>
        <w:left w:val="none" w:sz="0" w:space="0" w:color="auto"/>
        <w:bottom w:val="none" w:sz="0" w:space="0" w:color="auto"/>
        <w:right w:val="none" w:sz="0" w:space="0" w:color="auto"/>
      </w:divBdr>
    </w:div>
    <w:div w:id="992640237">
      <w:bodyDiv w:val="1"/>
      <w:marLeft w:val="0"/>
      <w:marRight w:val="0"/>
      <w:marTop w:val="0"/>
      <w:marBottom w:val="0"/>
      <w:divBdr>
        <w:top w:val="none" w:sz="0" w:space="0" w:color="auto"/>
        <w:left w:val="none" w:sz="0" w:space="0" w:color="auto"/>
        <w:bottom w:val="none" w:sz="0" w:space="0" w:color="auto"/>
        <w:right w:val="none" w:sz="0" w:space="0" w:color="auto"/>
      </w:divBdr>
    </w:div>
    <w:div w:id="1001081982">
      <w:bodyDiv w:val="1"/>
      <w:marLeft w:val="0"/>
      <w:marRight w:val="0"/>
      <w:marTop w:val="0"/>
      <w:marBottom w:val="0"/>
      <w:divBdr>
        <w:top w:val="none" w:sz="0" w:space="0" w:color="auto"/>
        <w:left w:val="none" w:sz="0" w:space="0" w:color="auto"/>
        <w:bottom w:val="none" w:sz="0" w:space="0" w:color="auto"/>
        <w:right w:val="none" w:sz="0" w:space="0" w:color="auto"/>
      </w:divBdr>
    </w:div>
    <w:div w:id="1415929337">
      <w:bodyDiv w:val="1"/>
      <w:marLeft w:val="0"/>
      <w:marRight w:val="0"/>
      <w:marTop w:val="0"/>
      <w:marBottom w:val="0"/>
      <w:divBdr>
        <w:top w:val="none" w:sz="0" w:space="0" w:color="auto"/>
        <w:left w:val="none" w:sz="0" w:space="0" w:color="auto"/>
        <w:bottom w:val="none" w:sz="0" w:space="0" w:color="auto"/>
        <w:right w:val="none" w:sz="0" w:space="0" w:color="auto"/>
      </w:divBdr>
    </w:div>
    <w:div w:id="1585066532">
      <w:bodyDiv w:val="1"/>
      <w:marLeft w:val="0"/>
      <w:marRight w:val="0"/>
      <w:marTop w:val="0"/>
      <w:marBottom w:val="0"/>
      <w:divBdr>
        <w:top w:val="none" w:sz="0" w:space="0" w:color="auto"/>
        <w:left w:val="none" w:sz="0" w:space="0" w:color="auto"/>
        <w:bottom w:val="none" w:sz="0" w:space="0" w:color="auto"/>
        <w:right w:val="none" w:sz="0" w:space="0" w:color="auto"/>
      </w:divBdr>
    </w:div>
    <w:div w:id="1739942499">
      <w:bodyDiv w:val="1"/>
      <w:marLeft w:val="0"/>
      <w:marRight w:val="0"/>
      <w:marTop w:val="0"/>
      <w:marBottom w:val="0"/>
      <w:divBdr>
        <w:top w:val="none" w:sz="0" w:space="0" w:color="auto"/>
        <w:left w:val="none" w:sz="0" w:space="0" w:color="auto"/>
        <w:bottom w:val="none" w:sz="0" w:space="0" w:color="auto"/>
        <w:right w:val="none" w:sz="0" w:space="0" w:color="auto"/>
      </w:divBdr>
    </w:div>
    <w:div w:id="2065326750">
      <w:bodyDiv w:val="1"/>
      <w:marLeft w:val="0"/>
      <w:marRight w:val="0"/>
      <w:marTop w:val="0"/>
      <w:marBottom w:val="0"/>
      <w:divBdr>
        <w:top w:val="none" w:sz="0" w:space="0" w:color="auto"/>
        <w:left w:val="none" w:sz="0" w:space="0" w:color="auto"/>
        <w:bottom w:val="none" w:sz="0" w:space="0" w:color="auto"/>
        <w:right w:val="none" w:sz="0" w:space="0" w:color="auto"/>
      </w:divBdr>
    </w:div>
    <w:div w:id="214318630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【徒二十1】「亂定之後，保羅請門徒來，勸勉他們，就辭別起行，往馬其頓去</vt:lpstr>
    </vt:vector>
  </TitlesOfParts>
  <Company>Own Use</Company>
  <LinksUpToDate>false</LinksUpToDate>
  <CharactersWithSpaces>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【徒二十1】「亂定之後，保羅請門徒來，勸勉他們，就辭別起行，往馬其頓去</dc:title>
  <dc:subject/>
  <dc:creator>Gail</dc:creator>
  <cp:keywords/>
  <cp:lastModifiedBy>ocm</cp:lastModifiedBy>
  <cp:revision>2</cp:revision>
  <cp:lastPrinted>2016-09-18T23:19:00Z</cp:lastPrinted>
  <dcterms:created xsi:type="dcterms:W3CDTF">2019-06-12T15:22:00Z</dcterms:created>
  <dcterms:modified xsi:type="dcterms:W3CDTF">2019-06-12T15:22:00Z</dcterms:modified>
</cp:coreProperties>
</file>